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BC35DF" w14:textId="77777777" w:rsidR="007C32CC" w:rsidRDefault="008E7D54">
      <w:pPr>
        <w:pStyle w:val="Normal1"/>
        <w:widowControl w:val="0"/>
        <w:jc w:val="center"/>
      </w:pPr>
      <w:r>
        <w:rPr>
          <w:b/>
          <w:sz w:val="32"/>
        </w:rPr>
        <w:t>Background Information and Experiment Brainstorm</w:t>
      </w:r>
    </w:p>
    <w:p w14:paraId="036B7E5D" w14:textId="77777777" w:rsidR="007C32CC" w:rsidRDefault="007C32CC">
      <w:pPr>
        <w:pStyle w:val="Normal1"/>
        <w:widowControl w:val="0"/>
        <w:jc w:val="center"/>
      </w:pPr>
    </w:p>
    <w:p w14:paraId="4DDB5ACD" w14:textId="77777777" w:rsidR="007C32CC" w:rsidRDefault="007C32CC">
      <w:pPr>
        <w:pStyle w:val="Normal1"/>
        <w:widowControl w:val="0"/>
      </w:pPr>
    </w:p>
    <w:p w14:paraId="733739F8" w14:textId="77777777" w:rsidR="007C32CC" w:rsidRDefault="007C32CC">
      <w:pPr>
        <w:pStyle w:val="Normal1"/>
        <w:widowControl w:val="0"/>
      </w:pPr>
    </w:p>
    <w:p w14:paraId="28B7D495" w14:textId="77777777" w:rsidR="007C32CC" w:rsidRDefault="008E7D54">
      <w:pPr>
        <w:pStyle w:val="Normal1"/>
        <w:widowControl w:val="0"/>
      </w:pPr>
      <w:r>
        <w:rPr>
          <w:b/>
          <w:sz w:val="32"/>
        </w:rPr>
        <w:t>Table of Contents</w:t>
      </w:r>
    </w:p>
    <w:p w14:paraId="2F632AC7" w14:textId="77777777" w:rsidR="007C32CC" w:rsidRDefault="007C32CC">
      <w:pPr>
        <w:pStyle w:val="Normal1"/>
        <w:widowControl w:val="0"/>
      </w:pPr>
    </w:p>
    <w:p w14:paraId="0A6CD52F" w14:textId="77777777" w:rsidR="007C32CC" w:rsidRDefault="007963B9">
      <w:pPr>
        <w:pStyle w:val="Normal1"/>
        <w:numPr>
          <w:ilvl w:val="0"/>
          <w:numId w:val="10"/>
        </w:numPr>
        <w:ind w:hanging="360"/>
        <w:contextualSpacing/>
        <w:rPr>
          <w:sz w:val="36"/>
        </w:rPr>
      </w:pPr>
      <w:hyperlink w:anchor="h.1h297snuo94w">
        <w:r w:rsidR="008E7D54">
          <w:rPr>
            <w:color w:val="1155CC"/>
            <w:sz w:val="36"/>
            <w:u w:val="single"/>
          </w:rPr>
          <w:t>Reading - Understanding Bioremediation</w:t>
        </w:r>
      </w:hyperlink>
    </w:p>
    <w:p w14:paraId="0C3B2B18" w14:textId="77777777" w:rsidR="007C32CC" w:rsidRDefault="007963B9">
      <w:pPr>
        <w:pStyle w:val="Normal1"/>
        <w:numPr>
          <w:ilvl w:val="0"/>
          <w:numId w:val="10"/>
        </w:numPr>
        <w:ind w:hanging="360"/>
        <w:contextualSpacing/>
        <w:rPr>
          <w:sz w:val="36"/>
        </w:rPr>
      </w:pPr>
      <w:hyperlink w:anchor="h.j1hxynkxhpnu">
        <w:r w:rsidR="008E7D54">
          <w:rPr>
            <w:color w:val="1155CC"/>
            <w:sz w:val="36"/>
            <w:u w:val="single"/>
          </w:rPr>
          <w:t>Activity - Chemical Case Study Jigsaw</w:t>
        </w:r>
      </w:hyperlink>
    </w:p>
    <w:p w14:paraId="54F0E1FA" w14:textId="77777777" w:rsidR="007C32CC" w:rsidRDefault="007963B9">
      <w:pPr>
        <w:pStyle w:val="Normal1"/>
        <w:numPr>
          <w:ilvl w:val="0"/>
          <w:numId w:val="10"/>
        </w:numPr>
        <w:ind w:hanging="360"/>
        <w:contextualSpacing/>
        <w:rPr>
          <w:sz w:val="36"/>
        </w:rPr>
      </w:pPr>
      <w:hyperlink w:anchor="h.wrs6m0ykk6r1">
        <w:r w:rsidR="008E7D54">
          <w:rPr>
            <w:color w:val="1155CC"/>
            <w:sz w:val="36"/>
            <w:u w:val="single"/>
          </w:rPr>
          <w:t>Activity - Get to Know Fast Plants</w:t>
        </w:r>
      </w:hyperlink>
    </w:p>
    <w:p w14:paraId="381A1EBE" w14:textId="77777777" w:rsidR="007C32CC" w:rsidRDefault="007963B9">
      <w:pPr>
        <w:pStyle w:val="Normal1"/>
        <w:numPr>
          <w:ilvl w:val="0"/>
          <w:numId w:val="10"/>
        </w:numPr>
        <w:ind w:hanging="360"/>
        <w:contextualSpacing/>
        <w:rPr>
          <w:sz w:val="36"/>
        </w:rPr>
      </w:pPr>
      <w:hyperlink w:anchor="h.apvo93jhmr1c">
        <w:r w:rsidR="008E7D54">
          <w:rPr>
            <w:color w:val="1155CC"/>
            <w:sz w:val="36"/>
            <w:u w:val="single"/>
          </w:rPr>
          <w:t>Notes - Independent &amp; Dependent Variables</w:t>
        </w:r>
      </w:hyperlink>
    </w:p>
    <w:p w14:paraId="5D1A4094" w14:textId="77777777" w:rsidR="007C32CC" w:rsidRDefault="007963B9">
      <w:pPr>
        <w:pStyle w:val="Normal1"/>
        <w:numPr>
          <w:ilvl w:val="0"/>
          <w:numId w:val="10"/>
        </w:numPr>
        <w:ind w:hanging="360"/>
        <w:contextualSpacing/>
        <w:rPr>
          <w:sz w:val="36"/>
        </w:rPr>
      </w:pPr>
      <w:hyperlink w:anchor="h.6pbvdzk53c8n">
        <w:r w:rsidR="008E7D54">
          <w:rPr>
            <w:color w:val="1155CC"/>
            <w:sz w:val="36"/>
            <w:u w:val="single"/>
          </w:rPr>
          <w:t>Brainstorm-Experiment Design</w:t>
        </w:r>
      </w:hyperlink>
    </w:p>
    <w:p w14:paraId="532C5AA3" w14:textId="77777777" w:rsidR="007C32CC" w:rsidRDefault="007C32CC">
      <w:pPr>
        <w:pStyle w:val="Normal1"/>
      </w:pPr>
    </w:p>
    <w:p w14:paraId="679DF621" w14:textId="77777777" w:rsidR="007C32CC" w:rsidRDefault="007C32CC">
      <w:pPr>
        <w:pStyle w:val="Normal1"/>
        <w:widowControl w:val="0"/>
      </w:pPr>
    </w:p>
    <w:p w14:paraId="31F844CD" w14:textId="77777777" w:rsidR="007C32CC" w:rsidRDefault="007C32CC">
      <w:pPr>
        <w:pStyle w:val="Normal1"/>
        <w:widowControl w:val="0"/>
      </w:pPr>
    </w:p>
    <w:p w14:paraId="1C744D22" w14:textId="77777777" w:rsidR="007C32CC" w:rsidRDefault="007C32CC">
      <w:pPr>
        <w:pStyle w:val="Normal1"/>
        <w:widowControl w:val="0"/>
      </w:pPr>
    </w:p>
    <w:p w14:paraId="34BFD0F7" w14:textId="77777777" w:rsidR="007C32CC" w:rsidRDefault="007C32CC">
      <w:pPr>
        <w:pStyle w:val="Normal1"/>
        <w:widowControl w:val="0"/>
      </w:pPr>
    </w:p>
    <w:p w14:paraId="3DC075BD" w14:textId="77777777" w:rsidR="007C32CC" w:rsidRDefault="007C32CC">
      <w:pPr>
        <w:pStyle w:val="Normal1"/>
        <w:widowControl w:val="0"/>
      </w:pPr>
    </w:p>
    <w:p w14:paraId="1B719D9E" w14:textId="77777777" w:rsidR="007C32CC" w:rsidRDefault="007C32CC">
      <w:pPr>
        <w:pStyle w:val="Normal1"/>
        <w:widowControl w:val="0"/>
        <w:spacing w:line="240" w:lineRule="auto"/>
      </w:pPr>
    </w:p>
    <w:p w14:paraId="70B87496" w14:textId="77777777" w:rsidR="007C32CC" w:rsidRDefault="007C32CC">
      <w:pPr>
        <w:pStyle w:val="Normal1"/>
        <w:widowControl w:val="0"/>
        <w:spacing w:line="240" w:lineRule="auto"/>
      </w:pPr>
    </w:p>
    <w:p w14:paraId="6F5D958D" w14:textId="77777777" w:rsidR="007C32CC" w:rsidRDefault="007C32CC">
      <w:pPr>
        <w:pStyle w:val="Normal1"/>
        <w:widowControl w:val="0"/>
        <w:spacing w:line="240" w:lineRule="auto"/>
      </w:pPr>
    </w:p>
    <w:p w14:paraId="743F3430" w14:textId="77777777" w:rsidR="007C32CC" w:rsidRDefault="007C32CC">
      <w:pPr>
        <w:pStyle w:val="Normal1"/>
        <w:widowControl w:val="0"/>
        <w:spacing w:line="240" w:lineRule="auto"/>
      </w:pPr>
    </w:p>
    <w:p w14:paraId="483C7E1C" w14:textId="77777777" w:rsidR="008E7D54" w:rsidRDefault="008E7D54">
      <w:pPr>
        <w:pStyle w:val="Normal1"/>
        <w:widowControl w:val="0"/>
        <w:spacing w:line="240" w:lineRule="auto"/>
      </w:pPr>
    </w:p>
    <w:p w14:paraId="53BEC6EC" w14:textId="77777777" w:rsidR="008E7D54" w:rsidRDefault="008E7D54">
      <w:pPr>
        <w:pStyle w:val="Normal1"/>
        <w:widowControl w:val="0"/>
        <w:spacing w:line="240" w:lineRule="auto"/>
      </w:pPr>
    </w:p>
    <w:p w14:paraId="58E221E7" w14:textId="77777777" w:rsidR="008E7D54" w:rsidRDefault="008E7D54">
      <w:pPr>
        <w:pStyle w:val="Normal1"/>
        <w:widowControl w:val="0"/>
        <w:spacing w:line="240" w:lineRule="auto"/>
      </w:pPr>
    </w:p>
    <w:p w14:paraId="763B7068" w14:textId="77777777" w:rsidR="008E7D54" w:rsidRDefault="008E7D54">
      <w:pPr>
        <w:pStyle w:val="Normal1"/>
        <w:widowControl w:val="0"/>
        <w:spacing w:line="240" w:lineRule="auto"/>
      </w:pPr>
    </w:p>
    <w:p w14:paraId="61544FA6" w14:textId="77777777" w:rsidR="008E7D54" w:rsidRDefault="008E7D54">
      <w:pPr>
        <w:pStyle w:val="Normal1"/>
        <w:widowControl w:val="0"/>
        <w:spacing w:line="240" w:lineRule="auto"/>
      </w:pPr>
    </w:p>
    <w:p w14:paraId="7A807588" w14:textId="77777777" w:rsidR="008E7D54" w:rsidRDefault="008E7D54">
      <w:pPr>
        <w:pStyle w:val="Normal1"/>
        <w:widowControl w:val="0"/>
        <w:spacing w:line="240" w:lineRule="auto"/>
      </w:pPr>
    </w:p>
    <w:p w14:paraId="2D29E7A1" w14:textId="77777777" w:rsidR="008E7D54" w:rsidRDefault="008E7D54">
      <w:pPr>
        <w:pStyle w:val="Normal1"/>
        <w:widowControl w:val="0"/>
        <w:spacing w:line="240" w:lineRule="auto"/>
      </w:pPr>
    </w:p>
    <w:p w14:paraId="3BA7E3D4" w14:textId="77777777" w:rsidR="008E7D54" w:rsidRDefault="008E7D54">
      <w:pPr>
        <w:pStyle w:val="Normal1"/>
        <w:widowControl w:val="0"/>
        <w:spacing w:line="240" w:lineRule="auto"/>
      </w:pPr>
    </w:p>
    <w:p w14:paraId="32DC1BC6" w14:textId="77777777" w:rsidR="008E7D54" w:rsidRDefault="008E7D54">
      <w:pPr>
        <w:pStyle w:val="Normal1"/>
        <w:widowControl w:val="0"/>
        <w:spacing w:line="240" w:lineRule="auto"/>
      </w:pPr>
    </w:p>
    <w:p w14:paraId="41225A04" w14:textId="77777777" w:rsidR="008E7D54" w:rsidRDefault="008E7D54">
      <w:pPr>
        <w:pStyle w:val="Normal1"/>
        <w:widowControl w:val="0"/>
        <w:spacing w:line="240" w:lineRule="auto"/>
      </w:pPr>
    </w:p>
    <w:p w14:paraId="5DE4122F" w14:textId="77777777" w:rsidR="008E7D54" w:rsidRDefault="008E7D54">
      <w:pPr>
        <w:pStyle w:val="Normal1"/>
        <w:widowControl w:val="0"/>
        <w:spacing w:line="240" w:lineRule="auto"/>
      </w:pPr>
    </w:p>
    <w:p w14:paraId="119A80E6" w14:textId="77777777" w:rsidR="008E7D54" w:rsidRDefault="008E7D54">
      <w:pPr>
        <w:pStyle w:val="Normal1"/>
        <w:widowControl w:val="0"/>
        <w:spacing w:line="240" w:lineRule="auto"/>
      </w:pPr>
    </w:p>
    <w:p w14:paraId="6F4FB9A4" w14:textId="77777777" w:rsidR="008E7D54" w:rsidRDefault="008E7D54">
      <w:pPr>
        <w:pStyle w:val="Normal1"/>
        <w:widowControl w:val="0"/>
        <w:spacing w:line="240" w:lineRule="auto"/>
      </w:pPr>
    </w:p>
    <w:p w14:paraId="6091AA5C" w14:textId="77777777" w:rsidR="008E7D54" w:rsidRDefault="008E7D54">
      <w:pPr>
        <w:pStyle w:val="Normal1"/>
        <w:widowControl w:val="0"/>
        <w:spacing w:line="240" w:lineRule="auto"/>
      </w:pPr>
    </w:p>
    <w:p w14:paraId="4F4166E9" w14:textId="77777777" w:rsidR="008E7D54" w:rsidRDefault="008E7D54">
      <w:pPr>
        <w:pStyle w:val="Normal1"/>
        <w:widowControl w:val="0"/>
        <w:spacing w:line="240" w:lineRule="auto"/>
      </w:pPr>
    </w:p>
    <w:p w14:paraId="1B15CA2B" w14:textId="77777777" w:rsidR="008E7D54" w:rsidRDefault="008E7D54">
      <w:pPr>
        <w:pStyle w:val="Normal1"/>
        <w:widowControl w:val="0"/>
        <w:spacing w:line="240" w:lineRule="auto"/>
      </w:pPr>
    </w:p>
    <w:p w14:paraId="2DF99F13" w14:textId="77777777" w:rsidR="008E7D54" w:rsidRDefault="008E7D54">
      <w:pPr>
        <w:pStyle w:val="Normal1"/>
        <w:widowControl w:val="0"/>
        <w:spacing w:line="240" w:lineRule="auto"/>
      </w:pPr>
    </w:p>
    <w:p w14:paraId="5C58725E" w14:textId="77777777" w:rsidR="008E7D54" w:rsidRDefault="008E7D54">
      <w:pPr>
        <w:pStyle w:val="Normal1"/>
        <w:widowControl w:val="0"/>
        <w:spacing w:line="240" w:lineRule="auto"/>
      </w:pPr>
    </w:p>
    <w:p w14:paraId="279D762D" w14:textId="77777777" w:rsidR="007C32CC" w:rsidRDefault="007C32CC">
      <w:pPr>
        <w:pStyle w:val="Normal1"/>
        <w:widowControl w:val="0"/>
        <w:spacing w:line="240" w:lineRule="auto"/>
      </w:pPr>
    </w:p>
    <w:p w14:paraId="5ECB72F7" w14:textId="77777777" w:rsidR="007C32CC" w:rsidRDefault="008E7D54">
      <w:pPr>
        <w:pStyle w:val="Heading1"/>
        <w:widowControl w:val="0"/>
        <w:numPr>
          <w:ilvl w:val="0"/>
          <w:numId w:val="14"/>
        </w:numPr>
        <w:spacing w:line="240" w:lineRule="auto"/>
        <w:ind w:hanging="360"/>
        <w:jc w:val="center"/>
      </w:pPr>
      <w:bookmarkStart w:id="0" w:name="h.1h297snuo94w" w:colFirst="0" w:colLast="0"/>
      <w:bookmarkEnd w:id="0"/>
      <w:r>
        <w:lastRenderedPageBreak/>
        <w:t>Reading-Understanding Bioremediation</w:t>
      </w:r>
    </w:p>
    <w:p w14:paraId="3E0646AC" w14:textId="77777777" w:rsidR="007C32CC" w:rsidRDefault="007C32CC">
      <w:pPr>
        <w:pStyle w:val="Normal1"/>
        <w:widowControl w:val="0"/>
        <w:spacing w:line="240" w:lineRule="auto"/>
        <w:jc w:val="center"/>
      </w:pPr>
    </w:p>
    <w:p w14:paraId="11D1FF44" w14:textId="77777777" w:rsidR="007C32CC" w:rsidRDefault="008E7D54">
      <w:pPr>
        <w:pStyle w:val="Normal1"/>
        <w:widowControl w:val="0"/>
        <w:spacing w:line="240" w:lineRule="auto"/>
        <w:jc w:val="center"/>
      </w:pPr>
      <w:r>
        <w:rPr>
          <w:rFonts w:ascii="Calibri" w:eastAsia="Calibri" w:hAnsi="Calibri" w:cs="Calibri"/>
          <w:b/>
          <w:sz w:val="36"/>
          <w:u w:val="single"/>
        </w:rPr>
        <w:t>Directions</w:t>
      </w:r>
      <w:r>
        <w:rPr>
          <w:rFonts w:ascii="Calibri" w:eastAsia="Calibri" w:hAnsi="Calibri" w:cs="Calibri"/>
          <w:b/>
          <w:sz w:val="36"/>
        </w:rPr>
        <w:t>:</w:t>
      </w:r>
      <w:r>
        <w:rPr>
          <w:rFonts w:ascii="Calibri" w:eastAsia="Calibri" w:hAnsi="Calibri" w:cs="Calibri"/>
          <w:sz w:val="28"/>
        </w:rPr>
        <w:t xml:space="preserve"> </w:t>
      </w:r>
      <w:r>
        <w:rPr>
          <w:rFonts w:ascii="Calibri" w:eastAsia="Calibri" w:hAnsi="Calibri" w:cs="Calibri"/>
          <w:i/>
          <w:sz w:val="28"/>
        </w:rPr>
        <w:t xml:space="preserve">Read the background information in </w:t>
      </w:r>
      <w:r>
        <w:rPr>
          <w:rFonts w:ascii="Calibri" w:eastAsia="Calibri" w:hAnsi="Calibri" w:cs="Calibri"/>
          <w:b/>
          <w:i/>
          <w:sz w:val="28"/>
        </w:rPr>
        <w:t>Part 1</w:t>
      </w:r>
      <w:r>
        <w:rPr>
          <w:rFonts w:ascii="Calibri" w:eastAsia="Calibri" w:hAnsi="Calibri" w:cs="Calibri"/>
          <w:i/>
          <w:sz w:val="28"/>
        </w:rPr>
        <w:t xml:space="preserve"> while answering the reflection questions for each section. Remember to </w:t>
      </w:r>
      <w:proofErr w:type="gramStart"/>
      <w:r>
        <w:rPr>
          <w:rFonts w:ascii="Calibri" w:eastAsia="Calibri" w:hAnsi="Calibri" w:cs="Calibri"/>
          <w:i/>
          <w:sz w:val="28"/>
          <w:highlight w:val="yellow"/>
        </w:rPr>
        <w:t>highlight</w:t>
      </w:r>
      <w:r>
        <w:rPr>
          <w:rFonts w:ascii="Calibri" w:eastAsia="Calibri" w:hAnsi="Calibri" w:cs="Calibri"/>
          <w:i/>
          <w:sz w:val="28"/>
        </w:rPr>
        <w:t xml:space="preserve">  key</w:t>
      </w:r>
      <w:proofErr w:type="gramEnd"/>
      <w:r>
        <w:rPr>
          <w:rFonts w:ascii="Calibri" w:eastAsia="Calibri" w:hAnsi="Calibri" w:cs="Calibri"/>
          <w:i/>
          <w:sz w:val="28"/>
        </w:rPr>
        <w:t xml:space="preserve"> terms or information that you think is important. In </w:t>
      </w:r>
      <w:r>
        <w:rPr>
          <w:rFonts w:ascii="Calibri" w:eastAsia="Calibri" w:hAnsi="Calibri" w:cs="Calibri"/>
          <w:b/>
          <w:i/>
          <w:sz w:val="28"/>
        </w:rPr>
        <w:t>Part 2</w:t>
      </w:r>
      <w:r>
        <w:rPr>
          <w:rFonts w:ascii="Calibri" w:eastAsia="Calibri" w:hAnsi="Calibri" w:cs="Calibri"/>
          <w:i/>
          <w:sz w:val="28"/>
        </w:rPr>
        <w:t>, read and summarize two Bioremediation case studies of your choice. You will share what you read with your teammates.</w:t>
      </w:r>
    </w:p>
    <w:p w14:paraId="403A91D2" w14:textId="77777777" w:rsidR="007C32CC" w:rsidRDefault="007C32CC">
      <w:pPr>
        <w:pStyle w:val="Normal1"/>
        <w:widowControl w:val="0"/>
        <w:spacing w:line="240" w:lineRule="auto"/>
      </w:pPr>
    </w:p>
    <w:p w14:paraId="21F8EF05" w14:textId="77777777" w:rsidR="007C32CC" w:rsidRDefault="008E7D54">
      <w:pPr>
        <w:pStyle w:val="Normal1"/>
        <w:widowControl w:val="0"/>
        <w:spacing w:line="240" w:lineRule="auto"/>
        <w:jc w:val="center"/>
      </w:pPr>
      <w:r>
        <w:rPr>
          <w:rFonts w:ascii="Calibri" w:eastAsia="Calibri" w:hAnsi="Calibri" w:cs="Calibri"/>
          <w:b/>
          <w:color w:val="0000FF"/>
          <w:sz w:val="36"/>
          <w:u w:val="single"/>
        </w:rPr>
        <w:t>Part 1:</w:t>
      </w:r>
      <w:r>
        <w:rPr>
          <w:rFonts w:ascii="Calibri" w:eastAsia="Calibri" w:hAnsi="Calibri" w:cs="Calibri"/>
          <w:b/>
          <w:i/>
          <w:color w:val="0000FF"/>
          <w:sz w:val="36"/>
        </w:rPr>
        <w:t xml:space="preserve"> </w:t>
      </w:r>
      <w:r>
        <w:rPr>
          <w:rFonts w:ascii="Calibri" w:eastAsia="Calibri" w:hAnsi="Calibri" w:cs="Calibri"/>
          <w:b/>
          <w:color w:val="0000FF"/>
          <w:sz w:val="36"/>
        </w:rPr>
        <w:t xml:space="preserve">Background Reading </w:t>
      </w:r>
    </w:p>
    <w:p w14:paraId="65F66277" w14:textId="77777777" w:rsidR="007C32CC" w:rsidRDefault="007C32CC">
      <w:pPr>
        <w:pStyle w:val="Normal1"/>
        <w:widowControl w:val="0"/>
        <w:spacing w:line="240" w:lineRule="auto"/>
        <w:jc w:val="center"/>
      </w:pPr>
    </w:p>
    <w:p w14:paraId="382C4C4B" w14:textId="77777777" w:rsidR="007C32CC" w:rsidRDefault="008E7D54">
      <w:pPr>
        <w:pStyle w:val="Normal1"/>
        <w:widowControl w:val="0"/>
        <w:spacing w:line="240" w:lineRule="auto"/>
        <w:jc w:val="center"/>
      </w:pPr>
      <w:r>
        <w:rPr>
          <w:rFonts w:ascii="Calibri" w:eastAsia="Calibri" w:hAnsi="Calibri" w:cs="Calibri"/>
          <w:b/>
          <w:i/>
          <w:sz w:val="28"/>
        </w:rPr>
        <w:t>What is Bioremediation? What are different types of Bioremediation?</w:t>
      </w:r>
      <w:r>
        <w:rPr>
          <w:noProof/>
          <w:lang w:eastAsia="ja-JP"/>
        </w:rPr>
        <w:drawing>
          <wp:anchor distT="0" distB="0" distL="114300" distR="114300" simplePos="0" relativeHeight="251658240" behindDoc="0" locked="0" layoutInCell="0" hidden="0" allowOverlap="0" wp14:anchorId="03EDC9EA" wp14:editId="5467D1F3">
            <wp:simplePos x="0" y="0"/>
            <wp:positionH relativeFrom="margin">
              <wp:posOffset>0</wp:posOffset>
            </wp:positionH>
            <wp:positionV relativeFrom="paragraph">
              <wp:posOffset>1600200</wp:posOffset>
            </wp:positionV>
            <wp:extent cx="3694430" cy="228600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3694430" cy="2286000"/>
                    </a:xfrm>
                    <a:prstGeom prst="rect">
                      <a:avLst/>
                    </a:prstGeom>
                    <a:ln/>
                  </pic:spPr>
                </pic:pic>
              </a:graphicData>
            </a:graphic>
          </wp:anchor>
        </w:drawing>
      </w:r>
    </w:p>
    <w:p w14:paraId="1677A3A7" w14:textId="77777777" w:rsidR="007C32CC" w:rsidRDefault="008E7D54">
      <w:pPr>
        <w:pStyle w:val="Normal1"/>
        <w:widowControl w:val="0"/>
        <w:spacing w:line="240" w:lineRule="auto"/>
      </w:pPr>
      <w:r>
        <w:rPr>
          <w:rFonts w:ascii="Calibri" w:eastAsia="Calibri" w:hAnsi="Calibri" w:cs="Calibri"/>
          <w:sz w:val="24"/>
        </w:rPr>
        <w:t xml:space="preserve">In biology you are researching how living organisms can be used to clean harmful substances, or </w:t>
      </w:r>
      <w:r>
        <w:rPr>
          <w:rFonts w:ascii="Calibri" w:eastAsia="Calibri" w:hAnsi="Calibri" w:cs="Calibri"/>
          <w:b/>
          <w:sz w:val="24"/>
        </w:rPr>
        <w:t>toxins</w:t>
      </w:r>
      <w:r>
        <w:rPr>
          <w:rFonts w:ascii="Calibri" w:eastAsia="Calibri" w:hAnsi="Calibri" w:cs="Calibri"/>
          <w:sz w:val="24"/>
        </w:rPr>
        <w:t xml:space="preserve">, out of air, soil and water.  This process of using living organisms like bacteria, plants, or fungus to remove toxins from the environment is called </w:t>
      </w:r>
      <w:r>
        <w:rPr>
          <w:rFonts w:ascii="Calibri" w:eastAsia="Calibri" w:hAnsi="Calibri" w:cs="Calibri"/>
          <w:b/>
          <w:sz w:val="24"/>
        </w:rPr>
        <w:t xml:space="preserve">bioremediation.  Phytoremediation </w:t>
      </w:r>
      <w:r>
        <w:rPr>
          <w:rFonts w:ascii="Calibri" w:eastAsia="Calibri" w:hAnsi="Calibri" w:cs="Calibri"/>
          <w:sz w:val="24"/>
        </w:rPr>
        <w:t>and</w:t>
      </w:r>
      <w:r>
        <w:rPr>
          <w:rFonts w:ascii="Calibri" w:eastAsia="Calibri" w:hAnsi="Calibri" w:cs="Calibri"/>
          <w:b/>
          <w:sz w:val="24"/>
        </w:rPr>
        <w:t xml:space="preserve"> </w:t>
      </w:r>
      <w:proofErr w:type="spellStart"/>
      <w:r>
        <w:rPr>
          <w:rFonts w:ascii="Calibri" w:eastAsia="Calibri" w:hAnsi="Calibri" w:cs="Calibri"/>
          <w:b/>
          <w:sz w:val="24"/>
        </w:rPr>
        <w:t>mycoremediation</w:t>
      </w:r>
      <w:proofErr w:type="spellEnd"/>
      <w:r>
        <w:rPr>
          <w:rFonts w:ascii="Calibri" w:eastAsia="Calibri" w:hAnsi="Calibri" w:cs="Calibri"/>
          <w:sz w:val="24"/>
        </w:rPr>
        <w:t xml:space="preserve"> are two kinds of bioremediation. </w:t>
      </w:r>
      <w:r>
        <w:rPr>
          <w:rFonts w:ascii="Calibri" w:eastAsia="Calibri" w:hAnsi="Calibri" w:cs="Calibri"/>
          <w:i/>
          <w:sz w:val="24"/>
        </w:rPr>
        <w:t>Phytoremediation</w:t>
      </w:r>
      <w:r>
        <w:rPr>
          <w:rFonts w:ascii="Calibri" w:eastAsia="Calibri" w:hAnsi="Calibri" w:cs="Calibri"/>
          <w:sz w:val="24"/>
        </w:rPr>
        <w:t xml:space="preserve"> refers to using plants to remove toxins from the environment. </w:t>
      </w:r>
      <w:proofErr w:type="spellStart"/>
      <w:r>
        <w:rPr>
          <w:rFonts w:ascii="Calibri" w:eastAsia="Calibri" w:hAnsi="Calibri" w:cs="Calibri"/>
          <w:i/>
          <w:sz w:val="24"/>
        </w:rPr>
        <w:t>Mycoremediation</w:t>
      </w:r>
      <w:proofErr w:type="spellEnd"/>
      <w:r>
        <w:rPr>
          <w:rFonts w:ascii="Calibri" w:eastAsia="Calibri" w:hAnsi="Calibri" w:cs="Calibri"/>
          <w:sz w:val="24"/>
        </w:rPr>
        <w:t xml:space="preserve"> refers to using fungi (mushrooms) to remove toxins from the environment.  Scientists can use these living organisms to remove harmful substances like oil, pesticides, nuclear waste, and/or heavy metals like mercury, zinc and copper from the soil.</w:t>
      </w:r>
    </w:p>
    <w:p w14:paraId="06CDFF4F" w14:textId="77777777" w:rsidR="007C32CC" w:rsidRDefault="008E7D54">
      <w:pPr>
        <w:pStyle w:val="Normal1"/>
        <w:widowControl w:val="0"/>
        <w:spacing w:line="240" w:lineRule="auto"/>
      </w:pPr>
      <w:r>
        <w:rPr>
          <w:rFonts w:ascii="Calibri" w:eastAsia="Calibri" w:hAnsi="Calibri" w:cs="Calibri"/>
          <w:sz w:val="24"/>
        </w:rPr>
        <w:tab/>
        <w:t xml:space="preserve">One example of </w:t>
      </w:r>
      <w:r>
        <w:rPr>
          <w:rFonts w:ascii="Calibri" w:eastAsia="Calibri" w:hAnsi="Calibri" w:cs="Calibri"/>
          <w:i/>
          <w:sz w:val="24"/>
        </w:rPr>
        <w:t>phytoremediation</w:t>
      </w:r>
      <w:r>
        <w:rPr>
          <w:rFonts w:ascii="Calibri" w:eastAsia="Calibri" w:hAnsi="Calibri" w:cs="Calibri"/>
          <w:sz w:val="24"/>
        </w:rPr>
        <w:t xml:space="preserve"> is when sunflowers are used to remove nuclear waste from the sites of nuclear disasters. In 1994, sunflowers were planted at Chernobyl in the Ukraine, the site of a nuclear accident in 1986.  After the earthquake and tsunami in 2011, sunflowers were planted at nuclear power plants in Fukushima, Japan to help clean the radioactive soil. Phytoremediation using sunflowers works because sunflowers can absorb large amounts of radioactive cesium (a metal) and store it, removing it from the soil.  After the sunflowers absorb and store radioactive substances, people need to destroy the sunflowers because the plants are then technically classified as nuclear waste.</w:t>
      </w:r>
    </w:p>
    <w:p w14:paraId="27C831AC" w14:textId="77777777" w:rsidR="007C32CC" w:rsidRDefault="007C32CC">
      <w:pPr>
        <w:pStyle w:val="Normal1"/>
        <w:widowControl w:val="0"/>
        <w:spacing w:line="240" w:lineRule="auto"/>
      </w:pPr>
    </w:p>
    <w:p w14:paraId="46266143" w14:textId="77777777" w:rsidR="007C32CC" w:rsidRDefault="007C32CC">
      <w:pPr>
        <w:pStyle w:val="Normal1"/>
        <w:widowControl w:val="0"/>
        <w:spacing w:line="240" w:lineRule="auto"/>
      </w:pPr>
    </w:p>
    <w:p w14:paraId="496E0FA5" w14:textId="77777777" w:rsidR="007C32CC" w:rsidRDefault="007C32CC">
      <w:pPr>
        <w:pStyle w:val="Normal1"/>
        <w:widowControl w:val="0"/>
        <w:spacing w:line="240" w:lineRule="auto"/>
      </w:pPr>
    </w:p>
    <w:p w14:paraId="5CE2BB1D" w14:textId="77777777" w:rsidR="008E7D54" w:rsidRDefault="008E7D54">
      <w:pPr>
        <w:pStyle w:val="Normal1"/>
        <w:widowControl w:val="0"/>
        <w:spacing w:line="240" w:lineRule="auto"/>
      </w:pPr>
    </w:p>
    <w:p w14:paraId="1E5B11A6" w14:textId="77777777" w:rsidR="007C32CC" w:rsidRDefault="008E7D54">
      <w:pPr>
        <w:pStyle w:val="Normal1"/>
        <w:widowControl w:val="0"/>
        <w:spacing w:line="240" w:lineRule="auto"/>
      </w:pPr>
      <w:r>
        <w:rPr>
          <w:rFonts w:ascii="Calibri" w:eastAsia="Calibri" w:hAnsi="Calibri" w:cs="Calibri"/>
          <w:b/>
          <w:sz w:val="36"/>
          <w:u w:val="single"/>
        </w:rPr>
        <w:lastRenderedPageBreak/>
        <w:t>Reflection Questions:</w:t>
      </w:r>
    </w:p>
    <w:p w14:paraId="26C0C594" w14:textId="77777777" w:rsidR="007C32CC" w:rsidRDefault="008E7D54">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t>What is Bioremediation?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36780198" w14:textId="77777777">
        <w:tc>
          <w:tcPr>
            <w:tcW w:w="9360" w:type="dxa"/>
            <w:tcMar>
              <w:top w:w="100" w:type="dxa"/>
              <w:left w:w="100" w:type="dxa"/>
              <w:bottom w:w="100" w:type="dxa"/>
              <w:right w:w="100" w:type="dxa"/>
            </w:tcMar>
          </w:tcPr>
          <w:p w14:paraId="4C68820D" w14:textId="77777777" w:rsidR="007C32CC" w:rsidRDefault="007C32CC">
            <w:pPr>
              <w:pStyle w:val="Normal1"/>
              <w:widowControl w:val="0"/>
              <w:spacing w:line="240" w:lineRule="auto"/>
            </w:pPr>
          </w:p>
          <w:p w14:paraId="60520AE8" w14:textId="77777777" w:rsidR="007C32CC" w:rsidRDefault="007C32CC">
            <w:pPr>
              <w:pStyle w:val="Normal1"/>
              <w:widowControl w:val="0"/>
              <w:spacing w:line="240" w:lineRule="auto"/>
            </w:pPr>
          </w:p>
          <w:p w14:paraId="46794C7C" w14:textId="77777777" w:rsidR="007C32CC" w:rsidRDefault="007C32CC">
            <w:pPr>
              <w:pStyle w:val="Normal1"/>
              <w:widowControl w:val="0"/>
              <w:spacing w:line="240" w:lineRule="auto"/>
            </w:pPr>
          </w:p>
        </w:tc>
      </w:tr>
    </w:tbl>
    <w:p w14:paraId="34E2082D" w14:textId="77777777" w:rsidR="007C32CC" w:rsidRDefault="008E7D54">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t>What are different types of Bioremediation?</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74467542" w14:textId="77777777">
        <w:tc>
          <w:tcPr>
            <w:tcW w:w="9360" w:type="dxa"/>
            <w:tcMar>
              <w:top w:w="100" w:type="dxa"/>
              <w:left w:w="100" w:type="dxa"/>
              <w:bottom w:w="100" w:type="dxa"/>
              <w:right w:w="100" w:type="dxa"/>
            </w:tcMar>
          </w:tcPr>
          <w:p w14:paraId="5E6065A9" w14:textId="77777777" w:rsidR="007C32CC" w:rsidRDefault="007C32CC">
            <w:pPr>
              <w:pStyle w:val="Normal1"/>
              <w:widowControl w:val="0"/>
              <w:spacing w:line="240" w:lineRule="auto"/>
            </w:pPr>
          </w:p>
          <w:p w14:paraId="3328F0E4" w14:textId="77777777" w:rsidR="007C32CC" w:rsidRDefault="007C32CC">
            <w:pPr>
              <w:pStyle w:val="Normal1"/>
              <w:widowControl w:val="0"/>
              <w:spacing w:line="240" w:lineRule="auto"/>
            </w:pPr>
          </w:p>
          <w:p w14:paraId="44AE3544" w14:textId="77777777" w:rsidR="007C32CC" w:rsidRDefault="007C32CC">
            <w:pPr>
              <w:pStyle w:val="Normal1"/>
              <w:widowControl w:val="0"/>
              <w:spacing w:line="240" w:lineRule="auto"/>
            </w:pPr>
          </w:p>
          <w:p w14:paraId="6A3E54C2" w14:textId="77777777" w:rsidR="007C32CC" w:rsidRDefault="007C32CC">
            <w:pPr>
              <w:pStyle w:val="Normal1"/>
              <w:widowControl w:val="0"/>
              <w:spacing w:line="240" w:lineRule="auto"/>
            </w:pPr>
          </w:p>
        </w:tc>
      </w:tr>
    </w:tbl>
    <w:p w14:paraId="4E0D5C90" w14:textId="77777777" w:rsidR="007C32CC" w:rsidRDefault="007C32CC">
      <w:pPr>
        <w:pStyle w:val="Normal1"/>
        <w:widowControl w:val="0"/>
        <w:spacing w:line="240" w:lineRule="auto"/>
      </w:pPr>
    </w:p>
    <w:p w14:paraId="71A4D641" w14:textId="77777777" w:rsidR="007C32CC" w:rsidRDefault="008E7D54">
      <w:pPr>
        <w:pStyle w:val="Normal1"/>
        <w:widowControl w:val="0"/>
        <w:spacing w:line="240" w:lineRule="auto"/>
        <w:jc w:val="center"/>
      </w:pPr>
      <w:r>
        <w:rPr>
          <w:rFonts w:ascii="Calibri" w:eastAsia="Calibri" w:hAnsi="Calibri" w:cs="Calibri"/>
          <w:b/>
          <w:sz w:val="28"/>
        </w:rPr>
        <w:t>How does bioremediation, or specifically phytoremediation, work?</w:t>
      </w:r>
    </w:p>
    <w:p w14:paraId="5BBC6290" w14:textId="77777777" w:rsidR="007C32CC" w:rsidRDefault="008E7D54">
      <w:pPr>
        <w:pStyle w:val="Normal1"/>
        <w:widowControl w:val="0"/>
        <w:spacing w:line="240" w:lineRule="auto"/>
      </w:pPr>
      <w:r>
        <w:rPr>
          <w:rFonts w:ascii="Calibri" w:eastAsia="Calibri" w:hAnsi="Calibri" w:cs="Calibri"/>
          <w:sz w:val="24"/>
        </w:rPr>
        <w:t xml:space="preserve">Organisms can remove toxins from the environment in a few different ways.  One way is through </w:t>
      </w:r>
      <w:r>
        <w:rPr>
          <w:rFonts w:ascii="Calibri" w:eastAsia="Calibri" w:hAnsi="Calibri" w:cs="Calibri"/>
          <w:b/>
          <w:sz w:val="24"/>
        </w:rPr>
        <w:t>metabolizing</w:t>
      </w:r>
      <w:r>
        <w:rPr>
          <w:rFonts w:ascii="Calibri" w:eastAsia="Calibri" w:hAnsi="Calibri" w:cs="Calibri"/>
          <w:sz w:val="24"/>
        </w:rPr>
        <w:t xml:space="preserve"> the toxin. When organisms </w:t>
      </w:r>
      <w:r>
        <w:rPr>
          <w:rFonts w:ascii="Calibri" w:eastAsia="Calibri" w:hAnsi="Calibri" w:cs="Calibri"/>
          <w:i/>
          <w:sz w:val="24"/>
        </w:rPr>
        <w:t xml:space="preserve">metabolize </w:t>
      </w:r>
      <w:r>
        <w:rPr>
          <w:rFonts w:ascii="Calibri" w:eastAsia="Calibri" w:hAnsi="Calibri" w:cs="Calibri"/>
          <w:sz w:val="24"/>
        </w:rPr>
        <w:t xml:space="preserve">a toxin, they break toxins up into harmless substances. The diagram below shows how microbes, like bacteria, can digest and </w:t>
      </w:r>
      <w:r>
        <w:rPr>
          <w:rFonts w:ascii="Calibri" w:eastAsia="Calibri" w:hAnsi="Calibri" w:cs="Calibri"/>
          <w:i/>
          <w:sz w:val="24"/>
        </w:rPr>
        <w:t>metabolize</w:t>
      </w:r>
      <w:r>
        <w:rPr>
          <w:rFonts w:ascii="Calibri" w:eastAsia="Calibri" w:hAnsi="Calibri" w:cs="Calibri"/>
          <w:sz w:val="24"/>
        </w:rPr>
        <w:t xml:space="preserve"> oil and turn it into harmless substances that are released into the soil or water.</w:t>
      </w:r>
    </w:p>
    <w:p w14:paraId="651E1E54" w14:textId="77777777" w:rsidR="007C32CC" w:rsidRDefault="008E7D54">
      <w:pPr>
        <w:pStyle w:val="Normal1"/>
        <w:widowControl w:val="0"/>
        <w:spacing w:line="240" w:lineRule="auto"/>
        <w:jc w:val="center"/>
      </w:pPr>
      <w:r>
        <w:rPr>
          <w:noProof/>
          <w:lang w:eastAsia="ja-JP"/>
        </w:rPr>
        <w:drawing>
          <wp:inline distT="114300" distB="114300" distL="114300" distR="114300" wp14:anchorId="2DEE3D1B" wp14:editId="27AB08E1">
            <wp:extent cx="5715000" cy="2190750"/>
            <wp:effectExtent l="0" t="0" r="0" b="0"/>
            <wp:docPr id="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5715000" cy="2190750"/>
                    </a:xfrm>
                    <a:prstGeom prst="rect">
                      <a:avLst/>
                    </a:prstGeom>
                    <a:ln/>
                  </pic:spPr>
                </pic:pic>
              </a:graphicData>
            </a:graphic>
          </wp:inline>
        </w:drawing>
      </w:r>
    </w:p>
    <w:p w14:paraId="4F7E6B8F" w14:textId="77777777" w:rsidR="007C32CC" w:rsidRDefault="008E7D54">
      <w:pPr>
        <w:pStyle w:val="Normal1"/>
        <w:widowControl w:val="0"/>
        <w:spacing w:line="240" w:lineRule="auto"/>
        <w:ind w:firstLine="720"/>
      </w:pPr>
      <w:r>
        <w:rPr>
          <w:rFonts w:ascii="Calibri" w:eastAsia="Calibri" w:hAnsi="Calibri" w:cs="Calibri"/>
          <w:sz w:val="24"/>
        </w:rPr>
        <w:t xml:space="preserve">Plants can also remove toxic chemicals from the environment by </w:t>
      </w:r>
      <w:r>
        <w:rPr>
          <w:rFonts w:ascii="Calibri" w:eastAsia="Calibri" w:hAnsi="Calibri" w:cs="Calibri"/>
          <w:i/>
          <w:sz w:val="24"/>
        </w:rPr>
        <w:t>storing</w:t>
      </w:r>
      <w:r>
        <w:rPr>
          <w:rFonts w:ascii="Calibri" w:eastAsia="Calibri" w:hAnsi="Calibri" w:cs="Calibri"/>
          <w:sz w:val="24"/>
        </w:rPr>
        <w:t xml:space="preserve"> them. These chemicals can be stored in the roots, stems, or leaves of the plant. The individual plant cells store these chemicals in the</w:t>
      </w:r>
      <w:r>
        <w:rPr>
          <w:rFonts w:ascii="Calibri" w:eastAsia="Calibri" w:hAnsi="Calibri" w:cs="Calibri"/>
          <w:b/>
          <w:sz w:val="24"/>
        </w:rPr>
        <w:t xml:space="preserve"> vacuole</w:t>
      </w:r>
      <w:r>
        <w:rPr>
          <w:rFonts w:ascii="Calibri" w:eastAsia="Calibri" w:hAnsi="Calibri" w:cs="Calibri"/>
          <w:sz w:val="24"/>
        </w:rPr>
        <w:t xml:space="preserve"> of the cell. In the sunflower example above, the sunflowers stored the radioactive material in their tissue without turning that material into harmless substances  (which is why the sunflower plants then need to be destroyed; they are now radioactive!). The diagram below shows (using arrows) how toxins can move from soil, for example, into a plant. The second diagram shows the vacuole of a plant cell. </w:t>
      </w:r>
    </w:p>
    <w:p w14:paraId="3FF12E22" w14:textId="77777777" w:rsidR="007C32CC" w:rsidRDefault="008E7D54">
      <w:pPr>
        <w:pStyle w:val="Normal1"/>
        <w:widowControl w:val="0"/>
        <w:spacing w:line="240" w:lineRule="auto"/>
        <w:ind w:firstLine="720"/>
      </w:pPr>
      <w:r>
        <w:rPr>
          <w:noProof/>
          <w:lang w:eastAsia="ja-JP"/>
        </w:rPr>
        <w:lastRenderedPageBreak/>
        <w:drawing>
          <wp:inline distT="0" distB="0" distL="0" distR="0" wp14:anchorId="678071EF" wp14:editId="459FC1A1">
            <wp:extent cx="4394342" cy="2290763"/>
            <wp:effectExtent l="0" t="0" r="0" b="0"/>
            <wp:docPr id="5" name="image09.gif"/>
            <wp:cNvGraphicFramePr/>
            <a:graphic xmlns:a="http://schemas.openxmlformats.org/drawingml/2006/main">
              <a:graphicData uri="http://schemas.openxmlformats.org/drawingml/2006/picture">
                <pic:pic xmlns:pic="http://schemas.openxmlformats.org/drawingml/2006/picture">
                  <pic:nvPicPr>
                    <pic:cNvPr id="0" name="image09.gif"/>
                    <pic:cNvPicPr preferRelativeResize="0"/>
                  </pic:nvPicPr>
                  <pic:blipFill>
                    <a:blip r:embed="rId9"/>
                    <a:srcRect/>
                    <a:stretch>
                      <a:fillRect/>
                    </a:stretch>
                  </pic:blipFill>
                  <pic:spPr>
                    <a:xfrm>
                      <a:off x="0" y="0"/>
                      <a:ext cx="4394342" cy="2290763"/>
                    </a:xfrm>
                    <a:prstGeom prst="rect">
                      <a:avLst/>
                    </a:prstGeom>
                    <a:ln/>
                  </pic:spPr>
                </pic:pic>
              </a:graphicData>
            </a:graphic>
          </wp:inline>
        </w:drawing>
      </w:r>
    </w:p>
    <w:p w14:paraId="22839862" w14:textId="77777777" w:rsidR="007C32CC" w:rsidRDefault="007C32CC">
      <w:pPr>
        <w:pStyle w:val="Normal1"/>
        <w:widowControl w:val="0"/>
        <w:spacing w:line="240" w:lineRule="auto"/>
        <w:ind w:firstLine="720"/>
      </w:pPr>
    </w:p>
    <w:p w14:paraId="2D79ACC3" w14:textId="77777777" w:rsidR="007C32CC" w:rsidRDefault="008E7D54">
      <w:pPr>
        <w:pStyle w:val="Normal1"/>
        <w:widowControl w:val="0"/>
        <w:spacing w:line="240" w:lineRule="auto"/>
        <w:ind w:firstLine="720"/>
        <w:jc w:val="center"/>
      </w:pPr>
      <w:r>
        <w:rPr>
          <w:noProof/>
          <w:lang w:eastAsia="ja-JP"/>
        </w:rPr>
        <w:drawing>
          <wp:inline distT="114300" distB="114300" distL="114300" distR="114300" wp14:anchorId="1CD4153B" wp14:editId="0F3F46D0">
            <wp:extent cx="1685925" cy="2228850"/>
            <wp:effectExtent l="0" t="0" r="0" b="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1685925" cy="2228850"/>
                    </a:xfrm>
                    <a:prstGeom prst="rect">
                      <a:avLst/>
                    </a:prstGeom>
                    <a:ln/>
                  </pic:spPr>
                </pic:pic>
              </a:graphicData>
            </a:graphic>
          </wp:inline>
        </w:drawing>
      </w:r>
    </w:p>
    <w:p w14:paraId="2FE5816B" w14:textId="77777777" w:rsidR="007C32CC" w:rsidRDefault="008E7D54">
      <w:pPr>
        <w:pStyle w:val="Normal1"/>
        <w:widowControl w:val="0"/>
        <w:spacing w:line="240" w:lineRule="auto"/>
        <w:ind w:firstLine="720"/>
        <w:jc w:val="center"/>
      </w:pPr>
      <w:r>
        <w:rPr>
          <w:rFonts w:ascii="Calibri" w:eastAsia="Calibri" w:hAnsi="Calibri" w:cs="Calibri"/>
          <w:b/>
          <w:sz w:val="28"/>
        </w:rPr>
        <w:t xml:space="preserve">Vacuole: </w:t>
      </w:r>
      <w:r>
        <w:rPr>
          <w:rFonts w:ascii="Calibri" w:eastAsia="Calibri" w:hAnsi="Calibri" w:cs="Calibri"/>
          <w:sz w:val="28"/>
        </w:rPr>
        <w:t>The place in the plant cell where toxins are stored</w:t>
      </w:r>
    </w:p>
    <w:p w14:paraId="12A2B1C7" w14:textId="77777777" w:rsidR="007C32CC" w:rsidRDefault="007C32CC">
      <w:pPr>
        <w:pStyle w:val="Normal1"/>
        <w:widowControl w:val="0"/>
        <w:spacing w:line="240" w:lineRule="auto"/>
        <w:ind w:firstLine="720"/>
      </w:pPr>
    </w:p>
    <w:p w14:paraId="068AD2D9" w14:textId="77777777" w:rsidR="007C32CC" w:rsidRDefault="008E7D54">
      <w:pPr>
        <w:pStyle w:val="Normal1"/>
        <w:widowControl w:val="0"/>
        <w:spacing w:line="240" w:lineRule="auto"/>
        <w:ind w:firstLine="720"/>
      </w:pPr>
      <w:r>
        <w:rPr>
          <w:rFonts w:ascii="Calibri" w:eastAsia="Calibri" w:hAnsi="Calibri" w:cs="Calibri"/>
          <w:sz w:val="24"/>
        </w:rPr>
        <w:t xml:space="preserve">It is important to understand that not all plants are capable of performing phytoremediation. If a plant is exposed to a toxic substance and CANNOT </w:t>
      </w:r>
      <w:proofErr w:type="spellStart"/>
      <w:r>
        <w:rPr>
          <w:rFonts w:ascii="Calibri" w:eastAsia="Calibri" w:hAnsi="Calibri" w:cs="Calibri"/>
          <w:sz w:val="24"/>
        </w:rPr>
        <w:t>phytoremediate</w:t>
      </w:r>
      <w:proofErr w:type="spellEnd"/>
      <w:r>
        <w:rPr>
          <w:rFonts w:ascii="Calibri" w:eastAsia="Calibri" w:hAnsi="Calibri" w:cs="Calibri"/>
          <w:sz w:val="24"/>
        </w:rPr>
        <w:t xml:space="preserve"> it, the plant may stop growing, become discolored, and in some cases may die. </w:t>
      </w:r>
    </w:p>
    <w:p w14:paraId="16C7811D" w14:textId="3C0FD609" w:rsidR="007C32CC" w:rsidRDefault="002844C7">
      <w:pPr>
        <w:pStyle w:val="Normal1"/>
        <w:widowControl w:val="0"/>
        <w:spacing w:line="240" w:lineRule="auto"/>
      </w:pPr>
      <w:r>
        <w:br/>
      </w:r>
    </w:p>
    <w:p w14:paraId="7EB0E470" w14:textId="77777777" w:rsidR="007C32CC" w:rsidRDefault="008E7D54">
      <w:pPr>
        <w:pStyle w:val="Normal1"/>
        <w:widowControl w:val="0"/>
        <w:spacing w:line="240" w:lineRule="auto"/>
      </w:pPr>
      <w:r>
        <w:rPr>
          <w:rFonts w:ascii="Calibri" w:eastAsia="Calibri" w:hAnsi="Calibri" w:cs="Calibri"/>
          <w:b/>
          <w:sz w:val="36"/>
          <w:u w:val="single"/>
        </w:rPr>
        <w:t>Reflection Questions:</w:t>
      </w:r>
    </w:p>
    <w:p w14:paraId="633891A6" w14:textId="77777777" w:rsidR="007C32CC" w:rsidRDefault="007C32CC">
      <w:pPr>
        <w:pStyle w:val="Normal1"/>
        <w:widowControl w:val="0"/>
        <w:spacing w:line="240" w:lineRule="auto"/>
      </w:pPr>
    </w:p>
    <w:p w14:paraId="0C387BFA" w14:textId="77777777" w:rsidR="007C32CC" w:rsidRDefault="008E7D54">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t xml:space="preserve">What does metabolizing mean?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6DAD275B" w14:textId="77777777">
        <w:tc>
          <w:tcPr>
            <w:tcW w:w="9360" w:type="dxa"/>
            <w:tcMar>
              <w:top w:w="100" w:type="dxa"/>
              <w:left w:w="100" w:type="dxa"/>
              <w:bottom w:w="100" w:type="dxa"/>
              <w:right w:w="100" w:type="dxa"/>
            </w:tcMar>
          </w:tcPr>
          <w:p w14:paraId="6DF8E428" w14:textId="77777777" w:rsidR="007C32CC" w:rsidRDefault="007C32CC">
            <w:pPr>
              <w:pStyle w:val="Normal1"/>
              <w:widowControl w:val="0"/>
              <w:spacing w:line="240" w:lineRule="auto"/>
            </w:pPr>
          </w:p>
          <w:p w14:paraId="0055D788" w14:textId="77777777" w:rsidR="007C32CC" w:rsidRDefault="007C32CC">
            <w:pPr>
              <w:pStyle w:val="Normal1"/>
              <w:widowControl w:val="0"/>
              <w:spacing w:line="240" w:lineRule="auto"/>
            </w:pPr>
          </w:p>
          <w:p w14:paraId="783A3FC4" w14:textId="77777777" w:rsidR="007C32CC" w:rsidRDefault="007C32CC">
            <w:pPr>
              <w:pStyle w:val="Normal1"/>
              <w:widowControl w:val="0"/>
              <w:spacing w:line="240" w:lineRule="auto"/>
            </w:pPr>
          </w:p>
        </w:tc>
      </w:tr>
    </w:tbl>
    <w:p w14:paraId="26CBBE87" w14:textId="0904D0B4" w:rsidR="007C32CC" w:rsidRDefault="002844C7">
      <w:pPr>
        <w:pStyle w:val="Normal1"/>
        <w:widowControl w:val="0"/>
        <w:spacing w:line="240" w:lineRule="auto"/>
      </w:pPr>
      <w:r>
        <w:br/>
      </w:r>
    </w:p>
    <w:p w14:paraId="71590D3E" w14:textId="77777777" w:rsidR="007C32CC" w:rsidRDefault="008E7D54">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lastRenderedPageBreak/>
        <w:t>What happens when organisms metabolize a toxin?</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6DA8266D" w14:textId="77777777">
        <w:tc>
          <w:tcPr>
            <w:tcW w:w="9360" w:type="dxa"/>
            <w:tcMar>
              <w:top w:w="100" w:type="dxa"/>
              <w:left w:w="100" w:type="dxa"/>
              <w:bottom w:w="100" w:type="dxa"/>
              <w:right w:w="100" w:type="dxa"/>
            </w:tcMar>
          </w:tcPr>
          <w:p w14:paraId="005DF951" w14:textId="77777777" w:rsidR="007C32CC" w:rsidRDefault="007C32CC">
            <w:pPr>
              <w:pStyle w:val="Normal1"/>
              <w:widowControl w:val="0"/>
              <w:spacing w:line="240" w:lineRule="auto"/>
            </w:pPr>
          </w:p>
          <w:p w14:paraId="30323A38" w14:textId="77777777" w:rsidR="007C32CC" w:rsidRDefault="007C32CC">
            <w:pPr>
              <w:pStyle w:val="Normal1"/>
              <w:widowControl w:val="0"/>
              <w:spacing w:line="240" w:lineRule="auto"/>
            </w:pPr>
          </w:p>
          <w:p w14:paraId="11F04D1E" w14:textId="77777777" w:rsidR="007C32CC" w:rsidRDefault="007C32CC">
            <w:pPr>
              <w:pStyle w:val="Normal1"/>
              <w:widowControl w:val="0"/>
              <w:spacing w:line="240" w:lineRule="auto"/>
            </w:pPr>
          </w:p>
          <w:p w14:paraId="4ACB206F" w14:textId="77777777" w:rsidR="007C32CC" w:rsidRDefault="007C32CC">
            <w:pPr>
              <w:pStyle w:val="Normal1"/>
              <w:widowControl w:val="0"/>
              <w:spacing w:line="240" w:lineRule="auto"/>
            </w:pPr>
          </w:p>
        </w:tc>
      </w:tr>
    </w:tbl>
    <w:p w14:paraId="0E630D60" w14:textId="77777777" w:rsidR="002844C7" w:rsidRDefault="002844C7" w:rsidP="002844C7">
      <w:pPr>
        <w:pStyle w:val="Normal1"/>
        <w:widowControl w:val="0"/>
        <w:spacing w:line="240" w:lineRule="auto"/>
        <w:ind w:left="720"/>
        <w:contextualSpacing/>
        <w:rPr>
          <w:rFonts w:ascii="Calibri" w:eastAsia="Calibri" w:hAnsi="Calibri" w:cs="Calibri"/>
          <w:sz w:val="28"/>
        </w:rPr>
      </w:pPr>
    </w:p>
    <w:p w14:paraId="66D71736" w14:textId="77777777" w:rsidR="007C32CC" w:rsidRDefault="008E7D54">
      <w:pPr>
        <w:pStyle w:val="Normal1"/>
        <w:widowControl w:val="0"/>
        <w:numPr>
          <w:ilvl w:val="0"/>
          <w:numId w:val="4"/>
        </w:numPr>
        <w:spacing w:line="240" w:lineRule="auto"/>
        <w:ind w:hanging="360"/>
        <w:contextualSpacing/>
        <w:rPr>
          <w:rFonts w:ascii="Calibri" w:eastAsia="Calibri" w:hAnsi="Calibri" w:cs="Calibri"/>
          <w:sz w:val="28"/>
        </w:rPr>
      </w:pPr>
      <w:r>
        <w:rPr>
          <w:rFonts w:ascii="Calibri" w:eastAsia="Calibri" w:hAnsi="Calibri" w:cs="Calibri"/>
          <w:sz w:val="28"/>
        </w:rPr>
        <w:t>Where in the cell can some plants store toxins? Can all plants perform phytoremediation?</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76AD94E0" w14:textId="77777777">
        <w:tc>
          <w:tcPr>
            <w:tcW w:w="9360" w:type="dxa"/>
            <w:tcMar>
              <w:top w:w="100" w:type="dxa"/>
              <w:left w:w="100" w:type="dxa"/>
              <w:bottom w:w="100" w:type="dxa"/>
              <w:right w:w="100" w:type="dxa"/>
            </w:tcMar>
          </w:tcPr>
          <w:p w14:paraId="64A256F2" w14:textId="77777777" w:rsidR="007C32CC" w:rsidRDefault="007C32CC">
            <w:pPr>
              <w:pStyle w:val="Normal1"/>
              <w:widowControl w:val="0"/>
              <w:spacing w:line="240" w:lineRule="auto"/>
            </w:pPr>
          </w:p>
          <w:p w14:paraId="42EE6412" w14:textId="77777777" w:rsidR="007C32CC" w:rsidRDefault="007C32CC">
            <w:pPr>
              <w:pStyle w:val="Normal1"/>
              <w:widowControl w:val="0"/>
              <w:spacing w:line="240" w:lineRule="auto"/>
            </w:pPr>
          </w:p>
          <w:p w14:paraId="4E81DE6E" w14:textId="77777777" w:rsidR="007C32CC" w:rsidRDefault="007C32CC">
            <w:pPr>
              <w:pStyle w:val="Normal1"/>
              <w:widowControl w:val="0"/>
              <w:spacing w:line="240" w:lineRule="auto"/>
            </w:pPr>
          </w:p>
          <w:p w14:paraId="673EFE45" w14:textId="77777777" w:rsidR="007C32CC" w:rsidRDefault="007C32CC">
            <w:pPr>
              <w:pStyle w:val="Normal1"/>
              <w:widowControl w:val="0"/>
              <w:spacing w:line="240" w:lineRule="auto"/>
            </w:pPr>
          </w:p>
        </w:tc>
      </w:tr>
    </w:tbl>
    <w:p w14:paraId="7C354038" w14:textId="77777777" w:rsidR="007C32CC" w:rsidRDefault="007C32CC">
      <w:pPr>
        <w:pStyle w:val="Normal1"/>
        <w:widowControl w:val="0"/>
        <w:spacing w:line="240" w:lineRule="auto"/>
        <w:jc w:val="center"/>
      </w:pPr>
    </w:p>
    <w:p w14:paraId="013120DB"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54C61274"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4DBEBC04"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293FBC86"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0D3016B5"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08E3CFCF"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26A7F891"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14F78747"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770D75E6"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5A70E0DB"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376F0567"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392F2413"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6087B6B4"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5179145F"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2D0F5974"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40E781EB"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0C6FF8DA"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3EAA8CED" w14:textId="77777777" w:rsidR="008E7D54" w:rsidRDefault="008E7D54">
      <w:pPr>
        <w:pStyle w:val="Normal1"/>
        <w:widowControl w:val="0"/>
        <w:spacing w:line="240" w:lineRule="auto"/>
        <w:jc w:val="center"/>
        <w:rPr>
          <w:rFonts w:ascii="Calibri" w:eastAsia="Calibri" w:hAnsi="Calibri" w:cs="Calibri"/>
          <w:b/>
          <w:color w:val="0000FF"/>
          <w:sz w:val="36"/>
          <w:u w:val="single"/>
        </w:rPr>
      </w:pPr>
    </w:p>
    <w:p w14:paraId="63DDC173" w14:textId="77777777" w:rsidR="008E7D54" w:rsidRDefault="008E7D54" w:rsidP="002844C7">
      <w:pPr>
        <w:pStyle w:val="Normal1"/>
        <w:widowControl w:val="0"/>
        <w:spacing w:line="240" w:lineRule="auto"/>
        <w:rPr>
          <w:rFonts w:ascii="Calibri" w:eastAsia="Calibri" w:hAnsi="Calibri" w:cs="Calibri"/>
          <w:b/>
          <w:color w:val="0000FF"/>
          <w:sz w:val="36"/>
          <w:u w:val="single"/>
        </w:rPr>
      </w:pPr>
    </w:p>
    <w:p w14:paraId="21EDA573" w14:textId="77777777" w:rsidR="007C32CC" w:rsidRDefault="008E7D54">
      <w:pPr>
        <w:pStyle w:val="Normal1"/>
        <w:widowControl w:val="0"/>
        <w:spacing w:line="240" w:lineRule="auto"/>
        <w:jc w:val="center"/>
      </w:pPr>
      <w:r>
        <w:rPr>
          <w:rFonts w:ascii="Calibri" w:eastAsia="Calibri" w:hAnsi="Calibri" w:cs="Calibri"/>
          <w:b/>
          <w:color w:val="0000FF"/>
          <w:sz w:val="36"/>
          <w:u w:val="single"/>
        </w:rPr>
        <w:t>Part 2: Case Studies</w:t>
      </w:r>
    </w:p>
    <w:p w14:paraId="34F0DF0E" w14:textId="77777777" w:rsidR="007C32CC" w:rsidRDefault="008E7D54">
      <w:pPr>
        <w:pStyle w:val="Normal1"/>
        <w:widowControl w:val="0"/>
        <w:spacing w:line="240" w:lineRule="auto"/>
        <w:jc w:val="center"/>
      </w:pPr>
      <w:r>
        <w:rPr>
          <w:rFonts w:ascii="Calibri" w:eastAsia="Calibri" w:hAnsi="Calibri" w:cs="Calibri"/>
          <w:b/>
          <w:sz w:val="28"/>
          <w:u w:val="single"/>
        </w:rPr>
        <w:t>Directions:</w:t>
      </w:r>
      <w:r>
        <w:rPr>
          <w:rFonts w:ascii="Calibri" w:eastAsia="Calibri" w:hAnsi="Calibri" w:cs="Calibri"/>
          <w:sz w:val="28"/>
        </w:rPr>
        <w:t xml:space="preserve">  Below is a list of Bioremediation case studies. Select any </w:t>
      </w:r>
      <w:r>
        <w:rPr>
          <w:rFonts w:ascii="Calibri" w:eastAsia="Calibri" w:hAnsi="Calibri" w:cs="Calibri"/>
          <w:b/>
          <w:sz w:val="28"/>
        </w:rPr>
        <w:t>TWO</w:t>
      </w:r>
      <w:r>
        <w:rPr>
          <w:rFonts w:ascii="Calibri" w:eastAsia="Calibri" w:hAnsi="Calibri" w:cs="Calibri"/>
          <w:sz w:val="28"/>
        </w:rPr>
        <w:t xml:space="preserve"> case studies to learn about below. When finished reading, write a summary for each case study that you read in the boxes below.</w:t>
      </w:r>
    </w:p>
    <w:p w14:paraId="17A9F15B" w14:textId="77777777" w:rsidR="007C32CC" w:rsidRDefault="007C32CC">
      <w:pPr>
        <w:pStyle w:val="Normal1"/>
        <w:widowControl w:val="0"/>
        <w:spacing w:line="240" w:lineRule="auto"/>
        <w:jc w:val="center"/>
      </w:pPr>
    </w:p>
    <w:p w14:paraId="6D9CFEA8" w14:textId="77777777" w:rsidR="007C32CC" w:rsidRDefault="008E7D54">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b/>
          <w:sz w:val="28"/>
        </w:rPr>
        <w:t>Case Study 1:</w:t>
      </w:r>
      <w:r>
        <w:rPr>
          <w:rFonts w:ascii="Calibri" w:eastAsia="Calibri" w:hAnsi="Calibri" w:cs="Calibri"/>
          <w:sz w:val="28"/>
        </w:rPr>
        <w:t xml:space="preserve"> Using Sunflowers to clean up the radiation left over from the Fukushima Nuclear Power Plant accident</w:t>
      </w:r>
    </w:p>
    <w:p w14:paraId="3AE261A0" w14:textId="77777777" w:rsidR="007C32CC" w:rsidRDefault="007963B9">
      <w:pPr>
        <w:pStyle w:val="Normal1"/>
        <w:widowControl w:val="0"/>
        <w:spacing w:line="240" w:lineRule="auto"/>
        <w:ind w:left="720"/>
      </w:pPr>
      <w:hyperlink r:id="rId11">
        <w:r w:rsidR="008E7D54">
          <w:rPr>
            <w:rFonts w:ascii="Calibri" w:eastAsia="Calibri" w:hAnsi="Calibri" w:cs="Calibri"/>
            <w:color w:val="1155CC"/>
            <w:sz w:val="28"/>
            <w:u w:val="single"/>
          </w:rPr>
          <w:t>http://thewatchers.adorraeli.com/2011/08/18/sunflower-radiation-absorption-project-grows-around-japan/</w:t>
        </w:r>
      </w:hyperlink>
    </w:p>
    <w:p w14:paraId="19C814DD" w14:textId="77777777" w:rsidR="007C32CC" w:rsidRDefault="008E7D54">
      <w:pPr>
        <w:pStyle w:val="Normal1"/>
        <w:widowControl w:val="0"/>
        <w:numPr>
          <w:ilvl w:val="0"/>
          <w:numId w:val="6"/>
        </w:numPr>
        <w:spacing w:line="240" w:lineRule="auto"/>
        <w:ind w:hanging="360"/>
        <w:contextualSpacing/>
        <w:rPr>
          <w:rFonts w:ascii="Calibri" w:eastAsia="Calibri" w:hAnsi="Calibri" w:cs="Calibri"/>
          <w:sz w:val="28"/>
        </w:rPr>
      </w:pPr>
      <w:r>
        <w:rPr>
          <w:rFonts w:ascii="Calibri" w:eastAsia="Calibri" w:hAnsi="Calibri" w:cs="Calibri"/>
          <w:b/>
          <w:sz w:val="28"/>
        </w:rPr>
        <w:t>Case Study 2:</w:t>
      </w:r>
      <w:r>
        <w:rPr>
          <w:rFonts w:ascii="Calibri" w:eastAsia="Calibri" w:hAnsi="Calibri" w:cs="Calibri"/>
          <w:sz w:val="28"/>
        </w:rPr>
        <w:t xml:space="preserve">Using microbes to clean up the Gulf of Mexico oil spill: </w:t>
      </w:r>
      <w:hyperlink r:id="rId12">
        <w:r>
          <w:rPr>
            <w:rFonts w:ascii="Calibri" w:eastAsia="Calibri" w:hAnsi="Calibri" w:cs="Calibri"/>
            <w:color w:val="0000FF"/>
            <w:sz w:val="28"/>
            <w:u w:val="single"/>
          </w:rPr>
          <w:t>http://www.scientificamerican.com/article.cfm?id=gulf-oil-eating-microbes-slide-show</w:t>
        </w:r>
      </w:hyperlink>
      <w:hyperlink r:id="rId13"/>
    </w:p>
    <w:p w14:paraId="2BD51EAE" w14:textId="77777777" w:rsidR="007C32CC" w:rsidRDefault="008E7D54">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b/>
          <w:sz w:val="28"/>
        </w:rPr>
        <w:t>Case Study 3:</w:t>
      </w:r>
      <w:r>
        <w:rPr>
          <w:rFonts w:ascii="Calibri" w:eastAsia="Calibri" w:hAnsi="Calibri" w:cs="Calibri"/>
          <w:sz w:val="28"/>
        </w:rPr>
        <w:t>Using fungi in Puget Sound and the Duwamish River superfund site in Washington State:</w:t>
      </w:r>
      <w:r>
        <w:rPr>
          <w:rFonts w:ascii="Calibri" w:eastAsia="Calibri" w:hAnsi="Calibri" w:cs="Calibri"/>
          <w:sz w:val="28"/>
        </w:rPr>
        <w:br/>
      </w:r>
      <w:hyperlink r:id="rId14">
        <w:r>
          <w:rPr>
            <w:rFonts w:ascii="Calibri" w:eastAsia="Calibri" w:hAnsi="Calibri" w:cs="Calibri"/>
            <w:color w:val="0000FF"/>
            <w:sz w:val="28"/>
            <w:u w:val="single"/>
          </w:rPr>
          <w:t>http://pugetsound.org/blog/how-mushrooms-can-help-save-the-sound</w:t>
        </w:r>
      </w:hyperlink>
      <w:hyperlink r:id="rId15"/>
    </w:p>
    <w:p w14:paraId="2A06BC20" w14:textId="77777777" w:rsidR="007C32CC" w:rsidRDefault="008E7D54">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b/>
          <w:sz w:val="28"/>
        </w:rPr>
        <w:t>Case Study 4:</w:t>
      </w:r>
      <w:r>
        <w:rPr>
          <w:rFonts w:ascii="Calibri" w:eastAsia="Calibri" w:hAnsi="Calibri" w:cs="Calibri"/>
          <w:sz w:val="28"/>
        </w:rPr>
        <w:t>Using algae in Chesapeake Bay to remove toxins and create biofuels at the same time:</w:t>
      </w:r>
      <w:r>
        <w:rPr>
          <w:rFonts w:ascii="Calibri" w:eastAsia="Calibri" w:hAnsi="Calibri" w:cs="Calibri"/>
          <w:sz w:val="28"/>
        </w:rPr>
        <w:br/>
      </w:r>
      <w:hyperlink r:id="rId16">
        <w:r>
          <w:rPr>
            <w:rFonts w:ascii="Calibri" w:eastAsia="Calibri" w:hAnsi="Calibri" w:cs="Calibri"/>
            <w:color w:val="0000FF"/>
            <w:sz w:val="28"/>
            <w:u w:val="single"/>
          </w:rPr>
          <w:t>http://www.vims.edu/newsandevents/topstories/archives/2009/algal_biofuels.php</w:t>
        </w:r>
      </w:hyperlink>
      <w:hyperlink r:id="rId17"/>
    </w:p>
    <w:p w14:paraId="5F6BD2F7" w14:textId="77777777" w:rsidR="007C32CC" w:rsidRDefault="008E7D54">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b/>
          <w:sz w:val="28"/>
        </w:rPr>
        <w:t>Case Study 5:</w:t>
      </w:r>
      <w:r>
        <w:rPr>
          <w:rFonts w:ascii="Calibri" w:eastAsia="Calibri" w:hAnsi="Calibri" w:cs="Calibri"/>
          <w:sz w:val="28"/>
        </w:rPr>
        <w:t xml:space="preserve">Using sunflowers to clean up radiation after the Chernobyl nuclear power plant explosion in Ukraine </w:t>
      </w:r>
    </w:p>
    <w:p w14:paraId="4689488A" w14:textId="77777777" w:rsidR="007C32CC" w:rsidRDefault="007963B9">
      <w:pPr>
        <w:pStyle w:val="Normal1"/>
        <w:widowControl w:val="0"/>
        <w:spacing w:line="240" w:lineRule="auto"/>
        <w:ind w:firstLine="720"/>
      </w:pPr>
      <w:hyperlink r:id="rId18">
        <w:r w:rsidR="008E7D54">
          <w:rPr>
            <w:rFonts w:ascii="Calibri" w:eastAsia="Calibri" w:hAnsi="Calibri" w:cs="Calibri"/>
            <w:color w:val="1155CC"/>
            <w:sz w:val="28"/>
            <w:u w:val="single"/>
          </w:rPr>
          <w:t>http://www.mhhe.com/biosci/pae/botany/botany_map/articles/article_10.html</w:t>
        </w:r>
      </w:hyperlink>
    </w:p>
    <w:p w14:paraId="1BB0A4CF" w14:textId="77777777" w:rsidR="007C32CC" w:rsidRDefault="008E7D54">
      <w:pPr>
        <w:pStyle w:val="Normal1"/>
        <w:widowControl w:val="0"/>
        <w:numPr>
          <w:ilvl w:val="0"/>
          <w:numId w:val="3"/>
        </w:numPr>
        <w:spacing w:line="240" w:lineRule="auto"/>
        <w:ind w:hanging="360"/>
        <w:contextualSpacing/>
        <w:rPr>
          <w:rFonts w:ascii="Calibri" w:eastAsia="Calibri" w:hAnsi="Calibri" w:cs="Calibri"/>
          <w:sz w:val="28"/>
        </w:rPr>
      </w:pPr>
      <w:r>
        <w:rPr>
          <w:rFonts w:ascii="Calibri" w:eastAsia="Calibri" w:hAnsi="Calibri" w:cs="Calibri"/>
          <w:b/>
          <w:sz w:val="28"/>
        </w:rPr>
        <w:t>Case Study 6:</w:t>
      </w:r>
      <w:r>
        <w:rPr>
          <w:rFonts w:ascii="Calibri" w:eastAsia="Calibri" w:hAnsi="Calibri" w:cs="Calibri"/>
          <w:sz w:val="28"/>
        </w:rPr>
        <w:t>Using bacteria to clean up garbage:</w:t>
      </w:r>
      <w:r>
        <w:rPr>
          <w:rFonts w:ascii="Calibri" w:eastAsia="Calibri" w:hAnsi="Calibri" w:cs="Calibri"/>
          <w:sz w:val="28"/>
        </w:rPr>
        <w:br/>
      </w:r>
      <w:hyperlink r:id="rId19">
        <w:r>
          <w:rPr>
            <w:rFonts w:ascii="Calibri" w:eastAsia="Calibri" w:hAnsi="Calibri" w:cs="Calibri"/>
            <w:color w:val="0000FF"/>
            <w:sz w:val="28"/>
            <w:u w:val="single"/>
          </w:rPr>
          <w:t>http://www.sciencedaily.com/releases/2012/06/120625165449.htm</w:t>
        </w:r>
      </w:hyperlink>
      <w:hyperlink r:id="rId20"/>
    </w:p>
    <w:p w14:paraId="62AF6866" w14:textId="77777777" w:rsidR="007C32CC" w:rsidRDefault="008E7D54">
      <w:pPr>
        <w:pStyle w:val="Normal1"/>
        <w:widowControl w:val="0"/>
        <w:numPr>
          <w:ilvl w:val="0"/>
          <w:numId w:val="1"/>
        </w:numPr>
        <w:spacing w:line="240" w:lineRule="auto"/>
        <w:ind w:hanging="360"/>
        <w:contextualSpacing/>
        <w:rPr>
          <w:rFonts w:ascii="Calibri" w:eastAsia="Calibri" w:hAnsi="Calibri" w:cs="Calibri"/>
          <w:sz w:val="28"/>
        </w:rPr>
      </w:pPr>
      <w:r>
        <w:rPr>
          <w:rFonts w:ascii="Calibri" w:eastAsia="Calibri" w:hAnsi="Calibri" w:cs="Calibri"/>
          <w:b/>
          <w:sz w:val="28"/>
        </w:rPr>
        <w:t>Case Study 7:</w:t>
      </w:r>
      <w:r>
        <w:rPr>
          <w:rFonts w:ascii="Calibri" w:eastAsia="Calibri" w:hAnsi="Calibri" w:cs="Calibri"/>
          <w:sz w:val="28"/>
        </w:rPr>
        <w:t>Using oyster mushrooms to break down human diapers (called nappies in this article) in landfills:</w:t>
      </w:r>
      <w:r>
        <w:rPr>
          <w:rFonts w:ascii="Calibri" w:eastAsia="Calibri" w:hAnsi="Calibri" w:cs="Calibri"/>
          <w:sz w:val="28"/>
        </w:rPr>
        <w:br/>
      </w:r>
      <w:hyperlink r:id="rId21">
        <w:r>
          <w:rPr>
            <w:rFonts w:ascii="Calibri" w:eastAsia="Calibri" w:hAnsi="Calibri" w:cs="Calibri"/>
            <w:color w:val="0000FF"/>
            <w:sz w:val="28"/>
            <w:u w:val="single"/>
          </w:rPr>
          <w:t>http://www.economist.com/node/18584104</w:t>
        </w:r>
      </w:hyperlink>
    </w:p>
    <w:p w14:paraId="7E44EAAA" w14:textId="77777777" w:rsidR="007C32CC" w:rsidRDefault="007C32CC">
      <w:pPr>
        <w:pStyle w:val="Normal1"/>
        <w:widowControl w:val="0"/>
        <w:spacing w:line="240" w:lineRule="auto"/>
      </w:pPr>
    </w:p>
    <w:p w14:paraId="4D534CEA" w14:textId="77777777" w:rsidR="008E7D54" w:rsidRDefault="008E7D54">
      <w:pPr>
        <w:pStyle w:val="Normal1"/>
        <w:widowControl w:val="0"/>
        <w:spacing w:line="240" w:lineRule="auto"/>
        <w:rPr>
          <w:rFonts w:ascii="Calibri" w:eastAsia="Calibri" w:hAnsi="Calibri" w:cs="Calibri"/>
          <w:b/>
          <w:sz w:val="36"/>
        </w:rPr>
      </w:pPr>
    </w:p>
    <w:p w14:paraId="56279596" w14:textId="77777777" w:rsidR="008E7D54" w:rsidRDefault="008E7D54">
      <w:pPr>
        <w:pStyle w:val="Normal1"/>
        <w:widowControl w:val="0"/>
        <w:spacing w:line="240" w:lineRule="auto"/>
        <w:rPr>
          <w:rFonts w:ascii="Calibri" w:eastAsia="Calibri" w:hAnsi="Calibri" w:cs="Calibri"/>
          <w:b/>
          <w:sz w:val="36"/>
        </w:rPr>
      </w:pPr>
    </w:p>
    <w:p w14:paraId="47A28FA2" w14:textId="77777777" w:rsidR="008E7D54" w:rsidRDefault="008E7D54">
      <w:pPr>
        <w:pStyle w:val="Normal1"/>
        <w:widowControl w:val="0"/>
        <w:spacing w:line="240" w:lineRule="auto"/>
        <w:rPr>
          <w:rFonts w:ascii="Calibri" w:eastAsia="Calibri" w:hAnsi="Calibri" w:cs="Calibri"/>
          <w:b/>
          <w:sz w:val="36"/>
        </w:rPr>
      </w:pPr>
    </w:p>
    <w:p w14:paraId="34EB8541" w14:textId="77777777" w:rsidR="007C32CC" w:rsidRDefault="008E7D54">
      <w:pPr>
        <w:pStyle w:val="Normal1"/>
        <w:widowControl w:val="0"/>
        <w:spacing w:line="240" w:lineRule="auto"/>
      </w:pPr>
      <w:r>
        <w:rPr>
          <w:rFonts w:ascii="Calibri" w:eastAsia="Calibri" w:hAnsi="Calibri" w:cs="Calibri"/>
          <w:b/>
          <w:sz w:val="36"/>
        </w:rPr>
        <w:t>Title of Case Study #</w:t>
      </w:r>
      <w:proofErr w:type="gramStart"/>
      <w:r>
        <w:rPr>
          <w:rFonts w:ascii="Calibri" w:eastAsia="Calibri" w:hAnsi="Calibri" w:cs="Calibri"/>
          <w:b/>
          <w:sz w:val="36"/>
        </w:rPr>
        <w:t>1:_</w:t>
      </w:r>
      <w:proofErr w:type="gramEnd"/>
      <w:r>
        <w:rPr>
          <w:rFonts w:ascii="Calibri" w:eastAsia="Calibri" w:hAnsi="Calibri" w:cs="Calibri"/>
          <w:b/>
          <w:sz w:val="36"/>
        </w:rPr>
        <w:t>_______________________________</w:t>
      </w:r>
    </w:p>
    <w:p w14:paraId="4A63CE14" w14:textId="77777777" w:rsidR="007C32CC" w:rsidRDefault="007C32CC">
      <w:pPr>
        <w:pStyle w:val="Normal1"/>
        <w:widowControl w:val="0"/>
        <w:spacing w:line="240" w:lineRule="auto"/>
      </w:pPr>
    </w:p>
    <w:p w14:paraId="71E5A955" w14:textId="77777777" w:rsidR="007C32CC" w:rsidRDefault="008E7D54">
      <w:pPr>
        <w:pStyle w:val="Normal1"/>
        <w:widowControl w:val="0"/>
        <w:spacing w:line="240" w:lineRule="auto"/>
      </w:pPr>
      <w:r>
        <w:rPr>
          <w:rFonts w:ascii="Calibri" w:eastAsia="Calibri" w:hAnsi="Calibri" w:cs="Calibri"/>
          <w:b/>
          <w:sz w:val="36"/>
        </w:rPr>
        <w:t>Summary of Case Study #1:</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6F84101C" w14:textId="77777777">
        <w:trPr>
          <w:trHeight w:val="2420"/>
        </w:trPr>
        <w:tc>
          <w:tcPr>
            <w:tcW w:w="9360" w:type="dxa"/>
            <w:tcMar>
              <w:top w:w="100" w:type="dxa"/>
              <w:left w:w="100" w:type="dxa"/>
              <w:bottom w:w="100" w:type="dxa"/>
              <w:right w:w="100" w:type="dxa"/>
            </w:tcMar>
          </w:tcPr>
          <w:p w14:paraId="129E1A71" w14:textId="77777777" w:rsidR="007C32CC" w:rsidRDefault="007C32CC">
            <w:pPr>
              <w:pStyle w:val="Normal1"/>
              <w:widowControl w:val="0"/>
              <w:spacing w:line="240" w:lineRule="auto"/>
            </w:pPr>
          </w:p>
          <w:p w14:paraId="56691E91" w14:textId="77777777" w:rsidR="007C32CC" w:rsidRDefault="007C32CC">
            <w:pPr>
              <w:pStyle w:val="Normal1"/>
              <w:widowControl w:val="0"/>
              <w:spacing w:line="240" w:lineRule="auto"/>
            </w:pPr>
          </w:p>
          <w:p w14:paraId="19C67F63" w14:textId="77777777" w:rsidR="007C32CC" w:rsidRDefault="007C32CC">
            <w:pPr>
              <w:pStyle w:val="Normal1"/>
              <w:widowControl w:val="0"/>
              <w:spacing w:line="240" w:lineRule="auto"/>
            </w:pPr>
          </w:p>
          <w:p w14:paraId="6F11C337" w14:textId="77777777" w:rsidR="007C32CC" w:rsidRDefault="007C32CC">
            <w:pPr>
              <w:pStyle w:val="Normal1"/>
              <w:widowControl w:val="0"/>
              <w:spacing w:line="240" w:lineRule="auto"/>
            </w:pPr>
          </w:p>
          <w:p w14:paraId="177B1569" w14:textId="77777777" w:rsidR="007C32CC" w:rsidRDefault="007C32CC">
            <w:pPr>
              <w:pStyle w:val="Normal1"/>
              <w:widowControl w:val="0"/>
              <w:spacing w:line="240" w:lineRule="auto"/>
            </w:pPr>
          </w:p>
          <w:p w14:paraId="67F11D81" w14:textId="77777777" w:rsidR="007C32CC" w:rsidRDefault="007C32CC">
            <w:pPr>
              <w:pStyle w:val="Normal1"/>
              <w:widowControl w:val="0"/>
              <w:spacing w:line="240" w:lineRule="auto"/>
            </w:pPr>
          </w:p>
          <w:p w14:paraId="2805DF31" w14:textId="77777777" w:rsidR="007C32CC" w:rsidRDefault="007C32CC">
            <w:pPr>
              <w:pStyle w:val="Normal1"/>
              <w:widowControl w:val="0"/>
              <w:spacing w:line="240" w:lineRule="auto"/>
            </w:pPr>
          </w:p>
          <w:p w14:paraId="045021E9" w14:textId="77777777" w:rsidR="007C32CC" w:rsidRDefault="007C32CC">
            <w:pPr>
              <w:pStyle w:val="Normal1"/>
              <w:widowControl w:val="0"/>
              <w:spacing w:line="240" w:lineRule="auto"/>
            </w:pPr>
          </w:p>
          <w:p w14:paraId="1131A996" w14:textId="77777777" w:rsidR="007C32CC" w:rsidRDefault="007C32CC">
            <w:pPr>
              <w:pStyle w:val="Normal1"/>
              <w:widowControl w:val="0"/>
              <w:spacing w:line="240" w:lineRule="auto"/>
            </w:pPr>
          </w:p>
          <w:p w14:paraId="39438CF9" w14:textId="77777777" w:rsidR="007C32CC" w:rsidRDefault="007C32CC">
            <w:pPr>
              <w:pStyle w:val="Normal1"/>
              <w:widowControl w:val="0"/>
              <w:spacing w:line="240" w:lineRule="auto"/>
            </w:pPr>
          </w:p>
        </w:tc>
      </w:tr>
    </w:tbl>
    <w:p w14:paraId="386AF257" w14:textId="77777777" w:rsidR="007C32CC" w:rsidRDefault="007C32CC">
      <w:pPr>
        <w:pStyle w:val="Normal1"/>
        <w:widowControl w:val="0"/>
        <w:spacing w:line="240" w:lineRule="auto"/>
      </w:pPr>
    </w:p>
    <w:p w14:paraId="79DFCA4B" w14:textId="77777777" w:rsidR="007C32CC" w:rsidRDefault="008E7D54">
      <w:pPr>
        <w:pStyle w:val="Normal1"/>
        <w:widowControl w:val="0"/>
        <w:spacing w:line="240" w:lineRule="auto"/>
      </w:pPr>
      <w:r>
        <w:rPr>
          <w:rFonts w:ascii="Calibri" w:eastAsia="Calibri" w:hAnsi="Calibri" w:cs="Calibri"/>
          <w:b/>
          <w:sz w:val="36"/>
        </w:rPr>
        <w:t>Title of Case Study #</w:t>
      </w:r>
      <w:proofErr w:type="gramStart"/>
      <w:r>
        <w:rPr>
          <w:rFonts w:ascii="Calibri" w:eastAsia="Calibri" w:hAnsi="Calibri" w:cs="Calibri"/>
          <w:b/>
          <w:sz w:val="36"/>
        </w:rPr>
        <w:t>2:_</w:t>
      </w:r>
      <w:proofErr w:type="gramEnd"/>
      <w:r>
        <w:rPr>
          <w:rFonts w:ascii="Calibri" w:eastAsia="Calibri" w:hAnsi="Calibri" w:cs="Calibri"/>
          <w:b/>
          <w:sz w:val="36"/>
        </w:rPr>
        <w:t>_______________________________</w:t>
      </w:r>
    </w:p>
    <w:p w14:paraId="1960A585" w14:textId="77777777" w:rsidR="007C32CC" w:rsidRDefault="007C32CC">
      <w:pPr>
        <w:pStyle w:val="Normal1"/>
        <w:widowControl w:val="0"/>
        <w:spacing w:line="240" w:lineRule="auto"/>
      </w:pPr>
    </w:p>
    <w:p w14:paraId="2BBAA5FA" w14:textId="77777777" w:rsidR="007C32CC" w:rsidRDefault="008E7D54">
      <w:pPr>
        <w:pStyle w:val="Normal1"/>
        <w:widowControl w:val="0"/>
        <w:spacing w:line="240" w:lineRule="auto"/>
      </w:pPr>
      <w:r>
        <w:rPr>
          <w:rFonts w:ascii="Calibri" w:eastAsia="Calibri" w:hAnsi="Calibri" w:cs="Calibri"/>
          <w:b/>
          <w:sz w:val="36"/>
        </w:rPr>
        <w:t>Summary of Case Study #2</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32CC" w14:paraId="5F656B2D" w14:textId="77777777">
        <w:trPr>
          <w:trHeight w:val="2420"/>
        </w:trPr>
        <w:tc>
          <w:tcPr>
            <w:tcW w:w="9360" w:type="dxa"/>
            <w:tcMar>
              <w:top w:w="100" w:type="dxa"/>
              <w:left w:w="100" w:type="dxa"/>
              <w:bottom w:w="100" w:type="dxa"/>
              <w:right w:w="100" w:type="dxa"/>
            </w:tcMar>
          </w:tcPr>
          <w:p w14:paraId="327E2650" w14:textId="77777777" w:rsidR="007C32CC" w:rsidRDefault="007C32CC">
            <w:pPr>
              <w:pStyle w:val="Normal1"/>
              <w:widowControl w:val="0"/>
              <w:spacing w:line="240" w:lineRule="auto"/>
            </w:pPr>
          </w:p>
          <w:p w14:paraId="2C909146" w14:textId="77777777" w:rsidR="007C32CC" w:rsidRDefault="007C32CC">
            <w:pPr>
              <w:pStyle w:val="Normal1"/>
              <w:widowControl w:val="0"/>
              <w:spacing w:line="240" w:lineRule="auto"/>
            </w:pPr>
          </w:p>
          <w:p w14:paraId="4121E579" w14:textId="77777777" w:rsidR="007C32CC" w:rsidRDefault="007C32CC">
            <w:pPr>
              <w:pStyle w:val="Normal1"/>
              <w:widowControl w:val="0"/>
              <w:spacing w:line="240" w:lineRule="auto"/>
            </w:pPr>
          </w:p>
          <w:p w14:paraId="4C6D31E4" w14:textId="77777777" w:rsidR="007C32CC" w:rsidRDefault="007C32CC">
            <w:pPr>
              <w:pStyle w:val="Normal1"/>
              <w:widowControl w:val="0"/>
              <w:spacing w:line="240" w:lineRule="auto"/>
            </w:pPr>
          </w:p>
          <w:p w14:paraId="141FD6FD" w14:textId="77777777" w:rsidR="007C32CC" w:rsidRDefault="007C32CC">
            <w:pPr>
              <w:pStyle w:val="Normal1"/>
              <w:widowControl w:val="0"/>
              <w:spacing w:line="240" w:lineRule="auto"/>
            </w:pPr>
          </w:p>
          <w:p w14:paraId="2487759D" w14:textId="77777777" w:rsidR="007C32CC" w:rsidRDefault="007C32CC">
            <w:pPr>
              <w:pStyle w:val="Normal1"/>
              <w:widowControl w:val="0"/>
              <w:spacing w:line="240" w:lineRule="auto"/>
            </w:pPr>
          </w:p>
          <w:p w14:paraId="7BB7C95F" w14:textId="77777777" w:rsidR="007C32CC" w:rsidRDefault="007C32CC">
            <w:pPr>
              <w:pStyle w:val="Normal1"/>
              <w:widowControl w:val="0"/>
              <w:spacing w:line="240" w:lineRule="auto"/>
            </w:pPr>
          </w:p>
          <w:p w14:paraId="54B52A56" w14:textId="77777777" w:rsidR="007C32CC" w:rsidRDefault="007C32CC">
            <w:pPr>
              <w:pStyle w:val="Normal1"/>
              <w:widowControl w:val="0"/>
              <w:spacing w:line="240" w:lineRule="auto"/>
            </w:pPr>
          </w:p>
          <w:p w14:paraId="45260394" w14:textId="77777777" w:rsidR="007C32CC" w:rsidRDefault="007C32CC">
            <w:pPr>
              <w:pStyle w:val="Normal1"/>
              <w:widowControl w:val="0"/>
              <w:spacing w:line="240" w:lineRule="auto"/>
            </w:pPr>
          </w:p>
          <w:p w14:paraId="5E64128A" w14:textId="77777777" w:rsidR="007C32CC" w:rsidRDefault="007C32CC">
            <w:pPr>
              <w:pStyle w:val="Normal1"/>
              <w:widowControl w:val="0"/>
              <w:spacing w:line="240" w:lineRule="auto"/>
            </w:pPr>
          </w:p>
          <w:p w14:paraId="402826CD" w14:textId="77777777" w:rsidR="007C32CC" w:rsidRDefault="007C32CC">
            <w:pPr>
              <w:pStyle w:val="Normal1"/>
              <w:widowControl w:val="0"/>
              <w:spacing w:line="240" w:lineRule="auto"/>
            </w:pPr>
          </w:p>
        </w:tc>
      </w:tr>
    </w:tbl>
    <w:p w14:paraId="50CD7BFB" w14:textId="77777777" w:rsidR="007C32CC" w:rsidRDefault="007C32CC">
      <w:pPr>
        <w:pStyle w:val="Normal1"/>
        <w:widowControl w:val="0"/>
        <w:spacing w:line="240" w:lineRule="auto"/>
      </w:pPr>
    </w:p>
    <w:p w14:paraId="761A35D4" w14:textId="77777777" w:rsidR="007C32CC" w:rsidRDefault="007C32CC">
      <w:pPr>
        <w:pStyle w:val="Normal1"/>
        <w:widowControl w:val="0"/>
        <w:spacing w:line="240" w:lineRule="auto"/>
      </w:pPr>
    </w:p>
    <w:p w14:paraId="66900A90" w14:textId="77777777" w:rsidR="007C32CC" w:rsidRDefault="007C32CC">
      <w:pPr>
        <w:pStyle w:val="Normal1"/>
        <w:widowControl w:val="0"/>
        <w:spacing w:line="240" w:lineRule="auto"/>
        <w:jc w:val="center"/>
      </w:pPr>
    </w:p>
    <w:p w14:paraId="426D0228" w14:textId="77777777" w:rsidR="008E7D54" w:rsidRDefault="008E7D54">
      <w:pPr>
        <w:pStyle w:val="Normal1"/>
        <w:widowControl w:val="0"/>
        <w:spacing w:line="240" w:lineRule="auto"/>
        <w:jc w:val="center"/>
      </w:pPr>
    </w:p>
    <w:p w14:paraId="6AF89D3C" w14:textId="77777777" w:rsidR="008E7D54" w:rsidRDefault="008E7D54">
      <w:pPr>
        <w:pStyle w:val="Normal1"/>
        <w:widowControl w:val="0"/>
        <w:spacing w:line="240" w:lineRule="auto"/>
        <w:jc w:val="center"/>
      </w:pPr>
    </w:p>
    <w:p w14:paraId="5EB4E56E" w14:textId="77777777" w:rsidR="008E7D54" w:rsidRDefault="008E7D54">
      <w:pPr>
        <w:pStyle w:val="Normal1"/>
        <w:widowControl w:val="0"/>
        <w:spacing w:line="240" w:lineRule="auto"/>
        <w:jc w:val="center"/>
      </w:pPr>
    </w:p>
    <w:p w14:paraId="5CD296AF" w14:textId="77777777" w:rsidR="008E7D54" w:rsidRDefault="008E7D54">
      <w:pPr>
        <w:pStyle w:val="Normal1"/>
        <w:widowControl w:val="0"/>
        <w:spacing w:line="240" w:lineRule="auto"/>
        <w:jc w:val="center"/>
      </w:pPr>
    </w:p>
    <w:p w14:paraId="15EB9CBB" w14:textId="77777777" w:rsidR="008E7D54" w:rsidRDefault="008E7D54">
      <w:pPr>
        <w:pStyle w:val="Normal1"/>
        <w:widowControl w:val="0"/>
        <w:spacing w:line="240" w:lineRule="auto"/>
        <w:jc w:val="center"/>
      </w:pPr>
    </w:p>
    <w:p w14:paraId="693FA45F" w14:textId="77777777" w:rsidR="007C32CC" w:rsidRDefault="007C32CC" w:rsidP="002844C7">
      <w:pPr>
        <w:pStyle w:val="Normal1"/>
        <w:widowControl w:val="0"/>
        <w:spacing w:line="240" w:lineRule="auto"/>
      </w:pPr>
    </w:p>
    <w:p w14:paraId="2ECA3E92" w14:textId="77777777" w:rsidR="002844C7" w:rsidRDefault="002844C7">
      <w:pPr>
        <w:rPr>
          <w:rFonts w:ascii="Trebuchet MS" w:eastAsia="Trebuchet MS" w:hAnsi="Trebuchet MS" w:cs="Trebuchet MS"/>
          <w:sz w:val="32"/>
        </w:rPr>
      </w:pPr>
      <w:bookmarkStart w:id="1" w:name="h.j1hxynkxhpnu" w:colFirst="0" w:colLast="0"/>
      <w:bookmarkEnd w:id="1"/>
      <w:r>
        <w:br w:type="page"/>
      </w:r>
    </w:p>
    <w:p w14:paraId="4991B058" w14:textId="18C73F0B" w:rsidR="007C32CC" w:rsidRDefault="008E7D54">
      <w:pPr>
        <w:pStyle w:val="Heading1"/>
        <w:widowControl w:val="0"/>
        <w:numPr>
          <w:ilvl w:val="0"/>
          <w:numId w:val="2"/>
        </w:numPr>
        <w:spacing w:line="240" w:lineRule="auto"/>
        <w:ind w:hanging="360"/>
        <w:jc w:val="center"/>
      </w:pPr>
      <w:r>
        <w:lastRenderedPageBreak/>
        <w:t>Activity - Chemical Case Study Jigsaw</w:t>
      </w:r>
    </w:p>
    <w:p w14:paraId="75270605" w14:textId="77777777" w:rsidR="007C32CC" w:rsidRDefault="007C32CC" w:rsidP="00950E14">
      <w:pPr>
        <w:pStyle w:val="Normal1"/>
        <w:widowControl w:val="0"/>
        <w:spacing w:line="240" w:lineRule="auto"/>
        <w:ind w:left="-450" w:right="-270"/>
        <w:jc w:val="center"/>
      </w:pPr>
    </w:p>
    <w:p w14:paraId="751ED6CA" w14:textId="77777777" w:rsidR="007C32CC" w:rsidRDefault="008E7D54" w:rsidP="00950E14">
      <w:pPr>
        <w:pStyle w:val="Normal1"/>
        <w:widowControl w:val="0"/>
        <w:spacing w:line="240" w:lineRule="auto"/>
        <w:ind w:left="-450" w:right="-270"/>
        <w:jc w:val="center"/>
      </w:pPr>
      <w:r>
        <w:rPr>
          <w:rFonts w:ascii="Calibri" w:eastAsia="Calibri" w:hAnsi="Calibri" w:cs="Calibri"/>
          <w:b/>
          <w:sz w:val="28"/>
        </w:rPr>
        <w:t>Directions:</w:t>
      </w:r>
      <w:r>
        <w:rPr>
          <w:rFonts w:ascii="Calibri" w:eastAsia="Calibri" w:hAnsi="Calibri" w:cs="Calibri"/>
          <w:sz w:val="28"/>
        </w:rPr>
        <w:t xml:space="preserve"> Check out your assigned chemical below then read about it by clicking on the </w:t>
      </w:r>
      <w:r>
        <w:rPr>
          <w:rFonts w:ascii="Calibri" w:eastAsia="Calibri" w:hAnsi="Calibri" w:cs="Calibri"/>
          <w:b/>
          <w:color w:val="0000FF"/>
          <w:sz w:val="28"/>
        </w:rPr>
        <w:t xml:space="preserve">blue link.  </w:t>
      </w:r>
      <w:r>
        <w:rPr>
          <w:rFonts w:ascii="Calibri" w:eastAsia="Calibri" w:hAnsi="Calibri" w:cs="Calibri"/>
          <w:sz w:val="28"/>
        </w:rPr>
        <w:t xml:space="preserve">Answer the 3 questions on the table below while you read. Make sure to include as much information as possible because you will be sharing this information with your teammates in 12 minutes. After all teammates are finished with their assigned chemical, each of you will share out in order to complete the full table below. </w:t>
      </w:r>
    </w:p>
    <w:p w14:paraId="3B22EFA8" w14:textId="77777777" w:rsidR="007C32CC" w:rsidRDefault="008E7D54">
      <w:pPr>
        <w:pStyle w:val="Normal1"/>
        <w:widowControl w:val="0"/>
        <w:spacing w:line="240" w:lineRule="auto"/>
        <w:jc w:val="center"/>
      </w:pPr>
      <w:r>
        <w:rPr>
          <w:b/>
          <w:i/>
          <w:color w:val="FF0000"/>
        </w:rPr>
        <w:t>Team Captain:</w:t>
      </w:r>
      <w:r>
        <w:rPr>
          <w:b/>
          <w:i/>
        </w:rPr>
        <w:t xml:space="preserve"> Copper</w:t>
      </w:r>
    </w:p>
    <w:p w14:paraId="4650C5A4" w14:textId="77777777" w:rsidR="007C32CC" w:rsidRDefault="008E7D54">
      <w:pPr>
        <w:pStyle w:val="Normal1"/>
        <w:widowControl w:val="0"/>
        <w:spacing w:line="240" w:lineRule="auto"/>
        <w:jc w:val="center"/>
      </w:pPr>
      <w:r>
        <w:rPr>
          <w:b/>
          <w:i/>
          <w:color w:val="FF0000"/>
        </w:rPr>
        <w:t>Resource Manager</w:t>
      </w:r>
      <w:r>
        <w:rPr>
          <w:i/>
          <w:color w:val="FF0000"/>
        </w:rPr>
        <w:t>:</w:t>
      </w:r>
      <w:r>
        <w:rPr>
          <w:i/>
        </w:rPr>
        <w:t xml:space="preserve"> </w:t>
      </w:r>
      <w:r>
        <w:rPr>
          <w:b/>
          <w:i/>
        </w:rPr>
        <w:t>Lead</w:t>
      </w:r>
    </w:p>
    <w:p w14:paraId="23BAF49B" w14:textId="77777777" w:rsidR="007C32CC" w:rsidRDefault="008E7D54">
      <w:pPr>
        <w:pStyle w:val="Normal1"/>
        <w:widowControl w:val="0"/>
        <w:spacing w:line="240" w:lineRule="auto"/>
        <w:jc w:val="center"/>
      </w:pPr>
      <w:r>
        <w:rPr>
          <w:b/>
          <w:i/>
          <w:color w:val="FF0000"/>
        </w:rPr>
        <w:t>Facilitator:</w:t>
      </w:r>
      <w:r>
        <w:rPr>
          <w:b/>
          <w:i/>
        </w:rPr>
        <w:t xml:space="preserve"> Zinc</w:t>
      </w:r>
    </w:p>
    <w:p w14:paraId="5646917C" w14:textId="77777777" w:rsidR="007C32CC" w:rsidRDefault="008E7D54">
      <w:pPr>
        <w:pStyle w:val="Normal1"/>
        <w:widowControl w:val="0"/>
        <w:spacing w:line="240" w:lineRule="auto"/>
        <w:jc w:val="center"/>
      </w:pPr>
      <w:r>
        <w:rPr>
          <w:b/>
          <w:i/>
          <w:color w:val="FF0000"/>
        </w:rPr>
        <w:t>Recorder/Reporter:</w:t>
      </w:r>
      <w:r>
        <w:rPr>
          <w:i/>
        </w:rPr>
        <w:t xml:space="preserve"> </w:t>
      </w:r>
      <w:r>
        <w:rPr>
          <w:b/>
          <w:i/>
        </w:rPr>
        <w:t>Mercury</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C32CC" w14:paraId="7C0BE659" w14:textId="77777777">
        <w:tc>
          <w:tcPr>
            <w:tcW w:w="2340" w:type="dxa"/>
            <w:tcMar>
              <w:top w:w="100" w:type="dxa"/>
              <w:left w:w="100" w:type="dxa"/>
              <w:bottom w:w="100" w:type="dxa"/>
              <w:right w:w="100" w:type="dxa"/>
            </w:tcMar>
          </w:tcPr>
          <w:p w14:paraId="6C481E35"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25BBC121" w14:textId="77777777" w:rsidR="007C32CC" w:rsidRDefault="008E7D54">
            <w:pPr>
              <w:pStyle w:val="Normal1"/>
              <w:widowControl w:val="0"/>
              <w:spacing w:line="240" w:lineRule="auto"/>
            </w:pPr>
            <w:r>
              <w:t xml:space="preserve">What is this chemical </w:t>
            </w:r>
            <w:r>
              <w:rPr>
                <w:b/>
              </w:rPr>
              <w:t>used for</w:t>
            </w:r>
            <w:r>
              <w:t xml:space="preserve">?  How does it </w:t>
            </w:r>
            <w:r>
              <w:rPr>
                <w:b/>
              </w:rPr>
              <w:t>get into the environment</w:t>
            </w:r>
            <w:r>
              <w:t>?</w:t>
            </w:r>
          </w:p>
        </w:tc>
        <w:tc>
          <w:tcPr>
            <w:tcW w:w="2340" w:type="dxa"/>
            <w:tcMar>
              <w:top w:w="100" w:type="dxa"/>
              <w:left w:w="100" w:type="dxa"/>
              <w:bottom w:w="100" w:type="dxa"/>
              <w:right w:w="100" w:type="dxa"/>
            </w:tcMar>
          </w:tcPr>
          <w:p w14:paraId="2EECDBCB" w14:textId="77777777" w:rsidR="007C32CC" w:rsidRDefault="008E7D54">
            <w:pPr>
              <w:pStyle w:val="Normal1"/>
              <w:widowControl w:val="0"/>
              <w:spacing w:line="240" w:lineRule="auto"/>
            </w:pPr>
            <w:r>
              <w:t xml:space="preserve">What are the </w:t>
            </w:r>
            <w:r>
              <w:rPr>
                <w:b/>
              </w:rPr>
              <w:t>health effects</w:t>
            </w:r>
            <w:r>
              <w:t xml:space="preserve"> of this chemical?</w:t>
            </w:r>
          </w:p>
        </w:tc>
        <w:tc>
          <w:tcPr>
            <w:tcW w:w="2340" w:type="dxa"/>
            <w:tcMar>
              <w:top w:w="100" w:type="dxa"/>
              <w:left w:w="100" w:type="dxa"/>
              <w:bottom w:w="100" w:type="dxa"/>
              <w:right w:w="100" w:type="dxa"/>
            </w:tcMar>
          </w:tcPr>
          <w:p w14:paraId="4FB8B531" w14:textId="77777777" w:rsidR="007C32CC" w:rsidRDefault="008E7D54">
            <w:pPr>
              <w:pStyle w:val="Normal1"/>
              <w:widowControl w:val="0"/>
              <w:spacing w:line="240" w:lineRule="auto"/>
            </w:pPr>
            <w:r>
              <w:t xml:space="preserve">What are the </w:t>
            </w:r>
            <w:r>
              <w:rPr>
                <w:b/>
              </w:rPr>
              <w:t xml:space="preserve">environmental effects </w:t>
            </w:r>
            <w:r>
              <w:t>of this chemical?</w:t>
            </w:r>
          </w:p>
        </w:tc>
      </w:tr>
      <w:tr w:rsidR="007C32CC" w14:paraId="6B613AB0" w14:textId="77777777">
        <w:trPr>
          <w:trHeight w:val="1820"/>
        </w:trPr>
        <w:tc>
          <w:tcPr>
            <w:tcW w:w="2340" w:type="dxa"/>
            <w:tcMar>
              <w:top w:w="100" w:type="dxa"/>
              <w:left w:w="100" w:type="dxa"/>
              <w:bottom w:w="100" w:type="dxa"/>
              <w:right w:w="100" w:type="dxa"/>
            </w:tcMar>
          </w:tcPr>
          <w:p w14:paraId="6F90E475" w14:textId="77777777" w:rsidR="007C32CC" w:rsidRDefault="007963B9">
            <w:pPr>
              <w:pStyle w:val="Normal1"/>
              <w:widowControl w:val="0"/>
              <w:spacing w:line="240" w:lineRule="auto"/>
            </w:pPr>
            <w:hyperlink r:id="rId22">
              <w:r w:rsidR="008E7D54">
                <w:rPr>
                  <w:b/>
                  <w:color w:val="1155CC"/>
                  <w:u w:val="single"/>
                </w:rPr>
                <w:t>1. Lead</w:t>
              </w:r>
            </w:hyperlink>
          </w:p>
          <w:p w14:paraId="24994DB9" w14:textId="77777777" w:rsidR="007C32CC" w:rsidRDefault="007C32CC">
            <w:pPr>
              <w:pStyle w:val="Normal1"/>
              <w:widowControl w:val="0"/>
              <w:spacing w:line="240" w:lineRule="auto"/>
            </w:pPr>
          </w:p>
          <w:p w14:paraId="2847775E" w14:textId="77777777" w:rsidR="007C32CC" w:rsidRDefault="008E7D54">
            <w:pPr>
              <w:pStyle w:val="Normal1"/>
              <w:widowControl w:val="0"/>
              <w:spacing w:line="240" w:lineRule="auto"/>
            </w:pPr>
            <w:r>
              <w:t xml:space="preserve">Name of Student Expert </w:t>
            </w:r>
            <w:r>
              <w:rPr>
                <w:b/>
              </w:rPr>
              <w:t>(Resource Manager)</w:t>
            </w:r>
            <w:r>
              <w:t>: ___________</w:t>
            </w:r>
          </w:p>
        </w:tc>
        <w:tc>
          <w:tcPr>
            <w:tcW w:w="2340" w:type="dxa"/>
            <w:tcMar>
              <w:top w:w="100" w:type="dxa"/>
              <w:left w:w="100" w:type="dxa"/>
              <w:bottom w:w="100" w:type="dxa"/>
              <w:right w:w="100" w:type="dxa"/>
            </w:tcMar>
          </w:tcPr>
          <w:p w14:paraId="58BB1DB9" w14:textId="77777777" w:rsidR="007C32CC" w:rsidRDefault="007C32CC">
            <w:pPr>
              <w:pStyle w:val="Normal1"/>
              <w:widowControl w:val="0"/>
              <w:spacing w:line="240" w:lineRule="auto"/>
            </w:pPr>
          </w:p>
          <w:p w14:paraId="1D70347A" w14:textId="77777777" w:rsidR="007C32CC" w:rsidRDefault="007C32CC">
            <w:pPr>
              <w:pStyle w:val="Normal1"/>
              <w:widowControl w:val="0"/>
              <w:spacing w:line="240" w:lineRule="auto"/>
            </w:pPr>
          </w:p>
          <w:p w14:paraId="7499DFDE" w14:textId="77777777" w:rsidR="007C32CC" w:rsidRDefault="007C32CC">
            <w:pPr>
              <w:pStyle w:val="Normal1"/>
              <w:widowControl w:val="0"/>
              <w:spacing w:line="240" w:lineRule="auto"/>
            </w:pPr>
          </w:p>
          <w:p w14:paraId="4E2E46A7" w14:textId="77777777" w:rsidR="007C32CC" w:rsidRDefault="007C32CC">
            <w:pPr>
              <w:pStyle w:val="Normal1"/>
              <w:widowControl w:val="0"/>
              <w:spacing w:line="240" w:lineRule="auto"/>
            </w:pPr>
          </w:p>
          <w:p w14:paraId="60594A02" w14:textId="77777777" w:rsidR="007C32CC" w:rsidRDefault="007C32CC">
            <w:pPr>
              <w:pStyle w:val="Normal1"/>
              <w:widowControl w:val="0"/>
              <w:spacing w:line="240" w:lineRule="auto"/>
            </w:pPr>
          </w:p>
          <w:p w14:paraId="5C792AA8" w14:textId="77777777" w:rsidR="007C32CC" w:rsidRDefault="008E7D54">
            <w:pPr>
              <w:pStyle w:val="Normal1"/>
              <w:widowControl w:val="0"/>
              <w:spacing w:line="240" w:lineRule="auto"/>
            </w:pPr>
            <w:r>
              <w:t xml:space="preserve"> </w:t>
            </w:r>
          </w:p>
        </w:tc>
        <w:tc>
          <w:tcPr>
            <w:tcW w:w="2340" w:type="dxa"/>
            <w:tcMar>
              <w:top w:w="100" w:type="dxa"/>
              <w:left w:w="100" w:type="dxa"/>
              <w:bottom w:w="100" w:type="dxa"/>
              <w:right w:w="100" w:type="dxa"/>
            </w:tcMar>
          </w:tcPr>
          <w:p w14:paraId="2F665981"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048487FA" w14:textId="77777777" w:rsidR="007C32CC" w:rsidRDefault="007C32CC">
            <w:pPr>
              <w:pStyle w:val="Normal1"/>
              <w:widowControl w:val="0"/>
              <w:spacing w:line="240" w:lineRule="auto"/>
            </w:pPr>
          </w:p>
        </w:tc>
      </w:tr>
      <w:tr w:rsidR="007C32CC" w14:paraId="7AA145AC" w14:textId="77777777">
        <w:tc>
          <w:tcPr>
            <w:tcW w:w="2340" w:type="dxa"/>
            <w:tcMar>
              <w:top w:w="100" w:type="dxa"/>
              <w:left w:w="100" w:type="dxa"/>
              <w:bottom w:w="100" w:type="dxa"/>
              <w:right w:w="100" w:type="dxa"/>
            </w:tcMar>
          </w:tcPr>
          <w:p w14:paraId="0C156CF9" w14:textId="77777777" w:rsidR="007C32CC" w:rsidRDefault="007963B9">
            <w:pPr>
              <w:pStyle w:val="Normal1"/>
              <w:widowControl w:val="0"/>
              <w:spacing w:line="240" w:lineRule="auto"/>
            </w:pPr>
            <w:hyperlink r:id="rId23">
              <w:r w:rsidR="008E7D54">
                <w:rPr>
                  <w:b/>
                  <w:color w:val="1155CC"/>
                  <w:u w:val="single"/>
                </w:rPr>
                <w:t>2. Mercury</w:t>
              </w:r>
            </w:hyperlink>
          </w:p>
          <w:p w14:paraId="2D0249D3" w14:textId="77777777" w:rsidR="007C32CC" w:rsidRDefault="007C32CC">
            <w:pPr>
              <w:pStyle w:val="Normal1"/>
              <w:widowControl w:val="0"/>
              <w:spacing w:line="240" w:lineRule="auto"/>
            </w:pPr>
          </w:p>
          <w:p w14:paraId="4BD6F46D" w14:textId="77777777" w:rsidR="007C32CC" w:rsidRDefault="008E7D54">
            <w:pPr>
              <w:pStyle w:val="Normal1"/>
              <w:widowControl w:val="0"/>
              <w:spacing w:line="240" w:lineRule="auto"/>
            </w:pPr>
            <w:r>
              <w:t xml:space="preserve">Name of Student Expert </w:t>
            </w:r>
            <w:r>
              <w:rPr>
                <w:b/>
              </w:rPr>
              <w:t>(Recorder/Reporter)</w:t>
            </w:r>
            <w:r>
              <w:t>: ___________</w:t>
            </w:r>
          </w:p>
        </w:tc>
        <w:tc>
          <w:tcPr>
            <w:tcW w:w="2340" w:type="dxa"/>
            <w:tcMar>
              <w:top w:w="100" w:type="dxa"/>
              <w:left w:w="100" w:type="dxa"/>
              <w:bottom w:w="100" w:type="dxa"/>
              <w:right w:w="100" w:type="dxa"/>
            </w:tcMar>
          </w:tcPr>
          <w:p w14:paraId="106BCC19" w14:textId="77777777" w:rsidR="007C32CC" w:rsidRDefault="007C32CC">
            <w:pPr>
              <w:pStyle w:val="Normal1"/>
              <w:widowControl w:val="0"/>
              <w:spacing w:line="240" w:lineRule="auto"/>
            </w:pPr>
          </w:p>
          <w:p w14:paraId="12818E09" w14:textId="77777777" w:rsidR="007C32CC" w:rsidRDefault="007C32CC">
            <w:pPr>
              <w:pStyle w:val="Normal1"/>
              <w:widowControl w:val="0"/>
              <w:spacing w:line="240" w:lineRule="auto"/>
            </w:pPr>
          </w:p>
          <w:p w14:paraId="0F32B688" w14:textId="77777777" w:rsidR="007C32CC" w:rsidRDefault="007C32CC">
            <w:pPr>
              <w:pStyle w:val="Normal1"/>
              <w:widowControl w:val="0"/>
              <w:spacing w:line="240" w:lineRule="auto"/>
            </w:pPr>
          </w:p>
          <w:p w14:paraId="279128EB" w14:textId="77777777" w:rsidR="007C32CC" w:rsidRDefault="007C32CC">
            <w:pPr>
              <w:pStyle w:val="Normal1"/>
              <w:widowControl w:val="0"/>
              <w:spacing w:line="240" w:lineRule="auto"/>
            </w:pPr>
          </w:p>
          <w:p w14:paraId="06DB8AFA" w14:textId="77777777" w:rsidR="007C32CC" w:rsidRDefault="007C32CC">
            <w:pPr>
              <w:pStyle w:val="Normal1"/>
              <w:widowControl w:val="0"/>
              <w:spacing w:line="240" w:lineRule="auto"/>
            </w:pPr>
          </w:p>
          <w:p w14:paraId="2F6F56DD"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5D641F0B"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6507E321" w14:textId="77777777" w:rsidR="007C32CC" w:rsidRDefault="007C32CC">
            <w:pPr>
              <w:pStyle w:val="Normal1"/>
              <w:widowControl w:val="0"/>
              <w:spacing w:line="240" w:lineRule="auto"/>
            </w:pPr>
          </w:p>
        </w:tc>
      </w:tr>
      <w:tr w:rsidR="007C32CC" w14:paraId="43C9D398" w14:textId="77777777">
        <w:tc>
          <w:tcPr>
            <w:tcW w:w="2340" w:type="dxa"/>
            <w:tcMar>
              <w:top w:w="100" w:type="dxa"/>
              <w:left w:w="100" w:type="dxa"/>
              <w:bottom w:w="100" w:type="dxa"/>
              <w:right w:w="100" w:type="dxa"/>
            </w:tcMar>
          </w:tcPr>
          <w:p w14:paraId="17FACBC7" w14:textId="77777777" w:rsidR="007C32CC" w:rsidRDefault="007963B9">
            <w:pPr>
              <w:pStyle w:val="Normal1"/>
              <w:widowControl w:val="0"/>
              <w:spacing w:line="240" w:lineRule="auto"/>
            </w:pPr>
            <w:hyperlink r:id="rId24">
              <w:r w:rsidR="008E7D54">
                <w:rPr>
                  <w:b/>
                  <w:color w:val="1155CC"/>
                  <w:u w:val="single"/>
                </w:rPr>
                <w:t>3. Zinc</w:t>
              </w:r>
            </w:hyperlink>
          </w:p>
          <w:p w14:paraId="0B68412D" w14:textId="77777777" w:rsidR="007C32CC" w:rsidRDefault="007C32CC">
            <w:pPr>
              <w:pStyle w:val="Normal1"/>
              <w:widowControl w:val="0"/>
              <w:spacing w:line="240" w:lineRule="auto"/>
            </w:pPr>
          </w:p>
          <w:p w14:paraId="39991172" w14:textId="77777777" w:rsidR="007C32CC" w:rsidRDefault="008E7D54">
            <w:pPr>
              <w:pStyle w:val="Normal1"/>
              <w:widowControl w:val="0"/>
              <w:spacing w:line="240" w:lineRule="auto"/>
            </w:pPr>
            <w:r>
              <w:t xml:space="preserve">Name of Student Expert </w:t>
            </w:r>
            <w:r>
              <w:rPr>
                <w:b/>
              </w:rPr>
              <w:t>(Facilitator</w:t>
            </w:r>
            <w:proofErr w:type="gramStart"/>
            <w:r>
              <w:rPr>
                <w:b/>
              </w:rPr>
              <w:t>)</w:t>
            </w:r>
            <w:r>
              <w:t xml:space="preserve"> :</w:t>
            </w:r>
            <w:proofErr w:type="gramEnd"/>
            <w:r>
              <w:t xml:space="preserve"> </w:t>
            </w:r>
          </w:p>
          <w:p w14:paraId="403F21CC" w14:textId="77777777" w:rsidR="007C32CC" w:rsidRDefault="008E7D54">
            <w:pPr>
              <w:pStyle w:val="Normal1"/>
              <w:widowControl w:val="0"/>
              <w:spacing w:line="240" w:lineRule="auto"/>
            </w:pPr>
            <w:r>
              <w:t>___________</w:t>
            </w:r>
          </w:p>
        </w:tc>
        <w:tc>
          <w:tcPr>
            <w:tcW w:w="2340" w:type="dxa"/>
            <w:tcMar>
              <w:top w:w="100" w:type="dxa"/>
              <w:left w:w="100" w:type="dxa"/>
              <w:bottom w:w="100" w:type="dxa"/>
              <w:right w:w="100" w:type="dxa"/>
            </w:tcMar>
          </w:tcPr>
          <w:p w14:paraId="510071B7" w14:textId="77777777" w:rsidR="007C32CC" w:rsidRDefault="007C32CC">
            <w:pPr>
              <w:pStyle w:val="Normal1"/>
              <w:widowControl w:val="0"/>
              <w:spacing w:line="240" w:lineRule="auto"/>
            </w:pPr>
          </w:p>
          <w:p w14:paraId="191754D2" w14:textId="77777777" w:rsidR="007C32CC" w:rsidRDefault="007C32CC">
            <w:pPr>
              <w:pStyle w:val="Normal1"/>
              <w:widowControl w:val="0"/>
              <w:spacing w:line="240" w:lineRule="auto"/>
            </w:pPr>
          </w:p>
          <w:p w14:paraId="2F1DBFE0" w14:textId="77777777" w:rsidR="007C32CC" w:rsidRDefault="007C32CC">
            <w:pPr>
              <w:pStyle w:val="Normal1"/>
              <w:widowControl w:val="0"/>
              <w:spacing w:line="240" w:lineRule="auto"/>
            </w:pPr>
          </w:p>
          <w:p w14:paraId="2356C812" w14:textId="77777777" w:rsidR="007C32CC" w:rsidRDefault="007C32CC">
            <w:pPr>
              <w:pStyle w:val="Normal1"/>
              <w:widowControl w:val="0"/>
              <w:spacing w:line="240" w:lineRule="auto"/>
            </w:pPr>
          </w:p>
          <w:p w14:paraId="53463042" w14:textId="77777777" w:rsidR="007C32CC" w:rsidRDefault="007C32CC">
            <w:pPr>
              <w:pStyle w:val="Normal1"/>
              <w:widowControl w:val="0"/>
              <w:spacing w:line="240" w:lineRule="auto"/>
            </w:pPr>
          </w:p>
          <w:p w14:paraId="46B62606"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54DD8A0C"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5205CE57" w14:textId="77777777" w:rsidR="007C32CC" w:rsidRDefault="007C32CC">
            <w:pPr>
              <w:pStyle w:val="Normal1"/>
              <w:widowControl w:val="0"/>
              <w:spacing w:line="240" w:lineRule="auto"/>
            </w:pPr>
          </w:p>
        </w:tc>
      </w:tr>
      <w:tr w:rsidR="007C32CC" w14:paraId="6D93C9EC" w14:textId="77777777">
        <w:tc>
          <w:tcPr>
            <w:tcW w:w="2340" w:type="dxa"/>
            <w:tcMar>
              <w:top w:w="100" w:type="dxa"/>
              <w:left w:w="100" w:type="dxa"/>
              <w:bottom w:w="100" w:type="dxa"/>
              <w:right w:w="100" w:type="dxa"/>
            </w:tcMar>
          </w:tcPr>
          <w:p w14:paraId="30C74EF4" w14:textId="77777777" w:rsidR="007C32CC" w:rsidRDefault="007963B9">
            <w:pPr>
              <w:pStyle w:val="Normal1"/>
              <w:widowControl w:val="0"/>
              <w:spacing w:line="240" w:lineRule="auto"/>
            </w:pPr>
            <w:hyperlink r:id="rId25">
              <w:r w:rsidR="008E7D54">
                <w:rPr>
                  <w:b/>
                  <w:color w:val="1155CC"/>
                  <w:u w:val="single"/>
                </w:rPr>
                <w:t>4. Copper</w:t>
              </w:r>
            </w:hyperlink>
          </w:p>
          <w:p w14:paraId="692CAD39" w14:textId="77777777" w:rsidR="007C32CC" w:rsidRDefault="007C32CC">
            <w:pPr>
              <w:pStyle w:val="Normal1"/>
              <w:widowControl w:val="0"/>
              <w:spacing w:line="240" w:lineRule="auto"/>
            </w:pPr>
          </w:p>
          <w:p w14:paraId="71FE4197" w14:textId="77777777" w:rsidR="007C32CC" w:rsidRDefault="008E7D54">
            <w:pPr>
              <w:pStyle w:val="Normal1"/>
              <w:widowControl w:val="0"/>
              <w:spacing w:line="240" w:lineRule="auto"/>
            </w:pPr>
            <w:r>
              <w:t xml:space="preserve">Name of Student Expert </w:t>
            </w:r>
            <w:r>
              <w:rPr>
                <w:b/>
              </w:rPr>
              <w:t>(Team Captain)</w:t>
            </w:r>
            <w:r>
              <w:t>: ___________</w:t>
            </w:r>
          </w:p>
        </w:tc>
        <w:tc>
          <w:tcPr>
            <w:tcW w:w="2340" w:type="dxa"/>
            <w:tcMar>
              <w:top w:w="100" w:type="dxa"/>
              <w:left w:w="100" w:type="dxa"/>
              <w:bottom w:w="100" w:type="dxa"/>
              <w:right w:w="100" w:type="dxa"/>
            </w:tcMar>
          </w:tcPr>
          <w:p w14:paraId="42272E8C" w14:textId="77777777" w:rsidR="007C32CC" w:rsidRDefault="007C32CC">
            <w:pPr>
              <w:pStyle w:val="Normal1"/>
              <w:widowControl w:val="0"/>
              <w:spacing w:line="240" w:lineRule="auto"/>
            </w:pPr>
          </w:p>
          <w:p w14:paraId="743191E3" w14:textId="77777777" w:rsidR="007C32CC" w:rsidRDefault="007C32CC">
            <w:pPr>
              <w:pStyle w:val="Normal1"/>
              <w:widowControl w:val="0"/>
              <w:spacing w:line="240" w:lineRule="auto"/>
            </w:pPr>
          </w:p>
          <w:p w14:paraId="2CB6BA49" w14:textId="77777777" w:rsidR="007C32CC" w:rsidRDefault="007C32CC">
            <w:pPr>
              <w:pStyle w:val="Normal1"/>
              <w:widowControl w:val="0"/>
              <w:spacing w:line="240" w:lineRule="auto"/>
            </w:pPr>
          </w:p>
          <w:p w14:paraId="79155011" w14:textId="77777777" w:rsidR="007C32CC" w:rsidRDefault="007C32CC">
            <w:pPr>
              <w:pStyle w:val="Normal1"/>
              <w:widowControl w:val="0"/>
              <w:spacing w:line="240" w:lineRule="auto"/>
            </w:pPr>
          </w:p>
          <w:p w14:paraId="41AD9C4E" w14:textId="77777777" w:rsidR="007C32CC" w:rsidRDefault="007C32CC">
            <w:pPr>
              <w:pStyle w:val="Normal1"/>
              <w:widowControl w:val="0"/>
              <w:spacing w:line="240" w:lineRule="auto"/>
            </w:pPr>
          </w:p>
          <w:p w14:paraId="3C522731"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36B647E3" w14:textId="77777777" w:rsidR="007C32CC" w:rsidRDefault="007C32CC">
            <w:pPr>
              <w:pStyle w:val="Normal1"/>
              <w:widowControl w:val="0"/>
              <w:spacing w:line="240" w:lineRule="auto"/>
            </w:pPr>
          </w:p>
        </w:tc>
        <w:tc>
          <w:tcPr>
            <w:tcW w:w="2340" w:type="dxa"/>
            <w:tcMar>
              <w:top w:w="100" w:type="dxa"/>
              <w:left w:w="100" w:type="dxa"/>
              <w:bottom w:w="100" w:type="dxa"/>
              <w:right w:w="100" w:type="dxa"/>
            </w:tcMar>
          </w:tcPr>
          <w:p w14:paraId="09F09514" w14:textId="77777777" w:rsidR="007C32CC" w:rsidRDefault="007C32CC">
            <w:pPr>
              <w:pStyle w:val="Normal1"/>
              <w:widowControl w:val="0"/>
              <w:spacing w:line="240" w:lineRule="auto"/>
            </w:pPr>
          </w:p>
        </w:tc>
      </w:tr>
    </w:tbl>
    <w:p w14:paraId="59B662A3" w14:textId="77777777" w:rsidR="007C32CC" w:rsidRDefault="007C32CC">
      <w:pPr>
        <w:pStyle w:val="Normal1"/>
        <w:widowControl w:val="0"/>
      </w:pPr>
    </w:p>
    <w:p w14:paraId="44F2E374" w14:textId="77777777" w:rsidR="007C32CC" w:rsidRDefault="008E7D54">
      <w:pPr>
        <w:pStyle w:val="Normal1"/>
        <w:widowControl w:val="0"/>
        <w:jc w:val="center"/>
      </w:pPr>
      <w:r>
        <w:rPr>
          <w:rFonts w:ascii="Calibri" w:eastAsia="Calibri" w:hAnsi="Calibri" w:cs="Calibri"/>
          <w:sz w:val="28"/>
        </w:rPr>
        <w:t xml:space="preserve">After you are done completing the table above, discuss and answer the following </w:t>
      </w:r>
      <w:r>
        <w:rPr>
          <w:rFonts w:ascii="Calibri" w:eastAsia="Calibri" w:hAnsi="Calibri" w:cs="Calibri"/>
          <w:b/>
          <w:sz w:val="28"/>
        </w:rPr>
        <w:t xml:space="preserve">TEAM DISCUSSION QUESTIONS </w:t>
      </w:r>
      <w:r>
        <w:rPr>
          <w:rFonts w:ascii="Calibri" w:eastAsia="Calibri" w:hAnsi="Calibri" w:cs="Calibri"/>
          <w:sz w:val="28"/>
        </w:rPr>
        <w:t xml:space="preserve">with your team.  Make sure you </w:t>
      </w:r>
      <w:r>
        <w:rPr>
          <w:rFonts w:ascii="Calibri" w:eastAsia="Calibri" w:hAnsi="Calibri" w:cs="Calibri"/>
          <w:b/>
          <w:sz w:val="28"/>
        </w:rPr>
        <w:t xml:space="preserve">justify your answers </w:t>
      </w:r>
      <w:r>
        <w:rPr>
          <w:rFonts w:ascii="Calibri" w:eastAsia="Calibri" w:hAnsi="Calibri" w:cs="Calibri"/>
          <w:sz w:val="28"/>
        </w:rPr>
        <w:t>with the facts you collected in your notes.</w:t>
      </w:r>
    </w:p>
    <w:p w14:paraId="350CA39F" w14:textId="77777777" w:rsidR="007C32CC" w:rsidRDefault="007C32CC">
      <w:pPr>
        <w:pStyle w:val="Normal1"/>
        <w:widowControl w:val="0"/>
      </w:pPr>
    </w:p>
    <w:p w14:paraId="40EDD35E" w14:textId="77777777" w:rsidR="007C32CC" w:rsidRDefault="008E7D54">
      <w:pPr>
        <w:pStyle w:val="Normal1"/>
        <w:widowControl w:val="0"/>
        <w:jc w:val="center"/>
      </w:pPr>
      <w:r>
        <w:rPr>
          <w:rFonts w:ascii="Calibri" w:eastAsia="Calibri" w:hAnsi="Calibri" w:cs="Calibri"/>
          <w:b/>
          <w:sz w:val="36"/>
          <w:u w:val="single"/>
        </w:rPr>
        <w:t>TEAM DISCUSSION QUESTIONS:</w:t>
      </w:r>
    </w:p>
    <w:p w14:paraId="7ED2975C" w14:textId="77777777" w:rsidR="007C32CC" w:rsidRDefault="008E7D54">
      <w:pPr>
        <w:pStyle w:val="Normal1"/>
        <w:widowControl w:val="0"/>
        <w:numPr>
          <w:ilvl w:val="0"/>
          <w:numId w:val="8"/>
        </w:numPr>
        <w:spacing w:before="160"/>
        <w:ind w:hanging="360"/>
        <w:contextualSpacing/>
        <w:rPr>
          <w:rFonts w:ascii="Calibri" w:eastAsia="Calibri" w:hAnsi="Calibri" w:cs="Calibri"/>
          <w:sz w:val="28"/>
        </w:rPr>
      </w:pPr>
      <w:r>
        <w:rPr>
          <w:rFonts w:ascii="Calibri" w:eastAsia="Calibri" w:hAnsi="Calibri" w:cs="Calibri"/>
          <w:sz w:val="28"/>
        </w:rPr>
        <w:t xml:space="preserve">Which chemical is the </w:t>
      </w:r>
      <w:r>
        <w:rPr>
          <w:rFonts w:ascii="Calibri" w:eastAsia="Calibri" w:hAnsi="Calibri" w:cs="Calibri"/>
          <w:b/>
          <w:sz w:val="28"/>
        </w:rPr>
        <w:t>most common</w:t>
      </w:r>
      <w:r>
        <w:rPr>
          <w:rFonts w:ascii="Calibri" w:eastAsia="Calibri" w:hAnsi="Calibri" w:cs="Calibri"/>
          <w:sz w:val="28"/>
        </w:rPr>
        <w:t>?</w:t>
      </w:r>
    </w:p>
    <w:p w14:paraId="700598EF" w14:textId="77777777" w:rsidR="007C32CC" w:rsidRDefault="007C32CC">
      <w:pPr>
        <w:pStyle w:val="Normal1"/>
        <w:widowControl w:val="0"/>
        <w:spacing w:before="160"/>
      </w:pPr>
    </w:p>
    <w:p w14:paraId="21C8F40C" w14:textId="77777777" w:rsidR="007C32CC" w:rsidRDefault="008E7D54">
      <w:pPr>
        <w:pStyle w:val="Normal1"/>
        <w:widowControl w:val="0"/>
        <w:numPr>
          <w:ilvl w:val="0"/>
          <w:numId w:val="8"/>
        </w:numPr>
        <w:spacing w:before="160"/>
        <w:ind w:hanging="360"/>
        <w:contextualSpacing/>
        <w:rPr>
          <w:rFonts w:ascii="Calibri" w:eastAsia="Calibri" w:hAnsi="Calibri" w:cs="Calibri"/>
          <w:sz w:val="28"/>
        </w:rPr>
      </w:pPr>
      <w:r>
        <w:rPr>
          <w:rFonts w:ascii="Calibri" w:eastAsia="Calibri" w:hAnsi="Calibri" w:cs="Calibri"/>
          <w:sz w:val="28"/>
        </w:rPr>
        <w:t xml:space="preserve">Which chemical is the </w:t>
      </w:r>
      <w:r>
        <w:rPr>
          <w:rFonts w:ascii="Calibri" w:eastAsia="Calibri" w:hAnsi="Calibri" w:cs="Calibri"/>
          <w:b/>
          <w:sz w:val="28"/>
        </w:rPr>
        <w:t>worst for human health</w:t>
      </w:r>
      <w:r>
        <w:rPr>
          <w:rFonts w:ascii="Calibri" w:eastAsia="Calibri" w:hAnsi="Calibri" w:cs="Calibri"/>
          <w:sz w:val="28"/>
        </w:rPr>
        <w:t>?</w:t>
      </w:r>
    </w:p>
    <w:p w14:paraId="35474781" w14:textId="77777777" w:rsidR="007C32CC" w:rsidRDefault="007C32CC">
      <w:pPr>
        <w:pStyle w:val="Normal1"/>
        <w:widowControl w:val="0"/>
        <w:spacing w:before="160"/>
      </w:pPr>
    </w:p>
    <w:p w14:paraId="0A8EDCDC" w14:textId="77777777" w:rsidR="007C32CC" w:rsidRDefault="008E7D54">
      <w:pPr>
        <w:pStyle w:val="Normal1"/>
        <w:widowControl w:val="0"/>
        <w:numPr>
          <w:ilvl w:val="0"/>
          <w:numId w:val="8"/>
        </w:numPr>
        <w:spacing w:before="160"/>
        <w:ind w:hanging="360"/>
        <w:contextualSpacing/>
        <w:rPr>
          <w:rFonts w:ascii="Calibri" w:eastAsia="Calibri" w:hAnsi="Calibri" w:cs="Calibri"/>
          <w:sz w:val="28"/>
        </w:rPr>
      </w:pPr>
      <w:r>
        <w:rPr>
          <w:rFonts w:ascii="Calibri" w:eastAsia="Calibri" w:hAnsi="Calibri" w:cs="Calibri"/>
          <w:sz w:val="28"/>
        </w:rPr>
        <w:t xml:space="preserve">Which chemical is the </w:t>
      </w:r>
      <w:r>
        <w:rPr>
          <w:rFonts w:ascii="Calibri" w:eastAsia="Calibri" w:hAnsi="Calibri" w:cs="Calibri"/>
          <w:b/>
          <w:sz w:val="28"/>
        </w:rPr>
        <w:t>worst for the environment</w:t>
      </w:r>
      <w:r>
        <w:rPr>
          <w:rFonts w:ascii="Calibri" w:eastAsia="Calibri" w:hAnsi="Calibri" w:cs="Calibri"/>
          <w:sz w:val="28"/>
        </w:rPr>
        <w:t>?</w:t>
      </w:r>
    </w:p>
    <w:p w14:paraId="25BB91DB" w14:textId="77777777" w:rsidR="007C32CC" w:rsidRDefault="007C32CC">
      <w:pPr>
        <w:pStyle w:val="Normal1"/>
        <w:widowControl w:val="0"/>
        <w:spacing w:before="160"/>
      </w:pPr>
    </w:p>
    <w:p w14:paraId="27D73F4C" w14:textId="77777777" w:rsidR="007C32CC" w:rsidRDefault="008E7D54">
      <w:pPr>
        <w:pStyle w:val="Normal1"/>
        <w:widowControl w:val="0"/>
        <w:numPr>
          <w:ilvl w:val="0"/>
          <w:numId w:val="8"/>
        </w:numPr>
        <w:spacing w:before="160"/>
        <w:ind w:hanging="360"/>
        <w:contextualSpacing/>
        <w:rPr>
          <w:rFonts w:ascii="Calibri" w:eastAsia="Calibri" w:hAnsi="Calibri" w:cs="Calibri"/>
          <w:sz w:val="28"/>
        </w:rPr>
      </w:pPr>
      <w:r>
        <w:rPr>
          <w:rFonts w:ascii="Calibri" w:eastAsia="Calibri" w:hAnsi="Calibri" w:cs="Calibri"/>
          <w:sz w:val="28"/>
        </w:rPr>
        <w:t xml:space="preserve">What chemical do you think is the </w:t>
      </w:r>
      <w:r>
        <w:rPr>
          <w:rFonts w:ascii="Calibri" w:eastAsia="Calibri" w:hAnsi="Calibri" w:cs="Calibri"/>
          <w:b/>
          <w:sz w:val="28"/>
        </w:rPr>
        <w:t>worst overall</w:t>
      </w:r>
      <w:r>
        <w:rPr>
          <w:rFonts w:ascii="Calibri" w:eastAsia="Calibri" w:hAnsi="Calibri" w:cs="Calibri"/>
          <w:sz w:val="28"/>
        </w:rPr>
        <w:t>?</w:t>
      </w:r>
    </w:p>
    <w:p w14:paraId="07A41E0E" w14:textId="77777777" w:rsidR="007C32CC" w:rsidRDefault="007C32CC">
      <w:pPr>
        <w:pStyle w:val="Normal1"/>
        <w:widowControl w:val="0"/>
      </w:pPr>
    </w:p>
    <w:p w14:paraId="3E21B197" w14:textId="77777777" w:rsidR="007C32CC" w:rsidRDefault="007C32CC">
      <w:pPr>
        <w:pStyle w:val="Normal1"/>
        <w:widowControl w:val="0"/>
        <w:jc w:val="center"/>
      </w:pPr>
    </w:p>
    <w:p w14:paraId="2DA6B1AB" w14:textId="77777777" w:rsidR="007C32CC" w:rsidRDefault="007C32CC">
      <w:pPr>
        <w:pStyle w:val="Normal1"/>
        <w:widowControl w:val="0"/>
        <w:jc w:val="center"/>
      </w:pPr>
    </w:p>
    <w:p w14:paraId="6EFAAF5B" w14:textId="77777777" w:rsidR="007C32CC" w:rsidRDefault="007C32CC">
      <w:pPr>
        <w:pStyle w:val="Normal1"/>
        <w:widowControl w:val="0"/>
        <w:jc w:val="center"/>
      </w:pPr>
    </w:p>
    <w:p w14:paraId="222625C7" w14:textId="77777777" w:rsidR="007C32CC" w:rsidRDefault="007C32CC">
      <w:pPr>
        <w:pStyle w:val="Normal1"/>
        <w:widowControl w:val="0"/>
        <w:jc w:val="center"/>
      </w:pPr>
    </w:p>
    <w:p w14:paraId="2C84168A" w14:textId="77777777" w:rsidR="007C32CC" w:rsidRDefault="007C32CC">
      <w:pPr>
        <w:pStyle w:val="Normal1"/>
        <w:widowControl w:val="0"/>
        <w:jc w:val="center"/>
      </w:pPr>
    </w:p>
    <w:p w14:paraId="62617E67" w14:textId="77777777" w:rsidR="007C32CC" w:rsidRDefault="007C32CC">
      <w:pPr>
        <w:pStyle w:val="Normal1"/>
        <w:widowControl w:val="0"/>
        <w:jc w:val="center"/>
      </w:pPr>
    </w:p>
    <w:p w14:paraId="513B2031" w14:textId="77777777" w:rsidR="007C32CC" w:rsidRDefault="007C32CC">
      <w:pPr>
        <w:pStyle w:val="Normal1"/>
        <w:widowControl w:val="0"/>
        <w:jc w:val="center"/>
      </w:pPr>
    </w:p>
    <w:p w14:paraId="644ECB6B" w14:textId="77777777" w:rsidR="007C32CC" w:rsidRDefault="007C32CC">
      <w:pPr>
        <w:pStyle w:val="Normal1"/>
        <w:widowControl w:val="0"/>
        <w:jc w:val="center"/>
      </w:pPr>
    </w:p>
    <w:p w14:paraId="3DDEBCFC" w14:textId="77777777" w:rsidR="007C32CC" w:rsidRDefault="007C32CC">
      <w:pPr>
        <w:pStyle w:val="Normal1"/>
        <w:widowControl w:val="0"/>
        <w:jc w:val="center"/>
      </w:pPr>
    </w:p>
    <w:p w14:paraId="2504E5B7" w14:textId="77777777" w:rsidR="007C32CC" w:rsidRDefault="007C32CC">
      <w:pPr>
        <w:pStyle w:val="Normal1"/>
        <w:widowControl w:val="0"/>
        <w:jc w:val="center"/>
      </w:pPr>
    </w:p>
    <w:p w14:paraId="47ED72F9" w14:textId="77777777" w:rsidR="007C32CC" w:rsidRDefault="007C32CC">
      <w:pPr>
        <w:pStyle w:val="Normal1"/>
        <w:widowControl w:val="0"/>
        <w:jc w:val="center"/>
      </w:pPr>
    </w:p>
    <w:p w14:paraId="7B609DF5" w14:textId="77777777" w:rsidR="007C32CC" w:rsidRDefault="007C32CC">
      <w:pPr>
        <w:pStyle w:val="Normal1"/>
        <w:widowControl w:val="0"/>
        <w:jc w:val="center"/>
      </w:pPr>
    </w:p>
    <w:p w14:paraId="4498C899" w14:textId="77777777" w:rsidR="007C32CC" w:rsidRDefault="007C32CC">
      <w:pPr>
        <w:pStyle w:val="Normal1"/>
        <w:widowControl w:val="0"/>
        <w:jc w:val="center"/>
      </w:pPr>
    </w:p>
    <w:p w14:paraId="34547484" w14:textId="77777777" w:rsidR="007C32CC" w:rsidRDefault="007C32CC">
      <w:pPr>
        <w:pStyle w:val="Normal1"/>
        <w:widowControl w:val="0"/>
        <w:jc w:val="center"/>
      </w:pPr>
    </w:p>
    <w:p w14:paraId="2706CB1D" w14:textId="77777777" w:rsidR="007C32CC" w:rsidRDefault="007C32CC">
      <w:pPr>
        <w:pStyle w:val="Normal1"/>
        <w:widowControl w:val="0"/>
        <w:jc w:val="center"/>
      </w:pPr>
    </w:p>
    <w:p w14:paraId="4AAAE53C" w14:textId="77777777" w:rsidR="007C32CC" w:rsidRDefault="007C32CC">
      <w:pPr>
        <w:pStyle w:val="Normal1"/>
        <w:widowControl w:val="0"/>
        <w:jc w:val="center"/>
      </w:pPr>
    </w:p>
    <w:p w14:paraId="4D61D07D" w14:textId="77777777" w:rsidR="008E7D54" w:rsidRDefault="008E7D54">
      <w:pPr>
        <w:pStyle w:val="Normal1"/>
        <w:widowControl w:val="0"/>
        <w:jc w:val="center"/>
      </w:pPr>
    </w:p>
    <w:p w14:paraId="3C883390" w14:textId="77777777" w:rsidR="008E7D54" w:rsidRDefault="008E7D54">
      <w:pPr>
        <w:pStyle w:val="Normal1"/>
        <w:widowControl w:val="0"/>
        <w:jc w:val="center"/>
      </w:pPr>
    </w:p>
    <w:p w14:paraId="502EE138" w14:textId="77777777" w:rsidR="008E7D54" w:rsidRDefault="008E7D54">
      <w:pPr>
        <w:pStyle w:val="Normal1"/>
        <w:widowControl w:val="0"/>
        <w:jc w:val="center"/>
      </w:pPr>
    </w:p>
    <w:p w14:paraId="31830D3E" w14:textId="77777777" w:rsidR="008E7D54" w:rsidRDefault="008E7D54">
      <w:pPr>
        <w:pStyle w:val="Normal1"/>
        <w:widowControl w:val="0"/>
        <w:jc w:val="center"/>
      </w:pPr>
    </w:p>
    <w:p w14:paraId="0B9FCC95" w14:textId="77777777" w:rsidR="008E7D54" w:rsidRDefault="008E7D54">
      <w:pPr>
        <w:pStyle w:val="Normal1"/>
        <w:widowControl w:val="0"/>
        <w:jc w:val="center"/>
      </w:pPr>
    </w:p>
    <w:p w14:paraId="0C78276E" w14:textId="77777777" w:rsidR="008E7D54" w:rsidRDefault="008E7D54">
      <w:pPr>
        <w:pStyle w:val="Normal1"/>
        <w:widowControl w:val="0"/>
        <w:jc w:val="center"/>
      </w:pPr>
    </w:p>
    <w:p w14:paraId="0738B44D" w14:textId="77777777" w:rsidR="007C32CC" w:rsidRDefault="007C32CC">
      <w:pPr>
        <w:pStyle w:val="Normal1"/>
        <w:widowControl w:val="0"/>
      </w:pPr>
    </w:p>
    <w:p w14:paraId="2569940A" w14:textId="77777777" w:rsidR="007C32CC" w:rsidRDefault="008E7D54">
      <w:pPr>
        <w:pStyle w:val="Heading1"/>
        <w:widowControl w:val="0"/>
        <w:spacing w:line="240" w:lineRule="auto"/>
        <w:contextualSpacing w:val="0"/>
        <w:jc w:val="center"/>
      </w:pPr>
      <w:bookmarkStart w:id="2" w:name="h.wrs6m0ykk6r1" w:colFirst="0" w:colLast="0"/>
      <w:bookmarkEnd w:id="2"/>
      <w:r>
        <w:t xml:space="preserve">    </w:t>
      </w:r>
      <w:r>
        <w:rPr>
          <w:sz w:val="48"/>
        </w:rPr>
        <w:t xml:space="preserve">   </w:t>
      </w:r>
      <w:r>
        <w:rPr>
          <w:color w:val="0000FF"/>
          <w:sz w:val="48"/>
        </w:rPr>
        <w:t xml:space="preserve"> </w:t>
      </w:r>
      <w:r>
        <w:rPr>
          <w:sz w:val="36"/>
        </w:rPr>
        <w:t>Activity - Get to Know Fast Plants</w:t>
      </w:r>
      <w:r>
        <w:rPr>
          <w:noProof/>
          <w:lang w:eastAsia="ja-JP"/>
        </w:rPr>
        <w:drawing>
          <wp:anchor distT="57150" distB="57150" distL="57150" distR="57150" simplePos="0" relativeHeight="251659264" behindDoc="0" locked="0" layoutInCell="0" hidden="0" allowOverlap="0" wp14:anchorId="098C4CE4" wp14:editId="666E8A90">
            <wp:simplePos x="0" y="0"/>
            <wp:positionH relativeFrom="margin">
              <wp:posOffset>5467350</wp:posOffset>
            </wp:positionH>
            <wp:positionV relativeFrom="paragraph">
              <wp:posOffset>0</wp:posOffset>
            </wp:positionV>
            <wp:extent cx="1047750" cy="1152525"/>
            <wp:effectExtent l="0" t="0" r="0" b="0"/>
            <wp:wrapSquare wrapText="bothSides" distT="57150" distB="57150" distL="57150" distR="57150"/>
            <wp:docPr id="2"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26"/>
                    <a:srcRect/>
                    <a:stretch>
                      <a:fillRect/>
                    </a:stretch>
                  </pic:blipFill>
                  <pic:spPr>
                    <a:xfrm>
                      <a:off x="0" y="0"/>
                      <a:ext cx="1047750" cy="1152525"/>
                    </a:xfrm>
                    <a:prstGeom prst="rect">
                      <a:avLst/>
                    </a:prstGeom>
                    <a:ln/>
                  </pic:spPr>
                </pic:pic>
              </a:graphicData>
            </a:graphic>
          </wp:anchor>
        </w:drawing>
      </w:r>
    </w:p>
    <w:p w14:paraId="5E610199" w14:textId="77777777" w:rsidR="007C32CC" w:rsidRDefault="007C32CC">
      <w:pPr>
        <w:pStyle w:val="Normal1"/>
        <w:widowControl w:val="0"/>
      </w:pPr>
    </w:p>
    <w:p w14:paraId="4A872CBD" w14:textId="77777777" w:rsidR="007C32CC" w:rsidRDefault="008E7D54">
      <w:pPr>
        <w:pStyle w:val="Normal1"/>
        <w:widowControl w:val="0"/>
      </w:pPr>
      <w:r>
        <w:rPr>
          <w:rFonts w:ascii="Calibri" w:eastAsia="Calibri" w:hAnsi="Calibri" w:cs="Calibri"/>
          <w:b/>
          <w:sz w:val="24"/>
          <w:u w:val="single"/>
        </w:rPr>
        <w:t>Purpose:</w:t>
      </w:r>
      <w:r>
        <w:rPr>
          <w:rFonts w:ascii="Calibri" w:eastAsia="Calibri" w:hAnsi="Calibri" w:cs="Calibri"/>
          <w:sz w:val="24"/>
        </w:rPr>
        <w:t xml:space="preserve"> To better understand plants, especially Fast Plants (</w:t>
      </w:r>
      <w:r>
        <w:rPr>
          <w:rFonts w:ascii="Calibri" w:eastAsia="Calibri" w:hAnsi="Calibri" w:cs="Calibri"/>
          <w:i/>
          <w:sz w:val="24"/>
        </w:rPr>
        <w:t>Brassica’s</w:t>
      </w:r>
      <w:r>
        <w:rPr>
          <w:rFonts w:ascii="Calibri" w:eastAsia="Calibri" w:hAnsi="Calibri" w:cs="Calibri"/>
          <w:sz w:val="24"/>
        </w:rPr>
        <w:t>), so we can use this knowledge to plan our Bioremediation experiments!</w:t>
      </w:r>
    </w:p>
    <w:p w14:paraId="3ECC268D" w14:textId="77777777" w:rsidR="007C32CC" w:rsidRDefault="008E7D54">
      <w:pPr>
        <w:pStyle w:val="Normal1"/>
        <w:widowControl w:val="0"/>
      </w:pPr>
      <w:r>
        <w:rPr>
          <w:rFonts w:ascii="Calibri" w:eastAsia="Calibri" w:hAnsi="Calibri" w:cs="Calibri"/>
          <w:b/>
          <w:sz w:val="24"/>
          <w:u w:val="single"/>
        </w:rPr>
        <w:t>Directions:</w:t>
      </w:r>
      <w:r>
        <w:rPr>
          <w:rFonts w:ascii="Calibri" w:eastAsia="Calibri" w:hAnsi="Calibri" w:cs="Calibri"/>
          <w:sz w:val="24"/>
        </w:rPr>
        <w:t xml:space="preserve"> As a team, complete each step of the activity below. Leave no black bear behind! Make sure to meet the responsibilities of your team role:</w:t>
      </w:r>
    </w:p>
    <w:p w14:paraId="38EFCB89" w14:textId="77777777" w:rsidR="007C32CC" w:rsidRDefault="008E7D54">
      <w:pPr>
        <w:pStyle w:val="Normal1"/>
        <w:widowControl w:val="0"/>
        <w:numPr>
          <w:ilvl w:val="0"/>
          <w:numId w:val="12"/>
        </w:numPr>
        <w:ind w:hanging="360"/>
        <w:contextualSpacing/>
        <w:rPr>
          <w:rFonts w:ascii="Calibri" w:eastAsia="Calibri" w:hAnsi="Calibri" w:cs="Calibri"/>
          <w:sz w:val="24"/>
        </w:rPr>
      </w:pPr>
      <w:r>
        <w:rPr>
          <w:rFonts w:ascii="Calibri" w:eastAsia="Calibri" w:hAnsi="Calibri" w:cs="Calibri"/>
          <w:b/>
          <w:color w:val="FF00FF"/>
          <w:sz w:val="24"/>
        </w:rPr>
        <w:t xml:space="preserve">Facilitator: </w:t>
      </w:r>
      <w:r>
        <w:rPr>
          <w:rFonts w:ascii="Calibri" w:eastAsia="Calibri" w:hAnsi="Calibri" w:cs="Calibri"/>
          <w:sz w:val="24"/>
        </w:rPr>
        <w:t>Read each step/question aloud</w:t>
      </w:r>
    </w:p>
    <w:p w14:paraId="62601837" w14:textId="77777777" w:rsidR="007C32CC" w:rsidRDefault="008E7D54">
      <w:pPr>
        <w:pStyle w:val="Normal1"/>
        <w:widowControl w:val="0"/>
        <w:numPr>
          <w:ilvl w:val="0"/>
          <w:numId w:val="12"/>
        </w:numPr>
        <w:ind w:hanging="360"/>
        <w:contextualSpacing/>
        <w:rPr>
          <w:rFonts w:ascii="Calibri" w:eastAsia="Calibri" w:hAnsi="Calibri" w:cs="Calibri"/>
          <w:sz w:val="24"/>
        </w:rPr>
      </w:pPr>
      <w:r>
        <w:rPr>
          <w:rFonts w:ascii="Calibri" w:eastAsia="Calibri" w:hAnsi="Calibri" w:cs="Calibri"/>
          <w:b/>
          <w:color w:val="FF00FF"/>
          <w:sz w:val="24"/>
        </w:rPr>
        <w:t>Team Captain:</w:t>
      </w:r>
      <w:r>
        <w:rPr>
          <w:rFonts w:ascii="Calibri" w:eastAsia="Calibri" w:hAnsi="Calibri" w:cs="Calibri"/>
          <w:color w:val="FF00FF"/>
          <w:sz w:val="24"/>
        </w:rPr>
        <w:t xml:space="preserve"> </w:t>
      </w:r>
      <w:r>
        <w:rPr>
          <w:rFonts w:ascii="Calibri" w:eastAsia="Calibri" w:hAnsi="Calibri" w:cs="Calibri"/>
          <w:sz w:val="24"/>
        </w:rPr>
        <w:t>Make sure everyone is working on the same question and not skipping ahead</w:t>
      </w:r>
    </w:p>
    <w:p w14:paraId="1B8DE0D5" w14:textId="77777777" w:rsidR="007C32CC" w:rsidRDefault="008E7D54">
      <w:pPr>
        <w:pStyle w:val="Normal1"/>
        <w:widowControl w:val="0"/>
        <w:numPr>
          <w:ilvl w:val="0"/>
          <w:numId w:val="12"/>
        </w:numPr>
        <w:ind w:hanging="360"/>
        <w:contextualSpacing/>
        <w:rPr>
          <w:rFonts w:ascii="Calibri" w:eastAsia="Calibri" w:hAnsi="Calibri" w:cs="Calibri"/>
          <w:sz w:val="24"/>
        </w:rPr>
      </w:pPr>
      <w:r>
        <w:rPr>
          <w:rFonts w:ascii="Calibri" w:eastAsia="Calibri" w:hAnsi="Calibri" w:cs="Calibri"/>
          <w:b/>
          <w:color w:val="FF00FF"/>
          <w:sz w:val="24"/>
        </w:rPr>
        <w:t>Recorder/Reporter:</w:t>
      </w:r>
      <w:r>
        <w:rPr>
          <w:rFonts w:ascii="Calibri" w:eastAsia="Calibri" w:hAnsi="Calibri" w:cs="Calibri"/>
          <w:color w:val="9900FF"/>
          <w:sz w:val="24"/>
        </w:rPr>
        <w:t xml:space="preserve"> </w:t>
      </w:r>
      <w:r>
        <w:rPr>
          <w:rFonts w:ascii="Calibri" w:eastAsia="Calibri" w:hAnsi="Calibri" w:cs="Calibri"/>
          <w:sz w:val="24"/>
        </w:rPr>
        <w:t>Make sure to record detailed and accurate answers in case someone in your team needs help</w:t>
      </w:r>
    </w:p>
    <w:p w14:paraId="2CF6FF9B" w14:textId="77777777" w:rsidR="007C32CC" w:rsidRDefault="007C32CC">
      <w:pPr>
        <w:pStyle w:val="Normal1"/>
        <w:widowControl w:val="0"/>
      </w:pPr>
    </w:p>
    <w:p w14:paraId="1AB8A7F1" w14:textId="77777777" w:rsidR="007C32CC" w:rsidRDefault="008E7D54">
      <w:pPr>
        <w:pStyle w:val="Normal1"/>
        <w:widowControl w:val="0"/>
      </w:pPr>
      <w:r>
        <w:rPr>
          <w:rFonts w:ascii="Calibri" w:eastAsia="Calibri" w:hAnsi="Calibri" w:cs="Calibri"/>
          <w:b/>
          <w:sz w:val="28"/>
        </w:rPr>
        <w:t>Step 1.</w:t>
      </w:r>
      <w:r>
        <w:rPr>
          <w:rFonts w:ascii="Calibri" w:eastAsia="Calibri" w:hAnsi="Calibri" w:cs="Calibri"/>
          <w:sz w:val="24"/>
        </w:rPr>
        <w:t xml:space="preserve"> </w:t>
      </w:r>
      <w:r>
        <w:rPr>
          <w:rFonts w:ascii="Calibri" w:eastAsia="Calibri" w:hAnsi="Calibri" w:cs="Calibri"/>
          <w:sz w:val="28"/>
        </w:rPr>
        <w:t xml:space="preserve">Read the </w:t>
      </w:r>
      <w:r>
        <w:rPr>
          <w:rFonts w:ascii="Calibri" w:eastAsia="Calibri" w:hAnsi="Calibri" w:cs="Calibri"/>
          <w:sz w:val="28"/>
          <w:u w:val="single"/>
        </w:rPr>
        <w:t>Fast Plant Story</w:t>
      </w:r>
      <w:r>
        <w:rPr>
          <w:rFonts w:ascii="Calibri" w:eastAsia="Calibri" w:hAnsi="Calibri" w:cs="Calibri"/>
          <w:sz w:val="28"/>
        </w:rPr>
        <w:t xml:space="preserve"> and how they were discovered here: </w:t>
      </w:r>
      <w:hyperlink r:id="rId27">
        <w:r>
          <w:rPr>
            <w:rFonts w:ascii="Calibri" w:eastAsia="Calibri" w:hAnsi="Calibri" w:cs="Calibri"/>
            <w:color w:val="1155CC"/>
            <w:sz w:val="28"/>
            <w:u w:val="single"/>
          </w:rPr>
          <w:t>Fast Plant Story</w:t>
        </w:r>
      </w:hyperlink>
    </w:p>
    <w:p w14:paraId="390F78BB" w14:textId="77777777" w:rsidR="007C32CC" w:rsidRDefault="007C32CC">
      <w:pPr>
        <w:pStyle w:val="Normal1"/>
        <w:widowControl w:val="0"/>
      </w:pPr>
    </w:p>
    <w:p w14:paraId="21976FE8" w14:textId="77777777" w:rsidR="007C32CC" w:rsidRDefault="008E7D54">
      <w:pPr>
        <w:pStyle w:val="Normal1"/>
        <w:widowControl w:val="0"/>
      </w:pPr>
      <w:r>
        <w:rPr>
          <w:rFonts w:ascii="Calibri" w:eastAsia="Calibri" w:hAnsi="Calibri" w:cs="Calibri"/>
          <w:b/>
          <w:sz w:val="28"/>
        </w:rPr>
        <w:t>Step 2.</w:t>
      </w:r>
      <w:r>
        <w:rPr>
          <w:rFonts w:ascii="Calibri" w:eastAsia="Calibri" w:hAnsi="Calibri" w:cs="Calibri"/>
          <w:b/>
        </w:rPr>
        <w:t xml:space="preserve">  </w:t>
      </w:r>
      <w:r>
        <w:rPr>
          <w:rFonts w:ascii="Calibri" w:eastAsia="Calibri" w:hAnsi="Calibri" w:cs="Calibri"/>
          <w:sz w:val="28"/>
        </w:rPr>
        <w:t>Investigate the</w:t>
      </w:r>
      <w:r>
        <w:rPr>
          <w:rFonts w:ascii="Calibri" w:eastAsia="Calibri" w:hAnsi="Calibri" w:cs="Calibri"/>
          <w:sz w:val="28"/>
          <w:u w:val="single"/>
        </w:rPr>
        <w:t xml:space="preserve"> Fast Plant Life Cycle</w:t>
      </w:r>
      <w:r>
        <w:rPr>
          <w:rFonts w:ascii="Calibri" w:eastAsia="Calibri" w:hAnsi="Calibri" w:cs="Calibri"/>
          <w:sz w:val="28"/>
        </w:rPr>
        <w:t xml:space="preserve"> by going to </w:t>
      </w:r>
      <w:hyperlink r:id="rId28">
        <w:r>
          <w:rPr>
            <w:rFonts w:ascii="Calibri" w:eastAsia="Calibri" w:hAnsi="Calibri" w:cs="Calibri"/>
            <w:color w:val="1155CC"/>
            <w:sz w:val="28"/>
            <w:u w:val="single"/>
          </w:rPr>
          <w:t>this website</w:t>
        </w:r>
      </w:hyperlink>
      <w:r>
        <w:rPr>
          <w:rFonts w:ascii="Calibri" w:eastAsia="Calibri" w:hAnsi="Calibri" w:cs="Calibri"/>
          <w:sz w:val="28"/>
        </w:rPr>
        <w:t xml:space="preserve"> and completing the table below </w:t>
      </w:r>
    </w:p>
    <w:p w14:paraId="49ACE62E" w14:textId="77777777" w:rsidR="007C32CC" w:rsidRDefault="007C32CC">
      <w:pPr>
        <w:pStyle w:val="Normal1"/>
        <w:widowControl w:val="0"/>
      </w:pPr>
    </w:p>
    <w:p w14:paraId="090756D2" w14:textId="77777777" w:rsidR="007C32CC" w:rsidRDefault="008E7D54">
      <w:pPr>
        <w:pStyle w:val="Normal1"/>
        <w:widowControl w:val="0"/>
        <w:jc w:val="center"/>
      </w:pPr>
      <w:r>
        <w:rPr>
          <w:rFonts w:ascii="Calibri" w:eastAsia="Calibri" w:hAnsi="Calibri" w:cs="Calibri"/>
          <w:sz w:val="28"/>
        </w:rPr>
        <w:t xml:space="preserve">Before completing the table, you can </w:t>
      </w:r>
      <w:hyperlink r:id="rId29">
        <w:r>
          <w:rPr>
            <w:rFonts w:ascii="Calibri" w:eastAsia="Calibri" w:hAnsi="Calibri" w:cs="Calibri"/>
            <w:color w:val="1155CC"/>
            <w:sz w:val="28"/>
            <w:u w:val="single"/>
          </w:rPr>
          <w:t>watch this video</w:t>
        </w:r>
      </w:hyperlink>
      <w:r>
        <w:rPr>
          <w:rFonts w:ascii="Calibri" w:eastAsia="Calibri" w:hAnsi="Calibri" w:cs="Calibri"/>
          <w:sz w:val="28"/>
        </w:rPr>
        <w:t xml:space="preserve"> to see a </w:t>
      </w:r>
      <w:proofErr w:type="spellStart"/>
      <w:r>
        <w:rPr>
          <w:rFonts w:ascii="Calibri" w:eastAsia="Calibri" w:hAnsi="Calibri" w:cs="Calibri"/>
          <w:sz w:val="28"/>
        </w:rPr>
        <w:t>timelapse</w:t>
      </w:r>
      <w:proofErr w:type="spellEnd"/>
      <w:r>
        <w:rPr>
          <w:rFonts w:ascii="Calibri" w:eastAsia="Calibri" w:hAnsi="Calibri" w:cs="Calibri"/>
          <w:sz w:val="28"/>
        </w:rPr>
        <w:t xml:space="preserve"> video of the complete life cycle of fast plants.</w:t>
      </w:r>
    </w:p>
    <w:p w14:paraId="799A5D2C" w14:textId="77777777" w:rsidR="007C32CC" w:rsidRDefault="007C32CC">
      <w:pPr>
        <w:pStyle w:val="Normal1"/>
        <w:widowControl w:val="0"/>
      </w:pPr>
    </w:p>
    <w:tbl>
      <w:tblPr>
        <w:tblStyle w:val="a9"/>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3600"/>
        <w:gridCol w:w="4320"/>
      </w:tblGrid>
      <w:tr w:rsidR="007C32CC" w14:paraId="0EC16139" w14:textId="77777777">
        <w:trPr>
          <w:jc w:val="center"/>
        </w:trPr>
        <w:tc>
          <w:tcPr>
            <w:tcW w:w="1440" w:type="dxa"/>
            <w:tcMar>
              <w:top w:w="100" w:type="dxa"/>
              <w:left w:w="100" w:type="dxa"/>
              <w:bottom w:w="100" w:type="dxa"/>
              <w:right w:w="100" w:type="dxa"/>
            </w:tcMar>
          </w:tcPr>
          <w:p w14:paraId="31F56B9A" w14:textId="77777777" w:rsidR="007C32CC" w:rsidRDefault="007C32CC">
            <w:pPr>
              <w:pStyle w:val="Normal1"/>
              <w:widowControl w:val="0"/>
              <w:spacing w:line="240" w:lineRule="auto"/>
              <w:jc w:val="center"/>
            </w:pPr>
          </w:p>
          <w:p w14:paraId="2F2DCE49" w14:textId="77777777" w:rsidR="007C32CC" w:rsidRDefault="007C32CC">
            <w:pPr>
              <w:pStyle w:val="Normal1"/>
              <w:widowControl w:val="0"/>
              <w:spacing w:line="240" w:lineRule="auto"/>
              <w:jc w:val="center"/>
            </w:pPr>
          </w:p>
          <w:p w14:paraId="0B4F8A1C" w14:textId="77777777" w:rsidR="007C32CC" w:rsidRDefault="008E7D54">
            <w:pPr>
              <w:pStyle w:val="Normal1"/>
              <w:widowControl w:val="0"/>
              <w:spacing w:line="240" w:lineRule="auto"/>
              <w:jc w:val="center"/>
            </w:pPr>
            <w:r>
              <w:rPr>
                <w:rFonts w:ascii="Calibri" w:eastAsia="Calibri" w:hAnsi="Calibri" w:cs="Calibri"/>
                <w:b/>
                <w:sz w:val="28"/>
              </w:rPr>
              <w:t>Day</w:t>
            </w:r>
          </w:p>
        </w:tc>
        <w:tc>
          <w:tcPr>
            <w:tcW w:w="3600" w:type="dxa"/>
            <w:tcMar>
              <w:top w:w="100" w:type="dxa"/>
              <w:left w:w="100" w:type="dxa"/>
              <w:bottom w:w="100" w:type="dxa"/>
              <w:right w:w="100" w:type="dxa"/>
            </w:tcMar>
          </w:tcPr>
          <w:p w14:paraId="05720182" w14:textId="77777777" w:rsidR="007C32CC" w:rsidRDefault="007C32CC">
            <w:pPr>
              <w:pStyle w:val="Normal1"/>
              <w:widowControl w:val="0"/>
              <w:spacing w:line="240" w:lineRule="auto"/>
              <w:jc w:val="center"/>
            </w:pPr>
          </w:p>
          <w:p w14:paraId="01B08796" w14:textId="77777777" w:rsidR="007C32CC" w:rsidRDefault="008E7D54">
            <w:pPr>
              <w:pStyle w:val="Normal1"/>
              <w:widowControl w:val="0"/>
              <w:spacing w:line="240" w:lineRule="auto"/>
              <w:jc w:val="center"/>
            </w:pPr>
            <w:r>
              <w:rPr>
                <w:rFonts w:ascii="Calibri" w:eastAsia="Calibri" w:hAnsi="Calibri" w:cs="Calibri"/>
                <w:b/>
                <w:sz w:val="28"/>
              </w:rPr>
              <w:t>What happens to the Fast Plant during this time?</w:t>
            </w:r>
          </w:p>
        </w:tc>
        <w:tc>
          <w:tcPr>
            <w:tcW w:w="4320" w:type="dxa"/>
            <w:tcMar>
              <w:top w:w="100" w:type="dxa"/>
              <w:left w:w="100" w:type="dxa"/>
              <w:bottom w:w="100" w:type="dxa"/>
              <w:right w:w="100" w:type="dxa"/>
            </w:tcMar>
          </w:tcPr>
          <w:p w14:paraId="6C4E312C" w14:textId="77777777" w:rsidR="007C32CC" w:rsidRDefault="008E7D54">
            <w:pPr>
              <w:pStyle w:val="Normal1"/>
              <w:widowControl w:val="0"/>
              <w:spacing w:line="240" w:lineRule="auto"/>
              <w:jc w:val="center"/>
            </w:pPr>
            <w:r>
              <w:rPr>
                <w:rFonts w:ascii="Calibri" w:eastAsia="Calibri" w:hAnsi="Calibri" w:cs="Calibri"/>
                <w:b/>
                <w:sz w:val="28"/>
              </w:rPr>
              <w:t xml:space="preserve">Make a couple predictions about what might happen if toxic chemicals were added at this point </w:t>
            </w:r>
            <w:r>
              <w:rPr>
                <w:rFonts w:ascii="Calibri" w:eastAsia="Calibri" w:hAnsi="Calibri" w:cs="Calibri"/>
                <w:i/>
                <w:sz w:val="28"/>
              </w:rPr>
              <w:t>(Hint: Use the information about what is happening to the plant)</w:t>
            </w:r>
          </w:p>
        </w:tc>
      </w:tr>
      <w:tr w:rsidR="007C32CC" w14:paraId="527222C8" w14:textId="77777777">
        <w:trPr>
          <w:jc w:val="center"/>
        </w:trPr>
        <w:tc>
          <w:tcPr>
            <w:tcW w:w="1440" w:type="dxa"/>
            <w:tcMar>
              <w:top w:w="100" w:type="dxa"/>
              <w:left w:w="100" w:type="dxa"/>
              <w:bottom w:w="100" w:type="dxa"/>
              <w:right w:w="100" w:type="dxa"/>
            </w:tcMar>
          </w:tcPr>
          <w:p w14:paraId="2BBB720B" w14:textId="77777777" w:rsidR="007C32CC" w:rsidRDefault="008E7D54">
            <w:pPr>
              <w:pStyle w:val="Normal1"/>
              <w:widowControl w:val="0"/>
              <w:spacing w:line="240" w:lineRule="auto"/>
              <w:jc w:val="center"/>
            </w:pPr>
            <w:r>
              <w:rPr>
                <w:rFonts w:ascii="Calibri" w:eastAsia="Calibri" w:hAnsi="Calibri" w:cs="Calibri"/>
                <w:sz w:val="28"/>
              </w:rPr>
              <w:t>1-2</w:t>
            </w:r>
          </w:p>
        </w:tc>
        <w:tc>
          <w:tcPr>
            <w:tcW w:w="3600" w:type="dxa"/>
            <w:tcMar>
              <w:top w:w="100" w:type="dxa"/>
              <w:left w:w="100" w:type="dxa"/>
              <w:bottom w:w="100" w:type="dxa"/>
              <w:right w:w="100" w:type="dxa"/>
            </w:tcMar>
          </w:tcPr>
          <w:p w14:paraId="5112DB86"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5B7C811D" w14:textId="77777777" w:rsidR="007C32CC" w:rsidRDefault="007C32CC">
            <w:pPr>
              <w:pStyle w:val="Normal1"/>
              <w:widowControl w:val="0"/>
              <w:spacing w:line="240" w:lineRule="auto"/>
              <w:jc w:val="center"/>
            </w:pPr>
          </w:p>
        </w:tc>
      </w:tr>
      <w:tr w:rsidR="007C32CC" w14:paraId="245C60A5" w14:textId="77777777">
        <w:trPr>
          <w:jc w:val="center"/>
        </w:trPr>
        <w:tc>
          <w:tcPr>
            <w:tcW w:w="1440" w:type="dxa"/>
            <w:tcMar>
              <w:top w:w="100" w:type="dxa"/>
              <w:left w:w="100" w:type="dxa"/>
              <w:bottom w:w="100" w:type="dxa"/>
              <w:right w:w="100" w:type="dxa"/>
            </w:tcMar>
          </w:tcPr>
          <w:p w14:paraId="7FAD260C" w14:textId="77777777" w:rsidR="007C32CC" w:rsidRDefault="008E7D54">
            <w:pPr>
              <w:pStyle w:val="Normal1"/>
              <w:widowControl w:val="0"/>
              <w:spacing w:line="240" w:lineRule="auto"/>
              <w:jc w:val="center"/>
            </w:pPr>
            <w:r>
              <w:rPr>
                <w:rFonts w:ascii="Calibri" w:eastAsia="Calibri" w:hAnsi="Calibri" w:cs="Calibri"/>
                <w:sz w:val="28"/>
              </w:rPr>
              <w:t>3</w:t>
            </w:r>
          </w:p>
        </w:tc>
        <w:tc>
          <w:tcPr>
            <w:tcW w:w="3600" w:type="dxa"/>
            <w:tcMar>
              <w:top w:w="100" w:type="dxa"/>
              <w:left w:w="100" w:type="dxa"/>
              <w:bottom w:w="100" w:type="dxa"/>
              <w:right w:w="100" w:type="dxa"/>
            </w:tcMar>
          </w:tcPr>
          <w:p w14:paraId="3099A0EF"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10BFACFF" w14:textId="77777777" w:rsidR="007C32CC" w:rsidRDefault="007C32CC">
            <w:pPr>
              <w:pStyle w:val="Normal1"/>
              <w:widowControl w:val="0"/>
              <w:spacing w:line="240" w:lineRule="auto"/>
              <w:jc w:val="center"/>
            </w:pPr>
          </w:p>
        </w:tc>
      </w:tr>
      <w:tr w:rsidR="007C32CC" w14:paraId="231BED70" w14:textId="77777777">
        <w:trPr>
          <w:jc w:val="center"/>
        </w:trPr>
        <w:tc>
          <w:tcPr>
            <w:tcW w:w="1440" w:type="dxa"/>
            <w:tcMar>
              <w:top w:w="100" w:type="dxa"/>
              <w:left w:w="100" w:type="dxa"/>
              <w:bottom w:w="100" w:type="dxa"/>
              <w:right w:w="100" w:type="dxa"/>
            </w:tcMar>
          </w:tcPr>
          <w:p w14:paraId="06F461A7" w14:textId="77777777" w:rsidR="007C32CC" w:rsidRDefault="008E7D54">
            <w:pPr>
              <w:pStyle w:val="Normal1"/>
              <w:widowControl w:val="0"/>
              <w:spacing w:line="240" w:lineRule="auto"/>
              <w:jc w:val="center"/>
            </w:pPr>
            <w:r>
              <w:rPr>
                <w:rFonts w:ascii="Calibri" w:eastAsia="Calibri" w:hAnsi="Calibri" w:cs="Calibri"/>
                <w:sz w:val="28"/>
              </w:rPr>
              <w:t>4</w:t>
            </w:r>
          </w:p>
        </w:tc>
        <w:tc>
          <w:tcPr>
            <w:tcW w:w="3600" w:type="dxa"/>
            <w:tcMar>
              <w:top w:w="100" w:type="dxa"/>
              <w:left w:w="100" w:type="dxa"/>
              <w:bottom w:w="100" w:type="dxa"/>
              <w:right w:w="100" w:type="dxa"/>
            </w:tcMar>
          </w:tcPr>
          <w:p w14:paraId="6852F09F"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50E6035D" w14:textId="77777777" w:rsidR="007C32CC" w:rsidRDefault="007C32CC">
            <w:pPr>
              <w:pStyle w:val="Normal1"/>
              <w:widowControl w:val="0"/>
              <w:spacing w:line="240" w:lineRule="auto"/>
              <w:jc w:val="center"/>
            </w:pPr>
          </w:p>
        </w:tc>
      </w:tr>
      <w:tr w:rsidR="007C32CC" w14:paraId="52E6F8E2" w14:textId="77777777">
        <w:trPr>
          <w:jc w:val="center"/>
        </w:trPr>
        <w:tc>
          <w:tcPr>
            <w:tcW w:w="1440" w:type="dxa"/>
            <w:tcMar>
              <w:top w:w="100" w:type="dxa"/>
              <w:left w:w="100" w:type="dxa"/>
              <w:bottom w:w="100" w:type="dxa"/>
              <w:right w:w="100" w:type="dxa"/>
            </w:tcMar>
          </w:tcPr>
          <w:p w14:paraId="0170B5B0" w14:textId="77777777" w:rsidR="007C32CC" w:rsidRDefault="008E7D54">
            <w:pPr>
              <w:pStyle w:val="Normal1"/>
              <w:widowControl w:val="0"/>
              <w:spacing w:line="240" w:lineRule="auto"/>
              <w:jc w:val="center"/>
            </w:pPr>
            <w:r>
              <w:rPr>
                <w:rFonts w:ascii="Calibri" w:eastAsia="Calibri" w:hAnsi="Calibri" w:cs="Calibri"/>
                <w:sz w:val="28"/>
              </w:rPr>
              <w:t>7</w:t>
            </w:r>
          </w:p>
        </w:tc>
        <w:tc>
          <w:tcPr>
            <w:tcW w:w="3600" w:type="dxa"/>
            <w:tcMar>
              <w:top w:w="100" w:type="dxa"/>
              <w:left w:w="100" w:type="dxa"/>
              <w:bottom w:w="100" w:type="dxa"/>
              <w:right w:w="100" w:type="dxa"/>
            </w:tcMar>
          </w:tcPr>
          <w:p w14:paraId="5BF6C5CD"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250F3167" w14:textId="77777777" w:rsidR="007C32CC" w:rsidRDefault="007C32CC">
            <w:pPr>
              <w:pStyle w:val="Normal1"/>
              <w:widowControl w:val="0"/>
              <w:spacing w:line="240" w:lineRule="auto"/>
              <w:jc w:val="center"/>
            </w:pPr>
          </w:p>
        </w:tc>
      </w:tr>
      <w:tr w:rsidR="007C32CC" w14:paraId="3BE856F0" w14:textId="77777777">
        <w:trPr>
          <w:jc w:val="center"/>
        </w:trPr>
        <w:tc>
          <w:tcPr>
            <w:tcW w:w="1440" w:type="dxa"/>
            <w:tcMar>
              <w:top w:w="100" w:type="dxa"/>
              <w:left w:w="100" w:type="dxa"/>
              <w:bottom w:w="100" w:type="dxa"/>
              <w:right w:w="100" w:type="dxa"/>
            </w:tcMar>
          </w:tcPr>
          <w:p w14:paraId="01E6E659" w14:textId="77777777" w:rsidR="007C32CC" w:rsidRDefault="008E7D54">
            <w:pPr>
              <w:pStyle w:val="Normal1"/>
              <w:widowControl w:val="0"/>
              <w:spacing w:line="240" w:lineRule="auto"/>
              <w:jc w:val="center"/>
            </w:pPr>
            <w:r>
              <w:rPr>
                <w:rFonts w:ascii="Calibri" w:eastAsia="Calibri" w:hAnsi="Calibri" w:cs="Calibri"/>
                <w:sz w:val="28"/>
              </w:rPr>
              <w:lastRenderedPageBreak/>
              <w:t>9</w:t>
            </w:r>
          </w:p>
        </w:tc>
        <w:tc>
          <w:tcPr>
            <w:tcW w:w="3600" w:type="dxa"/>
            <w:tcMar>
              <w:top w:w="100" w:type="dxa"/>
              <w:left w:w="100" w:type="dxa"/>
              <w:bottom w:w="100" w:type="dxa"/>
              <w:right w:w="100" w:type="dxa"/>
            </w:tcMar>
          </w:tcPr>
          <w:p w14:paraId="121F9B8F"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619F6B68" w14:textId="77777777" w:rsidR="007C32CC" w:rsidRDefault="007C32CC">
            <w:pPr>
              <w:pStyle w:val="Normal1"/>
              <w:widowControl w:val="0"/>
              <w:spacing w:line="240" w:lineRule="auto"/>
              <w:jc w:val="center"/>
            </w:pPr>
          </w:p>
        </w:tc>
      </w:tr>
      <w:tr w:rsidR="007C32CC" w14:paraId="6BBBD98A" w14:textId="77777777">
        <w:trPr>
          <w:jc w:val="center"/>
        </w:trPr>
        <w:tc>
          <w:tcPr>
            <w:tcW w:w="1440" w:type="dxa"/>
            <w:tcMar>
              <w:top w:w="100" w:type="dxa"/>
              <w:left w:w="100" w:type="dxa"/>
              <w:bottom w:w="100" w:type="dxa"/>
              <w:right w:w="100" w:type="dxa"/>
            </w:tcMar>
          </w:tcPr>
          <w:p w14:paraId="5B5C0D14" w14:textId="77777777" w:rsidR="007C32CC" w:rsidRDefault="008E7D54">
            <w:pPr>
              <w:pStyle w:val="Normal1"/>
              <w:widowControl w:val="0"/>
              <w:spacing w:line="240" w:lineRule="auto"/>
              <w:jc w:val="center"/>
            </w:pPr>
            <w:r>
              <w:rPr>
                <w:rFonts w:ascii="Calibri" w:eastAsia="Calibri" w:hAnsi="Calibri" w:cs="Calibri"/>
                <w:sz w:val="28"/>
              </w:rPr>
              <w:t>14</w:t>
            </w:r>
          </w:p>
        </w:tc>
        <w:tc>
          <w:tcPr>
            <w:tcW w:w="3600" w:type="dxa"/>
            <w:tcMar>
              <w:top w:w="100" w:type="dxa"/>
              <w:left w:w="100" w:type="dxa"/>
              <w:bottom w:w="100" w:type="dxa"/>
              <w:right w:w="100" w:type="dxa"/>
            </w:tcMar>
          </w:tcPr>
          <w:p w14:paraId="756E9493"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2E46C337" w14:textId="77777777" w:rsidR="007C32CC" w:rsidRDefault="007C32CC">
            <w:pPr>
              <w:pStyle w:val="Normal1"/>
              <w:widowControl w:val="0"/>
              <w:spacing w:line="240" w:lineRule="auto"/>
              <w:jc w:val="center"/>
            </w:pPr>
          </w:p>
        </w:tc>
      </w:tr>
      <w:tr w:rsidR="007C32CC" w14:paraId="2736AD22" w14:textId="77777777">
        <w:trPr>
          <w:jc w:val="center"/>
        </w:trPr>
        <w:tc>
          <w:tcPr>
            <w:tcW w:w="1440" w:type="dxa"/>
            <w:tcMar>
              <w:top w:w="100" w:type="dxa"/>
              <w:left w:w="100" w:type="dxa"/>
              <w:bottom w:w="100" w:type="dxa"/>
              <w:right w:w="100" w:type="dxa"/>
            </w:tcMar>
          </w:tcPr>
          <w:p w14:paraId="209564B1" w14:textId="77777777" w:rsidR="007C32CC" w:rsidRDefault="008E7D54">
            <w:pPr>
              <w:pStyle w:val="Normal1"/>
              <w:widowControl w:val="0"/>
              <w:spacing w:line="240" w:lineRule="auto"/>
              <w:jc w:val="center"/>
            </w:pPr>
            <w:r>
              <w:rPr>
                <w:rFonts w:ascii="Calibri" w:eastAsia="Calibri" w:hAnsi="Calibri" w:cs="Calibri"/>
                <w:sz w:val="28"/>
              </w:rPr>
              <w:t>18</w:t>
            </w:r>
          </w:p>
        </w:tc>
        <w:tc>
          <w:tcPr>
            <w:tcW w:w="3600" w:type="dxa"/>
            <w:tcMar>
              <w:top w:w="100" w:type="dxa"/>
              <w:left w:w="100" w:type="dxa"/>
              <w:bottom w:w="100" w:type="dxa"/>
              <w:right w:w="100" w:type="dxa"/>
            </w:tcMar>
          </w:tcPr>
          <w:p w14:paraId="1E44A0F6"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49DFBBDB" w14:textId="77777777" w:rsidR="007C32CC" w:rsidRDefault="007C32CC">
            <w:pPr>
              <w:pStyle w:val="Normal1"/>
              <w:widowControl w:val="0"/>
              <w:spacing w:line="240" w:lineRule="auto"/>
              <w:jc w:val="center"/>
            </w:pPr>
          </w:p>
        </w:tc>
      </w:tr>
      <w:tr w:rsidR="007C32CC" w14:paraId="24DC9818" w14:textId="77777777">
        <w:trPr>
          <w:jc w:val="center"/>
        </w:trPr>
        <w:tc>
          <w:tcPr>
            <w:tcW w:w="1440" w:type="dxa"/>
            <w:tcMar>
              <w:top w:w="100" w:type="dxa"/>
              <w:left w:w="100" w:type="dxa"/>
              <w:bottom w:w="100" w:type="dxa"/>
              <w:right w:w="100" w:type="dxa"/>
            </w:tcMar>
          </w:tcPr>
          <w:p w14:paraId="779CAC64" w14:textId="77777777" w:rsidR="007C32CC" w:rsidRDefault="008E7D54">
            <w:pPr>
              <w:pStyle w:val="Normal1"/>
              <w:widowControl w:val="0"/>
              <w:spacing w:line="240" w:lineRule="auto"/>
              <w:jc w:val="center"/>
            </w:pPr>
            <w:r>
              <w:rPr>
                <w:rFonts w:ascii="Calibri" w:eastAsia="Calibri" w:hAnsi="Calibri" w:cs="Calibri"/>
                <w:sz w:val="28"/>
              </w:rPr>
              <w:t>28</w:t>
            </w:r>
          </w:p>
        </w:tc>
        <w:tc>
          <w:tcPr>
            <w:tcW w:w="3600" w:type="dxa"/>
            <w:tcMar>
              <w:top w:w="100" w:type="dxa"/>
              <w:left w:w="100" w:type="dxa"/>
              <w:bottom w:w="100" w:type="dxa"/>
              <w:right w:w="100" w:type="dxa"/>
            </w:tcMar>
          </w:tcPr>
          <w:p w14:paraId="508E7DA0" w14:textId="77777777" w:rsidR="007C32CC" w:rsidRDefault="007C32CC">
            <w:pPr>
              <w:pStyle w:val="Normal1"/>
              <w:widowControl w:val="0"/>
              <w:spacing w:line="240" w:lineRule="auto"/>
              <w:jc w:val="center"/>
            </w:pPr>
          </w:p>
        </w:tc>
        <w:tc>
          <w:tcPr>
            <w:tcW w:w="4320" w:type="dxa"/>
            <w:tcMar>
              <w:top w:w="100" w:type="dxa"/>
              <w:left w:w="100" w:type="dxa"/>
              <w:bottom w:w="100" w:type="dxa"/>
              <w:right w:w="100" w:type="dxa"/>
            </w:tcMar>
          </w:tcPr>
          <w:p w14:paraId="0576425D" w14:textId="77777777" w:rsidR="007C32CC" w:rsidRDefault="007C32CC">
            <w:pPr>
              <w:pStyle w:val="Normal1"/>
              <w:widowControl w:val="0"/>
              <w:spacing w:line="240" w:lineRule="auto"/>
              <w:jc w:val="center"/>
            </w:pPr>
          </w:p>
        </w:tc>
      </w:tr>
    </w:tbl>
    <w:p w14:paraId="3DC38DF0" w14:textId="77777777" w:rsidR="007C32CC" w:rsidRDefault="007C32CC">
      <w:pPr>
        <w:pStyle w:val="Normal1"/>
        <w:widowControl w:val="0"/>
      </w:pPr>
    </w:p>
    <w:p w14:paraId="1228F307" w14:textId="77777777" w:rsidR="007C32CC" w:rsidRDefault="008E7D54">
      <w:pPr>
        <w:pStyle w:val="Normal1"/>
        <w:widowControl w:val="0"/>
      </w:pPr>
      <w:r>
        <w:rPr>
          <w:rFonts w:ascii="Calibri" w:eastAsia="Calibri" w:hAnsi="Calibri" w:cs="Calibri"/>
          <w:b/>
          <w:sz w:val="36"/>
        </w:rPr>
        <w:t xml:space="preserve">Step 3. </w:t>
      </w:r>
      <w:r>
        <w:rPr>
          <w:rFonts w:ascii="Calibri" w:eastAsia="Calibri" w:hAnsi="Calibri" w:cs="Calibri"/>
          <w:sz w:val="28"/>
        </w:rPr>
        <w:t xml:space="preserve">Read about the 3 different species of Fast Plants that you could use in your Bioremediation experiment by clicking on the links below. </w:t>
      </w:r>
    </w:p>
    <w:p w14:paraId="480007EB" w14:textId="77777777" w:rsidR="007C32CC" w:rsidRDefault="007963B9">
      <w:pPr>
        <w:pStyle w:val="Normal1"/>
        <w:widowControl w:val="0"/>
        <w:jc w:val="center"/>
      </w:pPr>
      <w:hyperlink r:id="rId30">
        <w:r w:rsidR="008E7D54">
          <w:rPr>
            <w:rFonts w:ascii="Calibri" w:eastAsia="Calibri" w:hAnsi="Calibri" w:cs="Calibri"/>
            <w:color w:val="1155CC"/>
            <w:sz w:val="28"/>
            <w:u w:val="single"/>
          </w:rPr>
          <w:t xml:space="preserve">Brassica </w:t>
        </w:r>
        <w:proofErr w:type="spellStart"/>
        <w:r w:rsidR="008E7D54">
          <w:rPr>
            <w:rFonts w:ascii="Calibri" w:eastAsia="Calibri" w:hAnsi="Calibri" w:cs="Calibri"/>
            <w:color w:val="1155CC"/>
            <w:sz w:val="28"/>
            <w:u w:val="single"/>
          </w:rPr>
          <w:t>rapa</w:t>
        </w:r>
        <w:proofErr w:type="spellEnd"/>
      </w:hyperlink>
    </w:p>
    <w:p w14:paraId="443C9AF0" w14:textId="77777777" w:rsidR="007C32CC" w:rsidRDefault="007963B9">
      <w:pPr>
        <w:pStyle w:val="Normal1"/>
        <w:widowControl w:val="0"/>
        <w:jc w:val="center"/>
      </w:pPr>
      <w:hyperlink r:id="rId31">
        <w:r w:rsidR="008E7D54">
          <w:rPr>
            <w:rFonts w:ascii="Calibri" w:eastAsia="Calibri" w:hAnsi="Calibri" w:cs="Calibri"/>
            <w:color w:val="1155CC"/>
            <w:sz w:val="28"/>
            <w:u w:val="single"/>
          </w:rPr>
          <w:t xml:space="preserve">Brassica </w:t>
        </w:r>
        <w:proofErr w:type="spellStart"/>
        <w:r w:rsidR="008E7D54">
          <w:rPr>
            <w:rFonts w:ascii="Calibri" w:eastAsia="Calibri" w:hAnsi="Calibri" w:cs="Calibri"/>
            <w:color w:val="1155CC"/>
            <w:sz w:val="28"/>
            <w:u w:val="single"/>
          </w:rPr>
          <w:t>nigra</w:t>
        </w:r>
        <w:proofErr w:type="spellEnd"/>
      </w:hyperlink>
    </w:p>
    <w:p w14:paraId="6410B77C" w14:textId="77777777" w:rsidR="007C32CC" w:rsidRDefault="007963B9">
      <w:pPr>
        <w:pStyle w:val="Normal1"/>
        <w:widowControl w:val="0"/>
        <w:jc w:val="center"/>
      </w:pPr>
      <w:hyperlink r:id="rId32">
        <w:r w:rsidR="008E7D54">
          <w:rPr>
            <w:rFonts w:ascii="Calibri" w:eastAsia="Calibri" w:hAnsi="Calibri" w:cs="Calibri"/>
            <w:color w:val="1155CC"/>
            <w:sz w:val="28"/>
            <w:u w:val="single"/>
          </w:rPr>
          <w:t xml:space="preserve">Brassica </w:t>
        </w:r>
        <w:proofErr w:type="spellStart"/>
        <w:r w:rsidR="008E7D54">
          <w:rPr>
            <w:rFonts w:ascii="Calibri" w:eastAsia="Calibri" w:hAnsi="Calibri" w:cs="Calibri"/>
            <w:color w:val="1155CC"/>
            <w:sz w:val="28"/>
            <w:u w:val="single"/>
          </w:rPr>
          <w:t>juncea</w:t>
        </w:r>
        <w:proofErr w:type="spellEnd"/>
      </w:hyperlink>
    </w:p>
    <w:p w14:paraId="705C0921" w14:textId="77777777" w:rsidR="007C32CC" w:rsidRDefault="008E7D54">
      <w:pPr>
        <w:pStyle w:val="Normal1"/>
        <w:widowControl w:val="0"/>
        <w:jc w:val="center"/>
      </w:pPr>
      <w:r>
        <w:rPr>
          <w:rFonts w:ascii="Calibri" w:eastAsia="Calibri" w:hAnsi="Calibri" w:cs="Calibri"/>
          <w:sz w:val="28"/>
        </w:rPr>
        <w:t>After exploring each species, what species of Fast Plant is your team thinking of using for your Bioremediation experiment? _______________________</w:t>
      </w:r>
    </w:p>
    <w:p w14:paraId="15D72536" w14:textId="77777777" w:rsidR="007C32CC" w:rsidRDefault="007C32CC">
      <w:pPr>
        <w:pStyle w:val="Normal1"/>
        <w:widowControl w:val="0"/>
      </w:pPr>
    </w:p>
    <w:p w14:paraId="79BB4395" w14:textId="77777777" w:rsidR="007C32CC" w:rsidRDefault="008E7D54">
      <w:pPr>
        <w:pStyle w:val="Normal1"/>
        <w:widowControl w:val="0"/>
      </w:pPr>
      <w:r>
        <w:rPr>
          <w:rFonts w:ascii="Calibri" w:eastAsia="Calibri" w:hAnsi="Calibri" w:cs="Calibri"/>
          <w:b/>
          <w:sz w:val="36"/>
        </w:rPr>
        <w:t xml:space="preserve">Step 4. </w:t>
      </w:r>
      <w:r>
        <w:rPr>
          <w:rFonts w:ascii="Calibri" w:eastAsia="Calibri" w:hAnsi="Calibri" w:cs="Calibri"/>
          <w:sz w:val="28"/>
        </w:rPr>
        <w:t xml:space="preserve">Investigate </w:t>
      </w:r>
      <w:r>
        <w:rPr>
          <w:rFonts w:ascii="Calibri" w:eastAsia="Calibri" w:hAnsi="Calibri" w:cs="Calibri"/>
          <w:sz w:val="28"/>
          <w:u w:val="single"/>
        </w:rPr>
        <w:t>plant structures</w:t>
      </w:r>
      <w:r>
        <w:rPr>
          <w:rFonts w:ascii="Calibri" w:eastAsia="Calibri" w:hAnsi="Calibri" w:cs="Calibri"/>
          <w:sz w:val="28"/>
        </w:rPr>
        <w:t xml:space="preserve"> by</w:t>
      </w:r>
      <w:r>
        <w:rPr>
          <w:rFonts w:ascii="Calibri" w:eastAsia="Calibri" w:hAnsi="Calibri" w:cs="Calibri"/>
          <w:b/>
          <w:sz w:val="28"/>
        </w:rPr>
        <w:t xml:space="preserve"> </w:t>
      </w:r>
      <w:r>
        <w:rPr>
          <w:rFonts w:ascii="Calibri" w:eastAsia="Calibri" w:hAnsi="Calibri" w:cs="Calibri"/>
          <w:sz w:val="28"/>
        </w:rPr>
        <w:t xml:space="preserve">going to </w:t>
      </w:r>
      <w:hyperlink r:id="rId33">
        <w:r>
          <w:rPr>
            <w:rFonts w:ascii="Calibri" w:eastAsia="Calibri" w:hAnsi="Calibri" w:cs="Calibri"/>
            <w:color w:val="1155CC"/>
            <w:sz w:val="28"/>
            <w:u w:val="single"/>
          </w:rPr>
          <w:t>this website</w:t>
        </w:r>
      </w:hyperlink>
      <w:r>
        <w:rPr>
          <w:rFonts w:ascii="Calibri" w:eastAsia="Calibri" w:hAnsi="Calibri" w:cs="Calibri"/>
          <w:sz w:val="28"/>
        </w:rPr>
        <w:t xml:space="preserve"> and completing the table below - you may discover something new!</w:t>
      </w:r>
    </w:p>
    <w:p w14:paraId="201CA976" w14:textId="77777777" w:rsidR="007C32CC" w:rsidRDefault="007C32CC">
      <w:pPr>
        <w:pStyle w:val="Normal1"/>
        <w:widowControl w:val="0"/>
      </w:pPr>
    </w:p>
    <w:tbl>
      <w:tblPr>
        <w:tblStyle w:val="a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7C32CC" w14:paraId="19BEFAFA" w14:textId="77777777">
        <w:trPr>
          <w:jc w:val="center"/>
        </w:trPr>
        <w:tc>
          <w:tcPr>
            <w:tcW w:w="3030" w:type="dxa"/>
            <w:tcMar>
              <w:top w:w="100" w:type="dxa"/>
              <w:left w:w="100" w:type="dxa"/>
              <w:bottom w:w="100" w:type="dxa"/>
              <w:right w:w="100" w:type="dxa"/>
            </w:tcMar>
          </w:tcPr>
          <w:p w14:paraId="069DD0F0" w14:textId="77777777" w:rsidR="007C32CC" w:rsidRDefault="008E7D54">
            <w:pPr>
              <w:pStyle w:val="Normal1"/>
              <w:widowControl w:val="0"/>
              <w:spacing w:line="240" w:lineRule="auto"/>
              <w:jc w:val="center"/>
            </w:pPr>
            <w:r>
              <w:rPr>
                <w:rFonts w:ascii="Calibri" w:eastAsia="Calibri" w:hAnsi="Calibri" w:cs="Calibri"/>
                <w:b/>
                <w:sz w:val="28"/>
              </w:rPr>
              <w:t>Name of Plant Part</w:t>
            </w:r>
          </w:p>
        </w:tc>
        <w:tc>
          <w:tcPr>
            <w:tcW w:w="6330" w:type="dxa"/>
            <w:tcMar>
              <w:top w:w="100" w:type="dxa"/>
              <w:left w:w="100" w:type="dxa"/>
              <w:bottom w:w="100" w:type="dxa"/>
              <w:right w:w="100" w:type="dxa"/>
            </w:tcMar>
          </w:tcPr>
          <w:p w14:paraId="6F653C16" w14:textId="77777777" w:rsidR="007C32CC" w:rsidRDefault="008E7D54">
            <w:pPr>
              <w:pStyle w:val="Normal1"/>
              <w:widowControl w:val="0"/>
              <w:spacing w:line="240" w:lineRule="auto"/>
              <w:jc w:val="center"/>
            </w:pPr>
            <w:r>
              <w:rPr>
                <w:rFonts w:ascii="Calibri" w:eastAsia="Calibri" w:hAnsi="Calibri" w:cs="Calibri"/>
                <w:b/>
                <w:sz w:val="28"/>
              </w:rPr>
              <w:t>Function</w:t>
            </w:r>
            <w:r>
              <w:rPr>
                <w:rFonts w:ascii="Calibri" w:eastAsia="Calibri" w:hAnsi="Calibri" w:cs="Calibri"/>
                <w:sz w:val="28"/>
              </w:rPr>
              <w:t xml:space="preserve"> </w:t>
            </w:r>
            <w:r>
              <w:rPr>
                <w:rFonts w:ascii="Calibri" w:eastAsia="Calibri" w:hAnsi="Calibri" w:cs="Calibri"/>
                <w:b/>
                <w:sz w:val="28"/>
              </w:rPr>
              <w:t>(What does it do in the plant?)</w:t>
            </w:r>
          </w:p>
        </w:tc>
      </w:tr>
      <w:tr w:rsidR="007C32CC" w14:paraId="5309FF63" w14:textId="77777777">
        <w:trPr>
          <w:jc w:val="center"/>
        </w:trPr>
        <w:tc>
          <w:tcPr>
            <w:tcW w:w="3030" w:type="dxa"/>
            <w:tcMar>
              <w:top w:w="100" w:type="dxa"/>
              <w:left w:w="100" w:type="dxa"/>
              <w:bottom w:w="100" w:type="dxa"/>
              <w:right w:w="100" w:type="dxa"/>
            </w:tcMar>
          </w:tcPr>
          <w:p w14:paraId="4EAEFA59" w14:textId="77777777" w:rsidR="007C32CC" w:rsidRDefault="008E7D54">
            <w:pPr>
              <w:pStyle w:val="Normal1"/>
              <w:widowControl w:val="0"/>
              <w:spacing w:line="240" w:lineRule="auto"/>
              <w:jc w:val="center"/>
            </w:pPr>
            <w:r>
              <w:rPr>
                <w:rFonts w:ascii="Calibri" w:eastAsia="Calibri" w:hAnsi="Calibri" w:cs="Calibri"/>
                <w:sz w:val="28"/>
              </w:rPr>
              <w:t>Roots</w:t>
            </w:r>
          </w:p>
        </w:tc>
        <w:tc>
          <w:tcPr>
            <w:tcW w:w="6330" w:type="dxa"/>
            <w:tcMar>
              <w:top w:w="100" w:type="dxa"/>
              <w:left w:w="100" w:type="dxa"/>
              <w:bottom w:w="100" w:type="dxa"/>
              <w:right w:w="100" w:type="dxa"/>
            </w:tcMar>
          </w:tcPr>
          <w:p w14:paraId="29C704A5" w14:textId="77777777" w:rsidR="007C32CC" w:rsidRDefault="007C32CC">
            <w:pPr>
              <w:pStyle w:val="Normal1"/>
              <w:widowControl w:val="0"/>
              <w:spacing w:line="240" w:lineRule="auto"/>
              <w:jc w:val="center"/>
            </w:pPr>
          </w:p>
        </w:tc>
      </w:tr>
      <w:tr w:rsidR="007C32CC" w14:paraId="23E88BCC" w14:textId="77777777">
        <w:trPr>
          <w:jc w:val="center"/>
        </w:trPr>
        <w:tc>
          <w:tcPr>
            <w:tcW w:w="3030" w:type="dxa"/>
            <w:tcMar>
              <w:top w:w="100" w:type="dxa"/>
              <w:left w:w="100" w:type="dxa"/>
              <w:bottom w:w="100" w:type="dxa"/>
              <w:right w:w="100" w:type="dxa"/>
            </w:tcMar>
          </w:tcPr>
          <w:p w14:paraId="419763D0" w14:textId="77777777" w:rsidR="007C32CC" w:rsidRDefault="008E7D54">
            <w:pPr>
              <w:pStyle w:val="Normal1"/>
              <w:widowControl w:val="0"/>
              <w:spacing w:line="240" w:lineRule="auto"/>
              <w:jc w:val="center"/>
            </w:pPr>
            <w:r>
              <w:rPr>
                <w:rFonts w:ascii="Calibri" w:eastAsia="Calibri" w:hAnsi="Calibri" w:cs="Calibri"/>
                <w:sz w:val="28"/>
              </w:rPr>
              <w:t>Stems</w:t>
            </w:r>
          </w:p>
        </w:tc>
        <w:tc>
          <w:tcPr>
            <w:tcW w:w="6330" w:type="dxa"/>
            <w:tcMar>
              <w:top w:w="100" w:type="dxa"/>
              <w:left w:w="100" w:type="dxa"/>
              <w:bottom w:w="100" w:type="dxa"/>
              <w:right w:w="100" w:type="dxa"/>
            </w:tcMar>
          </w:tcPr>
          <w:p w14:paraId="67DCFD26" w14:textId="77777777" w:rsidR="007C32CC" w:rsidRDefault="007C32CC">
            <w:pPr>
              <w:pStyle w:val="Normal1"/>
              <w:widowControl w:val="0"/>
              <w:spacing w:line="240" w:lineRule="auto"/>
              <w:jc w:val="center"/>
            </w:pPr>
          </w:p>
        </w:tc>
      </w:tr>
      <w:tr w:rsidR="007C32CC" w14:paraId="7FF43979" w14:textId="77777777">
        <w:trPr>
          <w:jc w:val="center"/>
        </w:trPr>
        <w:tc>
          <w:tcPr>
            <w:tcW w:w="3030" w:type="dxa"/>
            <w:tcMar>
              <w:top w:w="100" w:type="dxa"/>
              <w:left w:w="100" w:type="dxa"/>
              <w:bottom w:w="100" w:type="dxa"/>
              <w:right w:w="100" w:type="dxa"/>
            </w:tcMar>
          </w:tcPr>
          <w:p w14:paraId="2B47E7A7" w14:textId="77777777" w:rsidR="007C32CC" w:rsidRDefault="008E7D54">
            <w:pPr>
              <w:pStyle w:val="Normal1"/>
              <w:widowControl w:val="0"/>
              <w:spacing w:line="240" w:lineRule="auto"/>
              <w:jc w:val="center"/>
            </w:pPr>
            <w:r>
              <w:rPr>
                <w:rFonts w:ascii="Calibri" w:eastAsia="Calibri" w:hAnsi="Calibri" w:cs="Calibri"/>
                <w:sz w:val="28"/>
              </w:rPr>
              <w:t>Leaves</w:t>
            </w:r>
          </w:p>
        </w:tc>
        <w:tc>
          <w:tcPr>
            <w:tcW w:w="6330" w:type="dxa"/>
            <w:tcMar>
              <w:top w:w="100" w:type="dxa"/>
              <w:left w:w="100" w:type="dxa"/>
              <w:bottom w:w="100" w:type="dxa"/>
              <w:right w:w="100" w:type="dxa"/>
            </w:tcMar>
          </w:tcPr>
          <w:p w14:paraId="008EC3A5" w14:textId="77777777" w:rsidR="007C32CC" w:rsidRDefault="007C32CC">
            <w:pPr>
              <w:pStyle w:val="Normal1"/>
              <w:widowControl w:val="0"/>
              <w:spacing w:line="240" w:lineRule="auto"/>
              <w:jc w:val="center"/>
            </w:pPr>
          </w:p>
        </w:tc>
      </w:tr>
      <w:tr w:rsidR="007C32CC" w14:paraId="33CC182C" w14:textId="77777777">
        <w:trPr>
          <w:jc w:val="center"/>
        </w:trPr>
        <w:tc>
          <w:tcPr>
            <w:tcW w:w="3030" w:type="dxa"/>
            <w:tcMar>
              <w:top w:w="100" w:type="dxa"/>
              <w:left w:w="100" w:type="dxa"/>
              <w:bottom w:w="100" w:type="dxa"/>
              <w:right w:w="100" w:type="dxa"/>
            </w:tcMar>
          </w:tcPr>
          <w:p w14:paraId="574DE16D" w14:textId="77777777" w:rsidR="007C32CC" w:rsidRDefault="008E7D54">
            <w:pPr>
              <w:pStyle w:val="Normal1"/>
              <w:widowControl w:val="0"/>
              <w:spacing w:line="240" w:lineRule="auto"/>
              <w:jc w:val="center"/>
            </w:pPr>
            <w:r>
              <w:rPr>
                <w:rFonts w:ascii="Calibri" w:eastAsia="Calibri" w:hAnsi="Calibri" w:cs="Calibri"/>
                <w:sz w:val="28"/>
              </w:rPr>
              <w:t>Flowers</w:t>
            </w:r>
          </w:p>
        </w:tc>
        <w:tc>
          <w:tcPr>
            <w:tcW w:w="6330" w:type="dxa"/>
            <w:tcMar>
              <w:top w:w="100" w:type="dxa"/>
              <w:left w:w="100" w:type="dxa"/>
              <w:bottom w:w="100" w:type="dxa"/>
              <w:right w:w="100" w:type="dxa"/>
            </w:tcMar>
          </w:tcPr>
          <w:p w14:paraId="61CDEB63" w14:textId="77777777" w:rsidR="007C32CC" w:rsidRDefault="007C32CC">
            <w:pPr>
              <w:pStyle w:val="Normal1"/>
              <w:widowControl w:val="0"/>
              <w:spacing w:line="240" w:lineRule="auto"/>
              <w:jc w:val="center"/>
            </w:pPr>
          </w:p>
        </w:tc>
      </w:tr>
      <w:tr w:rsidR="007C32CC" w14:paraId="3CC79EF8" w14:textId="77777777">
        <w:trPr>
          <w:jc w:val="center"/>
        </w:trPr>
        <w:tc>
          <w:tcPr>
            <w:tcW w:w="3030" w:type="dxa"/>
            <w:tcMar>
              <w:top w:w="100" w:type="dxa"/>
              <w:left w:w="100" w:type="dxa"/>
              <w:bottom w:w="100" w:type="dxa"/>
              <w:right w:w="100" w:type="dxa"/>
            </w:tcMar>
          </w:tcPr>
          <w:p w14:paraId="37C81658" w14:textId="77777777" w:rsidR="007C32CC" w:rsidRDefault="008E7D54">
            <w:pPr>
              <w:pStyle w:val="Normal1"/>
              <w:widowControl w:val="0"/>
              <w:spacing w:line="240" w:lineRule="auto"/>
              <w:jc w:val="center"/>
            </w:pPr>
            <w:r>
              <w:rPr>
                <w:rFonts w:ascii="Calibri" w:eastAsia="Calibri" w:hAnsi="Calibri" w:cs="Calibri"/>
                <w:sz w:val="28"/>
              </w:rPr>
              <w:t>Fruit</w:t>
            </w:r>
          </w:p>
        </w:tc>
        <w:tc>
          <w:tcPr>
            <w:tcW w:w="6330" w:type="dxa"/>
            <w:tcMar>
              <w:top w:w="100" w:type="dxa"/>
              <w:left w:w="100" w:type="dxa"/>
              <w:bottom w:w="100" w:type="dxa"/>
              <w:right w:w="100" w:type="dxa"/>
            </w:tcMar>
          </w:tcPr>
          <w:p w14:paraId="120DF6F4" w14:textId="77777777" w:rsidR="007C32CC" w:rsidRDefault="007C32CC">
            <w:pPr>
              <w:pStyle w:val="Normal1"/>
              <w:widowControl w:val="0"/>
              <w:spacing w:line="240" w:lineRule="auto"/>
              <w:jc w:val="center"/>
            </w:pPr>
          </w:p>
        </w:tc>
      </w:tr>
      <w:tr w:rsidR="007C32CC" w14:paraId="78EFADAB" w14:textId="77777777">
        <w:trPr>
          <w:jc w:val="center"/>
        </w:trPr>
        <w:tc>
          <w:tcPr>
            <w:tcW w:w="3030" w:type="dxa"/>
            <w:tcMar>
              <w:top w:w="100" w:type="dxa"/>
              <w:left w:w="100" w:type="dxa"/>
              <w:bottom w:w="100" w:type="dxa"/>
              <w:right w:w="100" w:type="dxa"/>
            </w:tcMar>
          </w:tcPr>
          <w:p w14:paraId="512A7000" w14:textId="77777777" w:rsidR="007C32CC" w:rsidRDefault="008E7D54">
            <w:pPr>
              <w:pStyle w:val="Normal1"/>
              <w:widowControl w:val="0"/>
              <w:spacing w:line="240" w:lineRule="auto"/>
              <w:jc w:val="center"/>
            </w:pPr>
            <w:r>
              <w:rPr>
                <w:rFonts w:ascii="Calibri" w:eastAsia="Calibri" w:hAnsi="Calibri" w:cs="Calibri"/>
                <w:sz w:val="28"/>
              </w:rPr>
              <w:t>Seeds</w:t>
            </w:r>
          </w:p>
        </w:tc>
        <w:tc>
          <w:tcPr>
            <w:tcW w:w="6330" w:type="dxa"/>
            <w:tcMar>
              <w:top w:w="100" w:type="dxa"/>
              <w:left w:w="100" w:type="dxa"/>
              <w:bottom w:w="100" w:type="dxa"/>
              <w:right w:w="100" w:type="dxa"/>
            </w:tcMar>
          </w:tcPr>
          <w:p w14:paraId="64179D05" w14:textId="77777777" w:rsidR="007C32CC" w:rsidRDefault="007C32CC">
            <w:pPr>
              <w:pStyle w:val="Normal1"/>
              <w:widowControl w:val="0"/>
              <w:spacing w:line="240" w:lineRule="auto"/>
              <w:jc w:val="center"/>
            </w:pPr>
          </w:p>
        </w:tc>
      </w:tr>
    </w:tbl>
    <w:p w14:paraId="1DE665B2" w14:textId="77777777" w:rsidR="007C32CC" w:rsidRDefault="007C32CC">
      <w:pPr>
        <w:pStyle w:val="Normal1"/>
        <w:widowControl w:val="0"/>
        <w:jc w:val="center"/>
      </w:pPr>
    </w:p>
    <w:p w14:paraId="2AD818C9" w14:textId="77777777" w:rsidR="007C32CC" w:rsidRDefault="008E7D54">
      <w:pPr>
        <w:pStyle w:val="Normal1"/>
        <w:widowControl w:val="0"/>
        <w:jc w:val="center"/>
      </w:pPr>
      <w:r>
        <w:rPr>
          <w:rFonts w:ascii="Calibri" w:eastAsia="Calibri" w:hAnsi="Calibri" w:cs="Calibri"/>
          <w:sz w:val="28"/>
        </w:rPr>
        <w:t xml:space="preserve">Think you got?  Take these quick quizzes to find out. </w:t>
      </w:r>
    </w:p>
    <w:p w14:paraId="3F3B968F" w14:textId="77777777" w:rsidR="007C32CC" w:rsidRDefault="008E7D54">
      <w:pPr>
        <w:pStyle w:val="Normal1"/>
        <w:widowControl w:val="0"/>
        <w:jc w:val="center"/>
      </w:pPr>
      <w:r>
        <w:rPr>
          <w:rFonts w:ascii="Calibri" w:eastAsia="Calibri" w:hAnsi="Calibri" w:cs="Calibri"/>
          <w:sz w:val="28"/>
        </w:rPr>
        <w:t xml:space="preserve"> Record your score after you take the quiz.</w:t>
      </w:r>
    </w:p>
    <w:p w14:paraId="6C0BC6FC" w14:textId="77777777" w:rsidR="007C32CC" w:rsidRDefault="007C32CC">
      <w:pPr>
        <w:pStyle w:val="Normal1"/>
        <w:widowControl w:val="0"/>
        <w:jc w:val="center"/>
      </w:pPr>
    </w:p>
    <w:p w14:paraId="1ADDA5FD" w14:textId="77777777" w:rsidR="007C32CC" w:rsidRDefault="007963B9">
      <w:pPr>
        <w:pStyle w:val="Normal1"/>
        <w:widowControl w:val="0"/>
        <w:numPr>
          <w:ilvl w:val="0"/>
          <w:numId w:val="13"/>
        </w:numPr>
        <w:ind w:hanging="360"/>
        <w:contextualSpacing/>
        <w:jc w:val="center"/>
        <w:rPr>
          <w:rFonts w:ascii="Calibri" w:eastAsia="Calibri" w:hAnsi="Calibri" w:cs="Calibri"/>
          <w:sz w:val="28"/>
        </w:rPr>
      </w:pPr>
      <w:hyperlink r:id="rId34">
        <w:r w:rsidR="008E7D54">
          <w:rPr>
            <w:rFonts w:ascii="Calibri" w:eastAsia="Calibri" w:hAnsi="Calibri" w:cs="Calibri"/>
            <w:color w:val="1155CC"/>
            <w:sz w:val="28"/>
            <w:u w:val="single"/>
          </w:rPr>
          <w:t>Quiz #1-Function of Plant Parts</w:t>
        </w:r>
      </w:hyperlink>
      <w:r w:rsidR="008E7D54">
        <w:rPr>
          <w:rFonts w:ascii="Calibri" w:eastAsia="Calibri" w:hAnsi="Calibri" w:cs="Calibri"/>
          <w:sz w:val="28"/>
        </w:rPr>
        <w:t xml:space="preserve"> (My Score: _____/6)</w:t>
      </w:r>
    </w:p>
    <w:p w14:paraId="443598E0" w14:textId="77777777" w:rsidR="007C32CC" w:rsidRDefault="007963B9">
      <w:pPr>
        <w:pStyle w:val="Normal1"/>
        <w:widowControl w:val="0"/>
        <w:numPr>
          <w:ilvl w:val="0"/>
          <w:numId w:val="13"/>
        </w:numPr>
        <w:ind w:hanging="360"/>
        <w:contextualSpacing/>
        <w:jc w:val="center"/>
        <w:rPr>
          <w:rFonts w:ascii="Calibri" w:eastAsia="Calibri" w:hAnsi="Calibri" w:cs="Calibri"/>
          <w:sz w:val="28"/>
        </w:rPr>
      </w:pPr>
      <w:hyperlink r:id="rId35">
        <w:r w:rsidR="008E7D54">
          <w:rPr>
            <w:rFonts w:ascii="Calibri" w:eastAsia="Calibri" w:hAnsi="Calibri" w:cs="Calibri"/>
            <w:color w:val="1155CC"/>
            <w:sz w:val="28"/>
            <w:u w:val="single"/>
          </w:rPr>
          <w:t>Quiz #2-Location of Plant Parts</w:t>
        </w:r>
      </w:hyperlink>
      <w:r w:rsidR="008E7D54">
        <w:rPr>
          <w:rFonts w:ascii="Calibri" w:eastAsia="Calibri" w:hAnsi="Calibri" w:cs="Calibri"/>
          <w:sz w:val="28"/>
        </w:rPr>
        <w:t xml:space="preserve"> (My Score: _____/6)</w:t>
      </w:r>
    </w:p>
    <w:p w14:paraId="5736AB88" w14:textId="77777777" w:rsidR="007C32CC" w:rsidRDefault="007C32CC">
      <w:pPr>
        <w:pStyle w:val="Normal1"/>
        <w:widowControl w:val="0"/>
      </w:pPr>
    </w:p>
    <w:p w14:paraId="675F584C" w14:textId="77777777" w:rsidR="007C32CC" w:rsidRDefault="008E7D54">
      <w:pPr>
        <w:pStyle w:val="Normal1"/>
        <w:widowControl w:val="0"/>
      </w:pPr>
      <w:r>
        <w:rPr>
          <w:rFonts w:ascii="Calibri" w:eastAsia="Calibri" w:hAnsi="Calibri" w:cs="Calibri"/>
          <w:b/>
          <w:sz w:val="36"/>
        </w:rPr>
        <w:t>Step 5.</w:t>
      </w:r>
      <w:r>
        <w:rPr>
          <w:rFonts w:ascii="Calibri" w:eastAsia="Calibri" w:hAnsi="Calibri" w:cs="Calibri"/>
          <w:b/>
        </w:rPr>
        <w:t xml:space="preserve">  </w:t>
      </w:r>
      <w:hyperlink r:id="rId36">
        <w:r>
          <w:rPr>
            <w:rFonts w:ascii="Calibri" w:eastAsia="Calibri" w:hAnsi="Calibri" w:cs="Calibri"/>
            <w:color w:val="1155CC"/>
            <w:sz w:val="28"/>
            <w:u w:val="single"/>
          </w:rPr>
          <w:t>Go to this website</w:t>
        </w:r>
      </w:hyperlink>
      <w:r>
        <w:rPr>
          <w:rFonts w:ascii="Calibri" w:eastAsia="Calibri" w:hAnsi="Calibri" w:cs="Calibri"/>
          <w:sz w:val="28"/>
        </w:rPr>
        <w:t xml:space="preserve"> to investigate the necessary requirements that plants need to grow then complete the table below. </w:t>
      </w:r>
    </w:p>
    <w:p w14:paraId="4FCB37EC" w14:textId="77777777" w:rsidR="007C32CC" w:rsidRDefault="007C32CC">
      <w:pPr>
        <w:pStyle w:val="Normal1"/>
        <w:widowControl w:val="0"/>
      </w:pPr>
    </w:p>
    <w:tbl>
      <w:tblPr>
        <w:tblStyle w:val="ab"/>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3735"/>
        <w:gridCol w:w="3765"/>
      </w:tblGrid>
      <w:tr w:rsidR="007C32CC" w14:paraId="1257F9C4" w14:textId="77777777">
        <w:trPr>
          <w:jc w:val="center"/>
        </w:trPr>
        <w:tc>
          <w:tcPr>
            <w:tcW w:w="1860" w:type="dxa"/>
            <w:tcMar>
              <w:top w:w="100" w:type="dxa"/>
              <w:left w:w="100" w:type="dxa"/>
              <w:bottom w:w="100" w:type="dxa"/>
              <w:right w:w="100" w:type="dxa"/>
            </w:tcMar>
          </w:tcPr>
          <w:p w14:paraId="422D2A2E" w14:textId="77777777" w:rsidR="007C32CC" w:rsidRDefault="008E7D54">
            <w:pPr>
              <w:pStyle w:val="Normal1"/>
              <w:widowControl w:val="0"/>
              <w:spacing w:line="240" w:lineRule="auto"/>
              <w:jc w:val="center"/>
            </w:pPr>
            <w:r>
              <w:rPr>
                <w:rFonts w:ascii="Calibri" w:eastAsia="Calibri" w:hAnsi="Calibri" w:cs="Calibri"/>
                <w:b/>
                <w:sz w:val="28"/>
              </w:rPr>
              <w:t>Requirement</w:t>
            </w:r>
          </w:p>
        </w:tc>
        <w:tc>
          <w:tcPr>
            <w:tcW w:w="3735" w:type="dxa"/>
            <w:tcMar>
              <w:top w:w="100" w:type="dxa"/>
              <w:left w:w="100" w:type="dxa"/>
              <w:bottom w:w="100" w:type="dxa"/>
              <w:right w:w="100" w:type="dxa"/>
            </w:tcMar>
          </w:tcPr>
          <w:p w14:paraId="59B8118F" w14:textId="77777777" w:rsidR="007C32CC" w:rsidRDefault="008E7D54">
            <w:pPr>
              <w:pStyle w:val="Normal1"/>
              <w:widowControl w:val="0"/>
              <w:spacing w:line="240" w:lineRule="auto"/>
              <w:jc w:val="center"/>
            </w:pPr>
            <w:r>
              <w:rPr>
                <w:rFonts w:ascii="Calibri" w:eastAsia="Calibri" w:hAnsi="Calibri" w:cs="Calibri"/>
                <w:b/>
                <w:sz w:val="28"/>
              </w:rPr>
              <w:t>Why do they need this?</w:t>
            </w:r>
          </w:p>
        </w:tc>
        <w:tc>
          <w:tcPr>
            <w:tcW w:w="3765" w:type="dxa"/>
            <w:tcMar>
              <w:top w:w="100" w:type="dxa"/>
              <w:left w:w="100" w:type="dxa"/>
              <w:bottom w:w="100" w:type="dxa"/>
              <w:right w:w="100" w:type="dxa"/>
            </w:tcMar>
          </w:tcPr>
          <w:p w14:paraId="0586758B" w14:textId="77777777" w:rsidR="007C32CC" w:rsidRDefault="008E7D54">
            <w:pPr>
              <w:pStyle w:val="Normal1"/>
              <w:widowControl w:val="0"/>
              <w:spacing w:line="240" w:lineRule="auto"/>
              <w:jc w:val="center"/>
            </w:pPr>
            <w:r>
              <w:rPr>
                <w:rFonts w:ascii="Calibri" w:eastAsia="Calibri" w:hAnsi="Calibri" w:cs="Calibri"/>
                <w:b/>
                <w:sz w:val="28"/>
              </w:rPr>
              <w:t>What happens if they don’t have this?  (Use information from the website, otherwise make a prediction)</w:t>
            </w:r>
          </w:p>
        </w:tc>
      </w:tr>
      <w:tr w:rsidR="007C32CC" w14:paraId="37E50914" w14:textId="77777777">
        <w:trPr>
          <w:jc w:val="center"/>
        </w:trPr>
        <w:tc>
          <w:tcPr>
            <w:tcW w:w="1860" w:type="dxa"/>
            <w:tcMar>
              <w:top w:w="100" w:type="dxa"/>
              <w:left w:w="100" w:type="dxa"/>
              <w:bottom w:w="100" w:type="dxa"/>
              <w:right w:w="100" w:type="dxa"/>
            </w:tcMar>
          </w:tcPr>
          <w:p w14:paraId="54158462" w14:textId="77777777" w:rsidR="007C32CC" w:rsidRDefault="008E7D54">
            <w:pPr>
              <w:pStyle w:val="Normal1"/>
              <w:widowControl w:val="0"/>
              <w:spacing w:line="240" w:lineRule="auto"/>
              <w:jc w:val="center"/>
            </w:pPr>
            <w:r>
              <w:rPr>
                <w:rFonts w:ascii="Calibri" w:eastAsia="Calibri" w:hAnsi="Calibri" w:cs="Calibri"/>
                <w:sz w:val="28"/>
              </w:rPr>
              <w:t>Room to Grow</w:t>
            </w:r>
          </w:p>
        </w:tc>
        <w:tc>
          <w:tcPr>
            <w:tcW w:w="3735" w:type="dxa"/>
            <w:tcMar>
              <w:top w:w="100" w:type="dxa"/>
              <w:left w:w="100" w:type="dxa"/>
              <w:bottom w:w="100" w:type="dxa"/>
              <w:right w:w="100" w:type="dxa"/>
            </w:tcMar>
          </w:tcPr>
          <w:p w14:paraId="58847592"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6C9F574D" w14:textId="77777777" w:rsidR="007C32CC" w:rsidRDefault="007C32CC">
            <w:pPr>
              <w:pStyle w:val="Normal1"/>
              <w:widowControl w:val="0"/>
              <w:spacing w:line="240" w:lineRule="auto"/>
              <w:jc w:val="center"/>
            </w:pPr>
          </w:p>
        </w:tc>
      </w:tr>
      <w:tr w:rsidR="007C32CC" w14:paraId="32E14824" w14:textId="77777777">
        <w:trPr>
          <w:jc w:val="center"/>
        </w:trPr>
        <w:tc>
          <w:tcPr>
            <w:tcW w:w="1860" w:type="dxa"/>
            <w:tcMar>
              <w:top w:w="100" w:type="dxa"/>
              <w:left w:w="100" w:type="dxa"/>
              <w:bottom w:w="100" w:type="dxa"/>
              <w:right w:w="100" w:type="dxa"/>
            </w:tcMar>
          </w:tcPr>
          <w:p w14:paraId="689A1184" w14:textId="77777777" w:rsidR="007C32CC" w:rsidRDefault="008E7D54">
            <w:pPr>
              <w:pStyle w:val="Normal1"/>
              <w:widowControl w:val="0"/>
              <w:spacing w:line="240" w:lineRule="auto"/>
              <w:jc w:val="center"/>
            </w:pPr>
            <w:r>
              <w:rPr>
                <w:rFonts w:ascii="Calibri" w:eastAsia="Calibri" w:hAnsi="Calibri" w:cs="Calibri"/>
                <w:sz w:val="28"/>
              </w:rPr>
              <w:t>Temperature</w:t>
            </w:r>
          </w:p>
        </w:tc>
        <w:tc>
          <w:tcPr>
            <w:tcW w:w="3735" w:type="dxa"/>
            <w:tcMar>
              <w:top w:w="100" w:type="dxa"/>
              <w:left w:w="100" w:type="dxa"/>
              <w:bottom w:w="100" w:type="dxa"/>
              <w:right w:w="100" w:type="dxa"/>
            </w:tcMar>
          </w:tcPr>
          <w:p w14:paraId="799ED934"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5DFFA171" w14:textId="77777777" w:rsidR="007C32CC" w:rsidRDefault="007C32CC">
            <w:pPr>
              <w:pStyle w:val="Normal1"/>
              <w:widowControl w:val="0"/>
              <w:spacing w:line="240" w:lineRule="auto"/>
              <w:jc w:val="center"/>
            </w:pPr>
          </w:p>
        </w:tc>
      </w:tr>
      <w:tr w:rsidR="007C32CC" w14:paraId="22B656E9" w14:textId="77777777">
        <w:trPr>
          <w:jc w:val="center"/>
        </w:trPr>
        <w:tc>
          <w:tcPr>
            <w:tcW w:w="1860" w:type="dxa"/>
            <w:tcMar>
              <w:top w:w="100" w:type="dxa"/>
              <w:left w:w="100" w:type="dxa"/>
              <w:bottom w:w="100" w:type="dxa"/>
              <w:right w:w="100" w:type="dxa"/>
            </w:tcMar>
          </w:tcPr>
          <w:p w14:paraId="079949A0" w14:textId="77777777" w:rsidR="007C32CC" w:rsidRDefault="008E7D54">
            <w:pPr>
              <w:pStyle w:val="Normal1"/>
              <w:widowControl w:val="0"/>
              <w:spacing w:line="240" w:lineRule="auto"/>
              <w:jc w:val="center"/>
            </w:pPr>
            <w:r>
              <w:rPr>
                <w:rFonts w:ascii="Calibri" w:eastAsia="Calibri" w:hAnsi="Calibri" w:cs="Calibri"/>
                <w:sz w:val="28"/>
              </w:rPr>
              <w:t>Light</w:t>
            </w:r>
          </w:p>
        </w:tc>
        <w:tc>
          <w:tcPr>
            <w:tcW w:w="3735" w:type="dxa"/>
            <w:tcMar>
              <w:top w:w="100" w:type="dxa"/>
              <w:left w:w="100" w:type="dxa"/>
              <w:bottom w:w="100" w:type="dxa"/>
              <w:right w:w="100" w:type="dxa"/>
            </w:tcMar>
          </w:tcPr>
          <w:p w14:paraId="1EAA299D"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010B1F24" w14:textId="77777777" w:rsidR="007C32CC" w:rsidRDefault="007C32CC">
            <w:pPr>
              <w:pStyle w:val="Normal1"/>
              <w:widowControl w:val="0"/>
              <w:spacing w:line="240" w:lineRule="auto"/>
              <w:jc w:val="center"/>
            </w:pPr>
          </w:p>
        </w:tc>
      </w:tr>
      <w:tr w:rsidR="007C32CC" w14:paraId="6310F4E6" w14:textId="77777777">
        <w:trPr>
          <w:jc w:val="center"/>
        </w:trPr>
        <w:tc>
          <w:tcPr>
            <w:tcW w:w="1860" w:type="dxa"/>
            <w:tcMar>
              <w:top w:w="100" w:type="dxa"/>
              <w:left w:w="100" w:type="dxa"/>
              <w:bottom w:w="100" w:type="dxa"/>
              <w:right w:w="100" w:type="dxa"/>
            </w:tcMar>
          </w:tcPr>
          <w:p w14:paraId="4830F047" w14:textId="77777777" w:rsidR="007C32CC" w:rsidRDefault="008E7D54">
            <w:pPr>
              <w:pStyle w:val="Normal1"/>
              <w:widowControl w:val="0"/>
              <w:spacing w:line="240" w:lineRule="auto"/>
              <w:jc w:val="center"/>
            </w:pPr>
            <w:r>
              <w:rPr>
                <w:rFonts w:ascii="Calibri" w:eastAsia="Calibri" w:hAnsi="Calibri" w:cs="Calibri"/>
                <w:sz w:val="28"/>
              </w:rPr>
              <w:t>Water</w:t>
            </w:r>
          </w:p>
        </w:tc>
        <w:tc>
          <w:tcPr>
            <w:tcW w:w="3735" w:type="dxa"/>
            <w:tcMar>
              <w:top w:w="100" w:type="dxa"/>
              <w:left w:w="100" w:type="dxa"/>
              <w:bottom w:w="100" w:type="dxa"/>
              <w:right w:w="100" w:type="dxa"/>
            </w:tcMar>
          </w:tcPr>
          <w:p w14:paraId="187EABA6" w14:textId="77777777" w:rsidR="007C32CC" w:rsidRDefault="007C32CC">
            <w:pPr>
              <w:pStyle w:val="Normal1"/>
              <w:widowControl w:val="0"/>
              <w:spacing w:line="240" w:lineRule="auto"/>
            </w:pPr>
          </w:p>
        </w:tc>
        <w:tc>
          <w:tcPr>
            <w:tcW w:w="3765" w:type="dxa"/>
            <w:tcMar>
              <w:top w:w="100" w:type="dxa"/>
              <w:left w:w="100" w:type="dxa"/>
              <w:bottom w:w="100" w:type="dxa"/>
              <w:right w:w="100" w:type="dxa"/>
            </w:tcMar>
          </w:tcPr>
          <w:p w14:paraId="4E8BC4FD" w14:textId="77777777" w:rsidR="007C32CC" w:rsidRDefault="007C32CC">
            <w:pPr>
              <w:pStyle w:val="Normal1"/>
              <w:widowControl w:val="0"/>
              <w:spacing w:line="240" w:lineRule="auto"/>
              <w:jc w:val="center"/>
            </w:pPr>
          </w:p>
        </w:tc>
      </w:tr>
      <w:tr w:rsidR="007C32CC" w14:paraId="30FCDA6D" w14:textId="77777777">
        <w:trPr>
          <w:jc w:val="center"/>
        </w:trPr>
        <w:tc>
          <w:tcPr>
            <w:tcW w:w="1860" w:type="dxa"/>
            <w:tcMar>
              <w:top w:w="100" w:type="dxa"/>
              <w:left w:w="100" w:type="dxa"/>
              <w:bottom w:w="100" w:type="dxa"/>
              <w:right w:w="100" w:type="dxa"/>
            </w:tcMar>
          </w:tcPr>
          <w:p w14:paraId="1C901757" w14:textId="77777777" w:rsidR="007C32CC" w:rsidRDefault="008E7D54">
            <w:pPr>
              <w:pStyle w:val="Normal1"/>
              <w:widowControl w:val="0"/>
              <w:spacing w:line="240" w:lineRule="auto"/>
              <w:jc w:val="center"/>
            </w:pPr>
            <w:r>
              <w:rPr>
                <w:rFonts w:ascii="Calibri" w:eastAsia="Calibri" w:hAnsi="Calibri" w:cs="Calibri"/>
                <w:sz w:val="28"/>
              </w:rPr>
              <w:t>Air</w:t>
            </w:r>
          </w:p>
        </w:tc>
        <w:tc>
          <w:tcPr>
            <w:tcW w:w="3735" w:type="dxa"/>
            <w:tcMar>
              <w:top w:w="100" w:type="dxa"/>
              <w:left w:w="100" w:type="dxa"/>
              <w:bottom w:w="100" w:type="dxa"/>
              <w:right w:w="100" w:type="dxa"/>
            </w:tcMar>
          </w:tcPr>
          <w:p w14:paraId="5EDC1AC7"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3CFC2AA5" w14:textId="77777777" w:rsidR="007C32CC" w:rsidRDefault="007C32CC">
            <w:pPr>
              <w:pStyle w:val="Normal1"/>
              <w:widowControl w:val="0"/>
              <w:spacing w:line="240" w:lineRule="auto"/>
              <w:jc w:val="center"/>
            </w:pPr>
          </w:p>
        </w:tc>
      </w:tr>
      <w:tr w:rsidR="007C32CC" w14:paraId="50B957BA" w14:textId="77777777">
        <w:trPr>
          <w:jc w:val="center"/>
        </w:trPr>
        <w:tc>
          <w:tcPr>
            <w:tcW w:w="1860" w:type="dxa"/>
            <w:tcMar>
              <w:top w:w="100" w:type="dxa"/>
              <w:left w:w="100" w:type="dxa"/>
              <w:bottom w:w="100" w:type="dxa"/>
              <w:right w:w="100" w:type="dxa"/>
            </w:tcMar>
          </w:tcPr>
          <w:p w14:paraId="6F54634F" w14:textId="77777777" w:rsidR="007C32CC" w:rsidRDefault="008E7D54">
            <w:pPr>
              <w:pStyle w:val="Normal1"/>
              <w:widowControl w:val="0"/>
              <w:spacing w:line="240" w:lineRule="auto"/>
              <w:jc w:val="center"/>
            </w:pPr>
            <w:r>
              <w:rPr>
                <w:rFonts w:ascii="Calibri" w:eastAsia="Calibri" w:hAnsi="Calibri" w:cs="Calibri"/>
                <w:sz w:val="28"/>
              </w:rPr>
              <w:t>Nutrients</w:t>
            </w:r>
          </w:p>
        </w:tc>
        <w:tc>
          <w:tcPr>
            <w:tcW w:w="3735" w:type="dxa"/>
            <w:tcMar>
              <w:top w:w="100" w:type="dxa"/>
              <w:left w:w="100" w:type="dxa"/>
              <w:bottom w:w="100" w:type="dxa"/>
              <w:right w:w="100" w:type="dxa"/>
            </w:tcMar>
          </w:tcPr>
          <w:p w14:paraId="1372B421"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32751527" w14:textId="77777777" w:rsidR="007C32CC" w:rsidRDefault="007C32CC">
            <w:pPr>
              <w:pStyle w:val="Normal1"/>
              <w:widowControl w:val="0"/>
              <w:spacing w:line="240" w:lineRule="auto"/>
              <w:jc w:val="center"/>
            </w:pPr>
          </w:p>
        </w:tc>
      </w:tr>
      <w:tr w:rsidR="007C32CC" w14:paraId="4ADBE194" w14:textId="77777777">
        <w:trPr>
          <w:jc w:val="center"/>
        </w:trPr>
        <w:tc>
          <w:tcPr>
            <w:tcW w:w="1860" w:type="dxa"/>
            <w:tcMar>
              <w:top w:w="100" w:type="dxa"/>
              <w:left w:w="100" w:type="dxa"/>
              <w:bottom w:w="100" w:type="dxa"/>
              <w:right w:w="100" w:type="dxa"/>
            </w:tcMar>
          </w:tcPr>
          <w:p w14:paraId="71675D40" w14:textId="77777777" w:rsidR="007C32CC" w:rsidRDefault="008E7D54">
            <w:pPr>
              <w:pStyle w:val="Normal1"/>
              <w:widowControl w:val="0"/>
              <w:spacing w:line="240" w:lineRule="auto"/>
              <w:jc w:val="center"/>
            </w:pPr>
            <w:r>
              <w:rPr>
                <w:rFonts w:ascii="Calibri" w:eastAsia="Calibri" w:hAnsi="Calibri" w:cs="Calibri"/>
                <w:sz w:val="28"/>
              </w:rPr>
              <w:t>Time</w:t>
            </w:r>
          </w:p>
        </w:tc>
        <w:tc>
          <w:tcPr>
            <w:tcW w:w="3735" w:type="dxa"/>
            <w:tcMar>
              <w:top w:w="100" w:type="dxa"/>
              <w:left w:w="100" w:type="dxa"/>
              <w:bottom w:w="100" w:type="dxa"/>
              <w:right w:w="100" w:type="dxa"/>
            </w:tcMar>
          </w:tcPr>
          <w:p w14:paraId="2571428F" w14:textId="77777777" w:rsidR="007C32CC" w:rsidRDefault="007C32CC">
            <w:pPr>
              <w:pStyle w:val="Normal1"/>
              <w:widowControl w:val="0"/>
              <w:spacing w:line="240" w:lineRule="auto"/>
              <w:jc w:val="center"/>
            </w:pPr>
          </w:p>
        </w:tc>
        <w:tc>
          <w:tcPr>
            <w:tcW w:w="3765" w:type="dxa"/>
            <w:tcMar>
              <w:top w:w="100" w:type="dxa"/>
              <w:left w:w="100" w:type="dxa"/>
              <w:bottom w:w="100" w:type="dxa"/>
              <w:right w:w="100" w:type="dxa"/>
            </w:tcMar>
          </w:tcPr>
          <w:p w14:paraId="0513276B" w14:textId="77777777" w:rsidR="007C32CC" w:rsidRDefault="007C32CC">
            <w:pPr>
              <w:pStyle w:val="Normal1"/>
              <w:widowControl w:val="0"/>
              <w:spacing w:line="240" w:lineRule="auto"/>
              <w:jc w:val="center"/>
            </w:pPr>
          </w:p>
        </w:tc>
      </w:tr>
    </w:tbl>
    <w:p w14:paraId="7069BCF6" w14:textId="77777777" w:rsidR="007C32CC" w:rsidRDefault="007C32CC">
      <w:pPr>
        <w:pStyle w:val="Normal1"/>
        <w:widowControl w:val="0"/>
        <w:jc w:val="center"/>
      </w:pPr>
    </w:p>
    <w:p w14:paraId="23830D2C" w14:textId="77777777" w:rsidR="007C32CC" w:rsidRDefault="008E7D54">
      <w:pPr>
        <w:pStyle w:val="Normal1"/>
        <w:widowControl w:val="0"/>
      </w:pPr>
      <w:r>
        <w:rPr>
          <w:rFonts w:ascii="Calibri" w:eastAsia="Calibri" w:hAnsi="Calibri" w:cs="Calibri"/>
          <w:b/>
          <w:sz w:val="36"/>
        </w:rPr>
        <w:t xml:space="preserve">Step 6. </w:t>
      </w:r>
      <w:r>
        <w:rPr>
          <w:rFonts w:ascii="Calibri" w:eastAsia="Calibri" w:hAnsi="Calibri" w:cs="Calibri"/>
          <w:sz w:val="28"/>
        </w:rPr>
        <w:t xml:space="preserve">Investigate </w:t>
      </w:r>
      <w:r>
        <w:rPr>
          <w:rFonts w:ascii="Calibri" w:eastAsia="Calibri" w:hAnsi="Calibri" w:cs="Calibri"/>
          <w:sz w:val="28"/>
          <w:u w:val="single"/>
        </w:rPr>
        <w:t>flower structure</w:t>
      </w:r>
      <w:r>
        <w:rPr>
          <w:rFonts w:ascii="Calibri" w:eastAsia="Calibri" w:hAnsi="Calibri" w:cs="Calibri"/>
          <w:sz w:val="28"/>
        </w:rPr>
        <w:t xml:space="preserve"> and the different flower parts by going to</w:t>
      </w:r>
      <w:hyperlink r:id="rId37">
        <w:r>
          <w:rPr>
            <w:rFonts w:ascii="Calibri" w:eastAsia="Calibri" w:hAnsi="Calibri" w:cs="Calibri"/>
            <w:color w:val="1155CC"/>
            <w:sz w:val="28"/>
            <w:u w:val="single"/>
          </w:rPr>
          <w:t xml:space="preserve"> this website</w:t>
        </w:r>
      </w:hyperlink>
      <w:r>
        <w:rPr>
          <w:rFonts w:ascii="Calibri" w:eastAsia="Calibri" w:hAnsi="Calibri" w:cs="Calibri"/>
          <w:sz w:val="28"/>
        </w:rPr>
        <w:t xml:space="preserve"> and completing the table below.</w:t>
      </w:r>
    </w:p>
    <w:p w14:paraId="759D28B9" w14:textId="77777777" w:rsidR="007C32CC" w:rsidRDefault="007C32CC">
      <w:pPr>
        <w:pStyle w:val="Normal1"/>
        <w:widowControl w:val="0"/>
      </w:pPr>
    </w:p>
    <w:tbl>
      <w:tblPr>
        <w:tblStyle w:val="a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120"/>
        <w:gridCol w:w="5900"/>
      </w:tblGrid>
      <w:tr w:rsidR="007C32CC" w14:paraId="10B46F6A" w14:textId="77777777">
        <w:trPr>
          <w:jc w:val="center"/>
        </w:trPr>
        <w:tc>
          <w:tcPr>
            <w:tcW w:w="2340" w:type="dxa"/>
            <w:tcMar>
              <w:top w:w="100" w:type="dxa"/>
              <w:left w:w="100" w:type="dxa"/>
              <w:bottom w:w="100" w:type="dxa"/>
              <w:right w:w="100" w:type="dxa"/>
            </w:tcMar>
          </w:tcPr>
          <w:p w14:paraId="293035F2" w14:textId="77777777" w:rsidR="007C32CC" w:rsidRDefault="008E7D54">
            <w:pPr>
              <w:pStyle w:val="Normal1"/>
              <w:widowControl w:val="0"/>
              <w:spacing w:line="240" w:lineRule="auto"/>
              <w:jc w:val="center"/>
            </w:pPr>
            <w:r>
              <w:rPr>
                <w:rFonts w:ascii="Calibri" w:eastAsia="Calibri" w:hAnsi="Calibri" w:cs="Calibri"/>
                <w:b/>
                <w:sz w:val="28"/>
              </w:rPr>
              <w:t>Name of Flower Part</w:t>
            </w:r>
          </w:p>
        </w:tc>
        <w:tc>
          <w:tcPr>
            <w:tcW w:w="1120" w:type="dxa"/>
            <w:tcMar>
              <w:top w:w="100" w:type="dxa"/>
              <w:left w:w="100" w:type="dxa"/>
              <w:bottom w:w="100" w:type="dxa"/>
              <w:right w:w="100" w:type="dxa"/>
            </w:tcMar>
          </w:tcPr>
          <w:p w14:paraId="39925EC1" w14:textId="77777777" w:rsidR="007C32CC" w:rsidRDefault="008E7D54">
            <w:pPr>
              <w:pStyle w:val="Normal1"/>
              <w:widowControl w:val="0"/>
              <w:spacing w:line="240" w:lineRule="auto"/>
              <w:jc w:val="center"/>
            </w:pPr>
            <w:r>
              <w:rPr>
                <w:rFonts w:ascii="Calibri" w:eastAsia="Calibri" w:hAnsi="Calibri" w:cs="Calibri"/>
                <w:b/>
                <w:sz w:val="28"/>
              </w:rPr>
              <w:t>Male or Female Part?</w:t>
            </w:r>
          </w:p>
        </w:tc>
        <w:tc>
          <w:tcPr>
            <w:tcW w:w="5900" w:type="dxa"/>
            <w:tcMar>
              <w:top w:w="100" w:type="dxa"/>
              <w:left w:w="100" w:type="dxa"/>
              <w:bottom w:w="100" w:type="dxa"/>
              <w:right w:w="100" w:type="dxa"/>
            </w:tcMar>
          </w:tcPr>
          <w:p w14:paraId="3F49E3C9" w14:textId="77777777" w:rsidR="007C32CC" w:rsidRDefault="008E7D54">
            <w:pPr>
              <w:pStyle w:val="Normal1"/>
              <w:widowControl w:val="0"/>
              <w:spacing w:line="240" w:lineRule="auto"/>
              <w:jc w:val="center"/>
            </w:pPr>
            <w:r>
              <w:rPr>
                <w:rFonts w:ascii="Calibri" w:eastAsia="Calibri" w:hAnsi="Calibri" w:cs="Calibri"/>
                <w:b/>
                <w:sz w:val="28"/>
              </w:rPr>
              <w:t>Function</w:t>
            </w:r>
            <w:r>
              <w:rPr>
                <w:rFonts w:ascii="Calibri" w:eastAsia="Calibri" w:hAnsi="Calibri" w:cs="Calibri"/>
                <w:sz w:val="28"/>
              </w:rPr>
              <w:t xml:space="preserve"> </w:t>
            </w:r>
            <w:r>
              <w:rPr>
                <w:rFonts w:ascii="Calibri" w:eastAsia="Calibri" w:hAnsi="Calibri" w:cs="Calibri"/>
                <w:b/>
                <w:sz w:val="28"/>
              </w:rPr>
              <w:t>(What does it do in the plant?)</w:t>
            </w:r>
          </w:p>
        </w:tc>
      </w:tr>
      <w:tr w:rsidR="007C32CC" w14:paraId="3E62F8F7" w14:textId="77777777">
        <w:trPr>
          <w:jc w:val="center"/>
        </w:trPr>
        <w:tc>
          <w:tcPr>
            <w:tcW w:w="2340" w:type="dxa"/>
            <w:tcMar>
              <w:top w:w="100" w:type="dxa"/>
              <w:left w:w="100" w:type="dxa"/>
              <w:bottom w:w="100" w:type="dxa"/>
              <w:right w:w="100" w:type="dxa"/>
            </w:tcMar>
          </w:tcPr>
          <w:p w14:paraId="7522DD5E" w14:textId="77777777" w:rsidR="007C32CC" w:rsidRDefault="008E7D54">
            <w:pPr>
              <w:pStyle w:val="Normal1"/>
              <w:widowControl w:val="0"/>
              <w:spacing w:line="240" w:lineRule="auto"/>
              <w:jc w:val="center"/>
            </w:pPr>
            <w:r>
              <w:rPr>
                <w:rFonts w:ascii="Calibri" w:eastAsia="Calibri" w:hAnsi="Calibri" w:cs="Calibri"/>
                <w:sz w:val="28"/>
              </w:rPr>
              <w:t>Stamen</w:t>
            </w:r>
          </w:p>
        </w:tc>
        <w:tc>
          <w:tcPr>
            <w:tcW w:w="1120" w:type="dxa"/>
            <w:tcMar>
              <w:top w:w="100" w:type="dxa"/>
              <w:left w:w="100" w:type="dxa"/>
              <w:bottom w:w="100" w:type="dxa"/>
              <w:right w:w="100" w:type="dxa"/>
            </w:tcMar>
          </w:tcPr>
          <w:p w14:paraId="55935143"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0FA169C2" w14:textId="77777777" w:rsidR="007C32CC" w:rsidRDefault="007C32CC">
            <w:pPr>
              <w:pStyle w:val="Normal1"/>
              <w:widowControl w:val="0"/>
              <w:spacing w:line="240" w:lineRule="auto"/>
              <w:jc w:val="center"/>
            </w:pPr>
          </w:p>
        </w:tc>
      </w:tr>
      <w:tr w:rsidR="007C32CC" w14:paraId="6B9B9DFA" w14:textId="77777777">
        <w:trPr>
          <w:jc w:val="center"/>
        </w:trPr>
        <w:tc>
          <w:tcPr>
            <w:tcW w:w="2340" w:type="dxa"/>
            <w:tcMar>
              <w:top w:w="100" w:type="dxa"/>
              <w:left w:w="100" w:type="dxa"/>
              <w:bottom w:w="100" w:type="dxa"/>
              <w:right w:w="100" w:type="dxa"/>
            </w:tcMar>
          </w:tcPr>
          <w:p w14:paraId="75F5EC20" w14:textId="77777777" w:rsidR="007C32CC" w:rsidRDefault="008E7D54">
            <w:pPr>
              <w:pStyle w:val="Normal1"/>
              <w:widowControl w:val="0"/>
              <w:spacing w:line="240" w:lineRule="auto"/>
              <w:jc w:val="center"/>
            </w:pPr>
            <w:r>
              <w:rPr>
                <w:rFonts w:ascii="Calibri" w:eastAsia="Calibri" w:hAnsi="Calibri" w:cs="Calibri"/>
                <w:sz w:val="28"/>
              </w:rPr>
              <w:lastRenderedPageBreak/>
              <w:t>Anther</w:t>
            </w:r>
          </w:p>
        </w:tc>
        <w:tc>
          <w:tcPr>
            <w:tcW w:w="1120" w:type="dxa"/>
            <w:tcMar>
              <w:top w:w="100" w:type="dxa"/>
              <w:left w:w="100" w:type="dxa"/>
              <w:bottom w:w="100" w:type="dxa"/>
              <w:right w:w="100" w:type="dxa"/>
            </w:tcMar>
          </w:tcPr>
          <w:p w14:paraId="76708401"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55850848" w14:textId="77777777" w:rsidR="007C32CC" w:rsidRDefault="007C32CC">
            <w:pPr>
              <w:pStyle w:val="Normal1"/>
              <w:widowControl w:val="0"/>
              <w:spacing w:line="240" w:lineRule="auto"/>
              <w:jc w:val="center"/>
            </w:pPr>
          </w:p>
        </w:tc>
      </w:tr>
      <w:tr w:rsidR="007C32CC" w14:paraId="0A5BEF60" w14:textId="77777777">
        <w:trPr>
          <w:jc w:val="center"/>
        </w:trPr>
        <w:tc>
          <w:tcPr>
            <w:tcW w:w="2340" w:type="dxa"/>
            <w:tcMar>
              <w:top w:w="100" w:type="dxa"/>
              <w:left w:w="100" w:type="dxa"/>
              <w:bottom w:w="100" w:type="dxa"/>
              <w:right w:w="100" w:type="dxa"/>
            </w:tcMar>
          </w:tcPr>
          <w:p w14:paraId="4C086845" w14:textId="77777777" w:rsidR="007C32CC" w:rsidRDefault="008E7D54">
            <w:pPr>
              <w:pStyle w:val="Normal1"/>
              <w:widowControl w:val="0"/>
              <w:spacing w:line="240" w:lineRule="auto"/>
              <w:jc w:val="center"/>
            </w:pPr>
            <w:r>
              <w:rPr>
                <w:rFonts w:ascii="Calibri" w:eastAsia="Calibri" w:hAnsi="Calibri" w:cs="Calibri"/>
                <w:sz w:val="28"/>
              </w:rPr>
              <w:t>Filament</w:t>
            </w:r>
          </w:p>
        </w:tc>
        <w:tc>
          <w:tcPr>
            <w:tcW w:w="1120" w:type="dxa"/>
            <w:tcMar>
              <w:top w:w="100" w:type="dxa"/>
              <w:left w:w="100" w:type="dxa"/>
              <w:bottom w:w="100" w:type="dxa"/>
              <w:right w:w="100" w:type="dxa"/>
            </w:tcMar>
          </w:tcPr>
          <w:p w14:paraId="799500FF"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64541FFC" w14:textId="77777777" w:rsidR="007C32CC" w:rsidRDefault="007C32CC">
            <w:pPr>
              <w:pStyle w:val="Normal1"/>
              <w:widowControl w:val="0"/>
              <w:spacing w:line="240" w:lineRule="auto"/>
              <w:jc w:val="center"/>
            </w:pPr>
          </w:p>
        </w:tc>
      </w:tr>
      <w:tr w:rsidR="007C32CC" w14:paraId="40269652" w14:textId="77777777">
        <w:trPr>
          <w:jc w:val="center"/>
        </w:trPr>
        <w:tc>
          <w:tcPr>
            <w:tcW w:w="2340" w:type="dxa"/>
            <w:tcMar>
              <w:top w:w="100" w:type="dxa"/>
              <w:left w:w="100" w:type="dxa"/>
              <w:bottom w:w="100" w:type="dxa"/>
              <w:right w:w="100" w:type="dxa"/>
            </w:tcMar>
          </w:tcPr>
          <w:p w14:paraId="03FAEDC7" w14:textId="77777777" w:rsidR="007C32CC" w:rsidRDefault="008E7D54">
            <w:pPr>
              <w:pStyle w:val="Normal1"/>
              <w:widowControl w:val="0"/>
              <w:spacing w:line="240" w:lineRule="auto"/>
              <w:jc w:val="center"/>
            </w:pPr>
            <w:r>
              <w:rPr>
                <w:rFonts w:ascii="Calibri" w:eastAsia="Calibri" w:hAnsi="Calibri" w:cs="Calibri"/>
                <w:sz w:val="28"/>
              </w:rPr>
              <w:t>Pistil</w:t>
            </w:r>
          </w:p>
        </w:tc>
        <w:tc>
          <w:tcPr>
            <w:tcW w:w="1120" w:type="dxa"/>
            <w:tcMar>
              <w:top w:w="100" w:type="dxa"/>
              <w:left w:w="100" w:type="dxa"/>
              <w:bottom w:w="100" w:type="dxa"/>
              <w:right w:w="100" w:type="dxa"/>
            </w:tcMar>
          </w:tcPr>
          <w:p w14:paraId="4C808BBD"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7A7D9E15" w14:textId="77777777" w:rsidR="007C32CC" w:rsidRDefault="007C32CC">
            <w:pPr>
              <w:pStyle w:val="Normal1"/>
              <w:widowControl w:val="0"/>
              <w:spacing w:line="240" w:lineRule="auto"/>
              <w:jc w:val="center"/>
            </w:pPr>
          </w:p>
        </w:tc>
      </w:tr>
      <w:tr w:rsidR="007C32CC" w14:paraId="02714289" w14:textId="77777777">
        <w:trPr>
          <w:jc w:val="center"/>
        </w:trPr>
        <w:tc>
          <w:tcPr>
            <w:tcW w:w="2340" w:type="dxa"/>
            <w:tcMar>
              <w:top w:w="100" w:type="dxa"/>
              <w:left w:w="100" w:type="dxa"/>
              <w:bottom w:w="100" w:type="dxa"/>
              <w:right w:w="100" w:type="dxa"/>
            </w:tcMar>
          </w:tcPr>
          <w:p w14:paraId="2361AA06" w14:textId="77777777" w:rsidR="007C32CC" w:rsidRDefault="008E7D54">
            <w:pPr>
              <w:pStyle w:val="Normal1"/>
              <w:widowControl w:val="0"/>
              <w:spacing w:line="240" w:lineRule="auto"/>
              <w:jc w:val="center"/>
            </w:pPr>
            <w:r>
              <w:rPr>
                <w:rFonts w:ascii="Calibri" w:eastAsia="Calibri" w:hAnsi="Calibri" w:cs="Calibri"/>
                <w:sz w:val="28"/>
              </w:rPr>
              <w:t>Stigma</w:t>
            </w:r>
          </w:p>
        </w:tc>
        <w:tc>
          <w:tcPr>
            <w:tcW w:w="1120" w:type="dxa"/>
            <w:tcMar>
              <w:top w:w="100" w:type="dxa"/>
              <w:left w:w="100" w:type="dxa"/>
              <w:bottom w:w="100" w:type="dxa"/>
              <w:right w:w="100" w:type="dxa"/>
            </w:tcMar>
          </w:tcPr>
          <w:p w14:paraId="74C460AC"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2CBDA50A" w14:textId="77777777" w:rsidR="007C32CC" w:rsidRDefault="007C32CC">
            <w:pPr>
              <w:pStyle w:val="Normal1"/>
              <w:widowControl w:val="0"/>
              <w:spacing w:line="240" w:lineRule="auto"/>
              <w:jc w:val="center"/>
            </w:pPr>
          </w:p>
        </w:tc>
      </w:tr>
      <w:tr w:rsidR="007C32CC" w14:paraId="5C4215AA" w14:textId="77777777">
        <w:trPr>
          <w:jc w:val="center"/>
        </w:trPr>
        <w:tc>
          <w:tcPr>
            <w:tcW w:w="2340" w:type="dxa"/>
            <w:tcMar>
              <w:top w:w="100" w:type="dxa"/>
              <w:left w:w="100" w:type="dxa"/>
              <w:bottom w:w="100" w:type="dxa"/>
              <w:right w:w="100" w:type="dxa"/>
            </w:tcMar>
          </w:tcPr>
          <w:p w14:paraId="4E122356" w14:textId="77777777" w:rsidR="007C32CC" w:rsidRDefault="008E7D54">
            <w:pPr>
              <w:pStyle w:val="Normal1"/>
              <w:widowControl w:val="0"/>
              <w:spacing w:line="240" w:lineRule="auto"/>
              <w:jc w:val="center"/>
            </w:pPr>
            <w:r>
              <w:rPr>
                <w:rFonts w:ascii="Calibri" w:eastAsia="Calibri" w:hAnsi="Calibri" w:cs="Calibri"/>
                <w:sz w:val="28"/>
              </w:rPr>
              <w:t>Style</w:t>
            </w:r>
          </w:p>
        </w:tc>
        <w:tc>
          <w:tcPr>
            <w:tcW w:w="1120" w:type="dxa"/>
            <w:tcMar>
              <w:top w:w="100" w:type="dxa"/>
              <w:left w:w="100" w:type="dxa"/>
              <w:bottom w:w="100" w:type="dxa"/>
              <w:right w:w="100" w:type="dxa"/>
            </w:tcMar>
          </w:tcPr>
          <w:p w14:paraId="28E28279"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14B4197A" w14:textId="77777777" w:rsidR="007C32CC" w:rsidRDefault="007C32CC">
            <w:pPr>
              <w:pStyle w:val="Normal1"/>
              <w:widowControl w:val="0"/>
              <w:spacing w:line="240" w:lineRule="auto"/>
              <w:jc w:val="center"/>
            </w:pPr>
          </w:p>
        </w:tc>
      </w:tr>
      <w:tr w:rsidR="007C32CC" w14:paraId="556287F8" w14:textId="77777777">
        <w:trPr>
          <w:jc w:val="center"/>
        </w:trPr>
        <w:tc>
          <w:tcPr>
            <w:tcW w:w="2340" w:type="dxa"/>
            <w:tcMar>
              <w:top w:w="100" w:type="dxa"/>
              <w:left w:w="100" w:type="dxa"/>
              <w:bottom w:w="100" w:type="dxa"/>
              <w:right w:w="100" w:type="dxa"/>
            </w:tcMar>
          </w:tcPr>
          <w:p w14:paraId="6E460B5F" w14:textId="77777777" w:rsidR="007C32CC" w:rsidRDefault="008E7D54">
            <w:pPr>
              <w:pStyle w:val="Normal1"/>
              <w:widowControl w:val="0"/>
              <w:spacing w:line="240" w:lineRule="auto"/>
              <w:jc w:val="center"/>
            </w:pPr>
            <w:r>
              <w:rPr>
                <w:rFonts w:ascii="Calibri" w:eastAsia="Calibri" w:hAnsi="Calibri" w:cs="Calibri"/>
                <w:sz w:val="28"/>
              </w:rPr>
              <w:t>Ovary</w:t>
            </w:r>
          </w:p>
        </w:tc>
        <w:tc>
          <w:tcPr>
            <w:tcW w:w="1120" w:type="dxa"/>
            <w:tcMar>
              <w:top w:w="100" w:type="dxa"/>
              <w:left w:w="100" w:type="dxa"/>
              <w:bottom w:w="100" w:type="dxa"/>
              <w:right w:w="100" w:type="dxa"/>
            </w:tcMar>
          </w:tcPr>
          <w:p w14:paraId="102F3BF1"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7F1B4CE9" w14:textId="77777777" w:rsidR="007C32CC" w:rsidRDefault="007C32CC">
            <w:pPr>
              <w:pStyle w:val="Normal1"/>
              <w:widowControl w:val="0"/>
              <w:spacing w:line="240" w:lineRule="auto"/>
              <w:jc w:val="center"/>
            </w:pPr>
          </w:p>
        </w:tc>
      </w:tr>
      <w:tr w:rsidR="007C32CC" w14:paraId="03AAF3E1" w14:textId="77777777">
        <w:trPr>
          <w:jc w:val="center"/>
        </w:trPr>
        <w:tc>
          <w:tcPr>
            <w:tcW w:w="2340" w:type="dxa"/>
            <w:tcMar>
              <w:top w:w="100" w:type="dxa"/>
              <w:left w:w="100" w:type="dxa"/>
              <w:bottom w:w="100" w:type="dxa"/>
              <w:right w:w="100" w:type="dxa"/>
            </w:tcMar>
          </w:tcPr>
          <w:p w14:paraId="400722B7" w14:textId="77777777" w:rsidR="007C32CC" w:rsidRDefault="008E7D54">
            <w:pPr>
              <w:pStyle w:val="Normal1"/>
              <w:widowControl w:val="0"/>
              <w:spacing w:line="240" w:lineRule="auto"/>
              <w:jc w:val="center"/>
            </w:pPr>
            <w:r>
              <w:rPr>
                <w:rFonts w:ascii="Calibri" w:eastAsia="Calibri" w:hAnsi="Calibri" w:cs="Calibri"/>
                <w:sz w:val="28"/>
              </w:rPr>
              <w:t>Ovule</w:t>
            </w:r>
          </w:p>
        </w:tc>
        <w:tc>
          <w:tcPr>
            <w:tcW w:w="1120" w:type="dxa"/>
            <w:tcMar>
              <w:top w:w="100" w:type="dxa"/>
              <w:left w:w="100" w:type="dxa"/>
              <w:bottom w:w="100" w:type="dxa"/>
              <w:right w:w="100" w:type="dxa"/>
            </w:tcMar>
          </w:tcPr>
          <w:p w14:paraId="6CCB965A" w14:textId="77777777" w:rsidR="007C32CC" w:rsidRDefault="007C32CC">
            <w:pPr>
              <w:pStyle w:val="Normal1"/>
              <w:widowControl w:val="0"/>
              <w:spacing w:line="240" w:lineRule="auto"/>
              <w:jc w:val="center"/>
            </w:pPr>
          </w:p>
        </w:tc>
        <w:tc>
          <w:tcPr>
            <w:tcW w:w="5900" w:type="dxa"/>
            <w:tcMar>
              <w:top w:w="100" w:type="dxa"/>
              <w:left w:w="100" w:type="dxa"/>
              <w:bottom w:w="100" w:type="dxa"/>
              <w:right w:w="100" w:type="dxa"/>
            </w:tcMar>
          </w:tcPr>
          <w:p w14:paraId="5953ECA9" w14:textId="77777777" w:rsidR="007C32CC" w:rsidRDefault="007C32CC">
            <w:pPr>
              <w:pStyle w:val="Normal1"/>
              <w:widowControl w:val="0"/>
              <w:spacing w:line="240" w:lineRule="auto"/>
              <w:jc w:val="center"/>
            </w:pPr>
          </w:p>
        </w:tc>
      </w:tr>
    </w:tbl>
    <w:p w14:paraId="505AA21B" w14:textId="77777777" w:rsidR="007C32CC" w:rsidRDefault="007C32CC">
      <w:pPr>
        <w:pStyle w:val="Normal1"/>
        <w:widowControl w:val="0"/>
      </w:pPr>
    </w:p>
    <w:p w14:paraId="4009B575" w14:textId="77777777" w:rsidR="007C32CC" w:rsidRDefault="007C32CC">
      <w:pPr>
        <w:pStyle w:val="Normal1"/>
        <w:widowControl w:val="0"/>
      </w:pPr>
    </w:p>
    <w:p w14:paraId="4F832690" w14:textId="77777777" w:rsidR="007C32CC" w:rsidRDefault="008E7D54">
      <w:pPr>
        <w:pStyle w:val="Normal1"/>
        <w:widowControl w:val="0"/>
      </w:pPr>
      <w:r>
        <w:rPr>
          <w:rFonts w:ascii="Calibri" w:eastAsia="Calibri" w:hAnsi="Calibri" w:cs="Calibri"/>
          <w:b/>
          <w:sz w:val="36"/>
        </w:rPr>
        <w:t xml:space="preserve">Step 8: </w:t>
      </w:r>
      <w:r>
        <w:rPr>
          <w:rFonts w:ascii="Calibri" w:eastAsia="Calibri" w:hAnsi="Calibri" w:cs="Calibri"/>
          <w:sz w:val="28"/>
        </w:rPr>
        <w:t>Think you know your plants? Play this game! (Optional)</w:t>
      </w:r>
    </w:p>
    <w:p w14:paraId="756B5314" w14:textId="77777777" w:rsidR="007C32CC" w:rsidRDefault="007C32CC">
      <w:pPr>
        <w:pStyle w:val="Normal1"/>
        <w:widowControl w:val="0"/>
      </w:pPr>
    </w:p>
    <w:p w14:paraId="315F0E44" w14:textId="77777777" w:rsidR="007C32CC" w:rsidRDefault="007963B9">
      <w:pPr>
        <w:pStyle w:val="Normal1"/>
        <w:widowControl w:val="0"/>
        <w:jc w:val="center"/>
      </w:pPr>
      <w:hyperlink r:id="rId38">
        <w:r w:rsidR="008E7D54">
          <w:rPr>
            <w:rFonts w:ascii="Calibri" w:eastAsia="Calibri" w:hAnsi="Calibri" w:cs="Calibri"/>
            <w:color w:val="1155CC"/>
            <w:sz w:val="28"/>
            <w:u w:val="single"/>
          </w:rPr>
          <w:t>Game-Supermarket Botany</w:t>
        </w:r>
      </w:hyperlink>
      <w:r w:rsidR="008E7D54">
        <w:rPr>
          <w:rFonts w:ascii="Calibri" w:eastAsia="Calibri" w:hAnsi="Calibri" w:cs="Calibri"/>
          <w:sz w:val="28"/>
        </w:rPr>
        <w:t xml:space="preserve"> (My Score: _____/15)</w:t>
      </w:r>
    </w:p>
    <w:p w14:paraId="26B3250A" w14:textId="77777777" w:rsidR="007C32CC" w:rsidRDefault="007C32CC">
      <w:pPr>
        <w:pStyle w:val="Normal1"/>
        <w:widowControl w:val="0"/>
        <w:jc w:val="center"/>
      </w:pPr>
    </w:p>
    <w:p w14:paraId="41A0BE69" w14:textId="77777777" w:rsidR="007C32CC" w:rsidRDefault="007C32CC">
      <w:pPr>
        <w:pStyle w:val="Normal1"/>
        <w:widowControl w:val="0"/>
        <w:jc w:val="center"/>
      </w:pPr>
    </w:p>
    <w:p w14:paraId="4EB58A73" w14:textId="77777777" w:rsidR="007C32CC" w:rsidRDefault="007C32CC">
      <w:pPr>
        <w:pStyle w:val="Normal1"/>
        <w:widowControl w:val="0"/>
        <w:jc w:val="center"/>
      </w:pPr>
    </w:p>
    <w:p w14:paraId="258D427C" w14:textId="77777777" w:rsidR="007C32CC" w:rsidRDefault="007C32CC">
      <w:pPr>
        <w:pStyle w:val="Normal1"/>
        <w:widowControl w:val="0"/>
        <w:jc w:val="center"/>
      </w:pPr>
    </w:p>
    <w:p w14:paraId="373C4752" w14:textId="77777777" w:rsidR="007C32CC" w:rsidRDefault="007C32CC">
      <w:pPr>
        <w:pStyle w:val="Normal1"/>
        <w:widowControl w:val="0"/>
        <w:jc w:val="center"/>
      </w:pPr>
    </w:p>
    <w:p w14:paraId="1E88D814" w14:textId="77777777" w:rsidR="007C32CC" w:rsidRDefault="007C32CC">
      <w:pPr>
        <w:pStyle w:val="Normal1"/>
        <w:widowControl w:val="0"/>
        <w:jc w:val="center"/>
      </w:pPr>
    </w:p>
    <w:p w14:paraId="02D62F17" w14:textId="77777777" w:rsidR="007C32CC" w:rsidRDefault="007C32CC">
      <w:pPr>
        <w:pStyle w:val="Normal1"/>
        <w:widowControl w:val="0"/>
        <w:jc w:val="center"/>
      </w:pPr>
    </w:p>
    <w:p w14:paraId="6DD94531" w14:textId="77777777" w:rsidR="007C32CC" w:rsidRDefault="007C32CC">
      <w:pPr>
        <w:pStyle w:val="Normal1"/>
        <w:widowControl w:val="0"/>
        <w:jc w:val="center"/>
      </w:pPr>
    </w:p>
    <w:p w14:paraId="43405FB7" w14:textId="77777777" w:rsidR="007C32CC" w:rsidRDefault="007C32CC">
      <w:pPr>
        <w:pStyle w:val="Normal1"/>
        <w:widowControl w:val="0"/>
        <w:jc w:val="center"/>
      </w:pPr>
    </w:p>
    <w:p w14:paraId="17A4C414" w14:textId="77777777" w:rsidR="007C32CC" w:rsidRDefault="007C32CC">
      <w:pPr>
        <w:pStyle w:val="Normal1"/>
        <w:widowControl w:val="0"/>
        <w:jc w:val="center"/>
      </w:pPr>
    </w:p>
    <w:p w14:paraId="2702E984" w14:textId="77777777" w:rsidR="007C32CC" w:rsidRDefault="007C32CC">
      <w:pPr>
        <w:pStyle w:val="Normal1"/>
        <w:widowControl w:val="0"/>
        <w:jc w:val="center"/>
      </w:pPr>
    </w:p>
    <w:p w14:paraId="35C533E9" w14:textId="77777777" w:rsidR="007C32CC" w:rsidRDefault="007C32CC">
      <w:pPr>
        <w:pStyle w:val="Normal1"/>
        <w:widowControl w:val="0"/>
        <w:jc w:val="center"/>
      </w:pPr>
    </w:p>
    <w:p w14:paraId="69654C01" w14:textId="77777777" w:rsidR="007C32CC" w:rsidRDefault="007C32CC">
      <w:pPr>
        <w:pStyle w:val="Normal1"/>
        <w:widowControl w:val="0"/>
        <w:jc w:val="center"/>
      </w:pPr>
    </w:p>
    <w:p w14:paraId="6E21C4D0" w14:textId="77777777" w:rsidR="007C32CC" w:rsidRDefault="007C32CC">
      <w:pPr>
        <w:pStyle w:val="Normal1"/>
        <w:widowControl w:val="0"/>
        <w:jc w:val="center"/>
      </w:pPr>
    </w:p>
    <w:p w14:paraId="20884278" w14:textId="77777777" w:rsidR="007C32CC" w:rsidRDefault="007C32CC">
      <w:pPr>
        <w:pStyle w:val="Normal1"/>
        <w:widowControl w:val="0"/>
        <w:jc w:val="center"/>
      </w:pPr>
    </w:p>
    <w:p w14:paraId="7D9E7B9A" w14:textId="77777777" w:rsidR="008E7D54" w:rsidRDefault="008E7D54">
      <w:pPr>
        <w:pStyle w:val="Normal1"/>
        <w:widowControl w:val="0"/>
      </w:pPr>
    </w:p>
    <w:p w14:paraId="45DD63BD" w14:textId="77777777" w:rsidR="007C32CC" w:rsidRDefault="007C32CC">
      <w:pPr>
        <w:pStyle w:val="Normal1"/>
        <w:widowControl w:val="0"/>
      </w:pPr>
    </w:p>
    <w:p w14:paraId="69982A91" w14:textId="77777777" w:rsidR="00950E14" w:rsidRDefault="00950E14">
      <w:pPr>
        <w:rPr>
          <w:rFonts w:ascii="Trebuchet MS" w:eastAsia="Trebuchet MS" w:hAnsi="Trebuchet MS" w:cs="Trebuchet MS"/>
          <w:sz w:val="32"/>
        </w:rPr>
      </w:pPr>
      <w:bookmarkStart w:id="3" w:name="h.apvo93jhmr1c" w:colFirst="0" w:colLast="0"/>
      <w:bookmarkEnd w:id="3"/>
      <w:r>
        <w:br w:type="page"/>
      </w:r>
    </w:p>
    <w:p w14:paraId="5948297E" w14:textId="47A39501" w:rsidR="007C32CC" w:rsidRDefault="008E7D54">
      <w:pPr>
        <w:pStyle w:val="Heading1"/>
        <w:widowControl w:val="0"/>
        <w:spacing w:line="240" w:lineRule="auto"/>
        <w:contextualSpacing w:val="0"/>
        <w:jc w:val="center"/>
      </w:pPr>
      <w:r>
        <w:lastRenderedPageBreak/>
        <w:t>Notes - Independent &amp; Dependent Variables</w:t>
      </w:r>
    </w:p>
    <w:p w14:paraId="406CACD3" w14:textId="77777777" w:rsidR="007C32CC" w:rsidRDefault="007C32CC">
      <w:pPr>
        <w:pStyle w:val="Normal1"/>
        <w:widowControl w:val="0"/>
        <w:spacing w:line="240" w:lineRule="auto"/>
        <w:jc w:val="center"/>
      </w:pPr>
    </w:p>
    <w:p w14:paraId="242F03A1" w14:textId="77777777" w:rsidR="007C32CC" w:rsidRDefault="008E7D54">
      <w:pPr>
        <w:pStyle w:val="Normal1"/>
        <w:widowControl w:val="0"/>
        <w:numPr>
          <w:ilvl w:val="0"/>
          <w:numId w:val="15"/>
        </w:numPr>
        <w:spacing w:line="240" w:lineRule="auto"/>
        <w:ind w:hanging="360"/>
        <w:contextualSpacing/>
        <w:rPr>
          <w:rFonts w:ascii="Calibri" w:eastAsia="Calibri" w:hAnsi="Calibri" w:cs="Calibri"/>
          <w:sz w:val="28"/>
        </w:rPr>
      </w:pPr>
      <w:r>
        <w:rPr>
          <w:rFonts w:ascii="Calibri" w:eastAsia="Calibri" w:hAnsi="Calibri" w:cs="Calibri"/>
          <w:b/>
          <w:sz w:val="32"/>
        </w:rPr>
        <w:t xml:space="preserve">Independent Variable: </w:t>
      </w:r>
      <w:r>
        <w:rPr>
          <w:rFonts w:ascii="Calibri" w:eastAsia="Calibri" w:hAnsi="Calibri" w:cs="Calibri"/>
          <w:sz w:val="32"/>
        </w:rPr>
        <w:t>What the scientist is ________________.</w:t>
      </w:r>
    </w:p>
    <w:p w14:paraId="3AAAFD52" w14:textId="77777777" w:rsidR="007C32CC" w:rsidRDefault="008E7D54">
      <w:pPr>
        <w:pStyle w:val="Normal1"/>
        <w:widowControl w:val="0"/>
        <w:numPr>
          <w:ilvl w:val="0"/>
          <w:numId w:val="15"/>
        </w:numPr>
        <w:spacing w:line="240" w:lineRule="auto"/>
        <w:ind w:hanging="360"/>
        <w:contextualSpacing/>
        <w:rPr>
          <w:rFonts w:ascii="Calibri" w:eastAsia="Calibri" w:hAnsi="Calibri" w:cs="Calibri"/>
          <w:sz w:val="32"/>
        </w:rPr>
      </w:pPr>
      <w:r>
        <w:rPr>
          <w:rFonts w:ascii="Calibri" w:eastAsia="Calibri" w:hAnsi="Calibri" w:cs="Calibri"/>
          <w:b/>
          <w:sz w:val="32"/>
        </w:rPr>
        <w:t>Dependent Variable</w:t>
      </w:r>
      <w:r>
        <w:rPr>
          <w:rFonts w:ascii="Calibri" w:eastAsia="Calibri" w:hAnsi="Calibri" w:cs="Calibri"/>
          <w:sz w:val="32"/>
        </w:rPr>
        <w:t>: The __________ of the scientist’s _________.</w:t>
      </w:r>
    </w:p>
    <w:p w14:paraId="4CC517B8" w14:textId="77777777" w:rsidR="007C32CC" w:rsidRDefault="007C32CC">
      <w:pPr>
        <w:pStyle w:val="Normal1"/>
        <w:widowControl w:val="0"/>
        <w:spacing w:line="240" w:lineRule="auto"/>
      </w:pPr>
    </w:p>
    <w:tbl>
      <w:tblPr>
        <w:tblStyle w:val="ad"/>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20"/>
        <w:gridCol w:w="2260"/>
        <w:gridCol w:w="2340"/>
        <w:gridCol w:w="2340"/>
      </w:tblGrid>
      <w:tr w:rsidR="007C32CC" w14:paraId="48F82AD4" w14:textId="77777777">
        <w:tc>
          <w:tcPr>
            <w:tcW w:w="2420" w:type="dxa"/>
            <w:tcMar>
              <w:left w:w="108" w:type="dxa"/>
              <w:right w:w="108" w:type="dxa"/>
            </w:tcMar>
          </w:tcPr>
          <w:p w14:paraId="402BBB05" w14:textId="77777777" w:rsidR="007C32CC" w:rsidRDefault="007C32CC">
            <w:pPr>
              <w:pStyle w:val="Normal1"/>
              <w:widowControl w:val="0"/>
              <w:spacing w:line="240" w:lineRule="auto"/>
            </w:pPr>
          </w:p>
        </w:tc>
        <w:tc>
          <w:tcPr>
            <w:tcW w:w="2260" w:type="dxa"/>
            <w:tcMar>
              <w:left w:w="108" w:type="dxa"/>
              <w:right w:w="108" w:type="dxa"/>
            </w:tcMar>
          </w:tcPr>
          <w:p w14:paraId="68B28C1A" w14:textId="77777777" w:rsidR="007C32CC" w:rsidRDefault="008E7D54">
            <w:pPr>
              <w:pStyle w:val="Normal1"/>
              <w:widowControl w:val="0"/>
              <w:spacing w:line="240" w:lineRule="auto"/>
            </w:pPr>
            <w:r>
              <w:rPr>
                <w:rFonts w:ascii="Calibri" w:eastAsia="Calibri" w:hAnsi="Calibri" w:cs="Calibri"/>
                <w:b/>
                <w:sz w:val="24"/>
              </w:rPr>
              <w:t>Experiment 1</w:t>
            </w:r>
          </w:p>
          <w:p w14:paraId="24B5A0C2" w14:textId="77777777" w:rsidR="007C32CC" w:rsidRDefault="007C32CC">
            <w:pPr>
              <w:pStyle w:val="Normal1"/>
              <w:widowControl w:val="0"/>
              <w:spacing w:line="240" w:lineRule="auto"/>
            </w:pPr>
          </w:p>
        </w:tc>
        <w:tc>
          <w:tcPr>
            <w:tcW w:w="2340" w:type="dxa"/>
            <w:tcMar>
              <w:left w:w="108" w:type="dxa"/>
              <w:right w:w="108" w:type="dxa"/>
            </w:tcMar>
          </w:tcPr>
          <w:p w14:paraId="66E4E7C0" w14:textId="77777777" w:rsidR="007C32CC" w:rsidRDefault="008E7D54">
            <w:pPr>
              <w:pStyle w:val="Normal1"/>
              <w:widowControl w:val="0"/>
              <w:spacing w:line="240" w:lineRule="auto"/>
            </w:pPr>
            <w:r>
              <w:rPr>
                <w:rFonts w:ascii="Calibri" w:eastAsia="Calibri" w:hAnsi="Calibri" w:cs="Calibri"/>
                <w:b/>
                <w:sz w:val="24"/>
              </w:rPr>
              <w:t>Experiment 2</w:t>
            </w:r>
          </w:p>
        </w:tc>
        <w:tc>
          <w:tcPr>
            <w:tcW w:w="2340" w:type="dxa"/>
            <w:tcMar>
              <w:left w:w="108" w:type="dxa"/>
              <w:right w:w="108" w:type="dxa"/>
            </w:tcMar>
          </w:tcPr>
          <w:p w14:paraId="769B9035" w14:textId="77777777" w:rsidR="007C32CC" w:rsidRDefault="008E7D54">
            <w:pPr>
              <w:pStyle w:val="Normal1"/>
              <w:widowControl w:val="0"/>
              <w:spacing w:line="240" w:lineRule="auto"/>
            </w:pPr>
            <w:r>
              <w:rPr>
                <w:rFonts w:ascii="Calibri" w:eastAsia="Calibri" w:hAnsi="Calibri" w:cs="Calibri"/>
                <w:b/>
                <w:sz w:val="24"/>
              </w:rPr>
              <w:t>Experiment 3</w:t>
            </w:r>
          </w:p>
        </w:tc>
      </w:tr>
      <w:tr w:rsidR="007C32CC" w14:paraId="0BC943D2" w14:textId="77777777">
        <w:tc>
          <w:tcPr>
            <w:tcW w:w="2420" w:type="dxa"/>
            <w:tcMar>
              <w:left w:w="108" w:type="dxa"/>
              <w:right w:w="108" w:type="dxa"/>
            </w:tcMar>
          </w:tcPr>
          <w:p w14:paraId="738FDE4E" w14:textId="77777777" w:rsidR="007C32CC" w:rsidRDefault="008E7D54">
            <w:pPr>
              <w:pStyle w:val="Normal1"/>
              <w:widowControl w:val="0"/>
              <w:spacing w:line="240" w:lineRule="auto"/>
            </w:pPr>
            <w:r>
              <w:rPr>
                <w:rFonts w:ascii="Calibri" w:eastAsia="Calibri" w:hAnsi="Calibri" w:cs="Calibri"/>
                <w:b/>
                <w:sz w:val="24"/>
              </w:rPr>
              <w:t xml:space="preserve">Independent Variable (IV) </w:t>
            </w:r>
          </w:p>
        </w:tc>
        <w:tc>
          <w:tcPr>
            <w:tcW w:w="2260" w:type="dxa"/>
            <w:tcMar>
              <w:left w:w="108" w:type="dxa"/>
              <w:right w:w="108" w:type="dxa"/>
            </w:tcMar>
          </w:tcPr>
          <w:p w14:paraId="715047A0" w14:textId="77777777" w:rsidR="007C32CC" w:rsidRDefault="007C32CC">
            <w:pPr>
              <w:pStyle w:val="Normal1"/>
              <w:widowControl w:val="0"/>
              <w:spacing w:line="240" w:lineRule="auto"/>
            </w:pPr>
          </w:p>
        </w:tc>
        <w:tc>
          <w:tcPr>
            <w:tcW w:w="2340" w:type="dxa"/>
            <w:tcMar>
              <w:left w:w="108" w:type="dxa"/>
              <w:right w:w="108" w:type="dxa"/>
            </w:tcMar>
          </w:tcPr>
          <w:p w14:paraId="2FD8B78B" w14:textId="77777777" w:rsidR="007C32CC" w:rsidRDefault="007C32CC">
            <w:pPr>
              <w:pStyle w:val="Normal1"/>
              <w:widowControl w:val="0"/>
              <w:spacing w:line="240" w:lineRule="auto"/>
            </w:pPr>
          </w:p>
        </w:tc>
        <w:tc>
          <w:tcPr>
            <w:tcW w:w="2340" w:type="dxa"/>
            <w:tcMar>
              <w:left w:w="108" w:type="dxa"/>
              <w:right w:w="108" w:type="dxa"/>
            </w:tcMar>
          </w:tcPr>
          <w:p w14:paraId="2806110F" w14:textId="77777777" w:rsidR="007C32CC" w:rsidRDefault="007C32CC">
            <w:pPr>
              <w:pStyle w:val="Normal1"/>
              <w:widowControl w:val="0"/>
              <w:spacing w:line="240" w:lineRule="auto"/>
            </w:pPr>
          </w:p>
        </w:tc>
      </w:tr>
      <w:tr w:rsidR="007C32CC" w14:paraId="7A5C405F" w14:textId="77777777">
        <w:tc>
          <w:tcPr>
            <w:tcW w:w="2420" w:type="dxa"/>
            <w:tcMar>
              <w:left w:w="108" w:type="dxa"/>
              <w:right w:w="108" w:type="dxa"/>
            </w:tcMar>
          </w:tcPr>
          <w:p w14:paraId="433B7AD3" w14:textId="77777777" w:rsidR="007C32CC" w:rsidRDefault="008E7D54">
            <w:pPr>
              <w:pStyle w:val="Normal1"/>
              <w:widowControl w:val="0"/>
              <w:spacing w:line="240" w:lineRule="auto"/>
            </w:pPr>
            <w:r>
              <w:rPr>
                <w:rFonts w:ascii="Calibri" w:eastAsia="Calibri" w:hAnsi="Calibri" w:cs="Calibri"/>
                <w:b/>
                <w:sz w:val="24"/>
              </w:rPr>
              <w:t xml:space="preserve">Dependent Variable (DV) </w:t>
            </w:r>
          </w:p>
          <w:p w14:paraId="5BE3B895" w14:textId="77777777" w:rsidR="007C32CC" w:rsidRDefault="007C32CC">
            <w:pPr>
              <w:pStyle w:val="Normal1"/>
              <w:widowControl w:val="0"/>
              <w:spacing w:line="240" w:lineRule="auto"/>
            </w:pPr>
          </w:p>
        </w:tc>
        <w:tc>
          <w:tcPr>
            <w:tcW w:w="2260" w:type="dxa"/>
            <w:tcMar>
              <w:left w:w="108" w:type="dxa"/>
              <w:right w:w="108" w:type="dxa"/>
            </w:tcMar>
          </w:tcPr>
          <w:p w14:paraId="4A2D145B" w14:textId="77777777" w:rsidR="007C32CC" w:rsidRDefault="007C32CC">
            <w:pPr>
              <w:pStyle w:val="Normal1"/>
              <w:widowControl w:val="0"/>
              <w:spacing w:line="240" w:lineRule="auto"/>
            </w:pPr>
          </w:p>
        </w:tc>
        <w:tc>
          <w:tcPr>
            <w:tcW w:w="2340" w:type="dxa"/>
            <w:tcMar>
              <w:left w:w="108" w:type="dxa"/>
              <w:right w:w="108" w:type="dxa"/>
            </w:tcMar>
          </w:tcPr>
          <w:p w14:paraId="3E72B3EF" w14:textId="77777777" w:rsidR="007C32CC" w:rsidRDefault="007C32CC">
            <w:pPr>
              <w:pStyle w:val="Normal1"/>
              <w:widowControl w:val="0"/>
              <w:spacing w:line="240" w:lineRule="auto"/>
            </w:pPr>
          </w:p>
        </w:tc>
        <w:tc>
          <w:tcPr>
            <w:tcW w:w="2340" w:type="dxa"/>
            <w:tcMar>
              <w:left w:w="108" w:type="dxa"/>
              <w:right w:w="108" w:type="dxa"/>
            </w:tcMar>
          </w:tcPr>
          <w:p w14:paraId="516DBF99" w14:textId="77777777" w:rsidR="007C32CC" w:rsidRDefault="007C32CC">
            <w:pPr>
              <w:pStyle w:val="Normal1"/>
              <w:widowControl w:val="0"/>
              <w:spacing w:line="240" w:lineRule="auto"/>
            </w:pPr>
          </w:p>
        </w:tc>
      </w:tr>
      <w:tr w:rsidR="007C32CC" w14:paraId="0E86CA20" w14:textId="77777777">
        <w:tc>
          <w:tcPr>
            <w:tcW w:w="2420" w:type="dxa"/>
            <w:tcMar>
              <w:left w:w="108" w:type="dxa"/>
              <w:right w:w="108" w:type="dxa"/>
            </w:tcMar>
          </w:tcPr>
          <w:p w14:paraId="401E7D04" w14:textId="77777777" w:rsidR="007C32CC" w:rsidRDefault="008E7D54">
            <w:pPr>
              <w:pStyle w:val="Normal1"/>
              <w:widowControl w:val="0"/>
              <w:spacing w:line="240" w:lineRule="auto"/>
            </w:pPr>
            <w:r>
              <w:rPr>
                <w:rFonts w:ascii="Calibri" w:eastAsia="Calibri" w:hAnsi="Calibri" w:cs="Calibri"/>
                <w:b/>
                <w:sz w:val="24"/>
              </w:rPr>
              <w:t>Mistakes in designing experiment?</w:t>
            </w:r>
          </w:p>
        </w:tc>
        <w:tc>
          <w:tcPr>
            <w:tcW w:w="2260" w:type="dxa"/>
            <w:tcMar>
              <w:left w:w="108" w:type="dxa"/>
              <w:right w:w="108" w:type="dxa"/>
            </w:tcMar>
          </w:tcPr>
          <w:p w14:paraId="6CAEC9B5" w14:textId="77777777" w:rsidR="007C32CC" w:rsidRDefault="007C32CC">
            <w:pPr>
              <w:pStyle w:val="Normal1"/>
              <w:widowControl w:val="0"/>
              <w:spacing w:line="240" w:lineRule="auto"/>
            </w:pPr>
          </w:p>
          <w:p w14:paraId="087D1AFF" w14:textId="77777777" w:rsidR="007C32CC" w:rsidRDefault="007C32CC">
            <w:pPr>
              <w:pStyle w:val="Normal1"/>
              <w:widowControl w:val="0"/>
              <w:spacing w:line="240" w:lineRule="auto"/>
            </w:pPr>
          </w:p>
          <w:p w14:paraId="42814E07" w14:textId="77777777" w:rsidR="007C32CC" w:rsidRDefault="007C32CC">
            <w:pPr>
              <w:pStyle w:val="Normal1"/>
              <w:widowControl w:val="0"/>
              <w:spacing w:line="240" w:lineRule="auto"/>
            </w:pPr>
          </w:p>
        </w:tc>
        <w:tc>
          <w:tcPr>
            <w:tcW w:w="2340" w:type="dxa"/>
            <w:tcMar>
              <w:left w:w="108" w:type="dxa"/>
              <w:right w:w="108" w:type="dxa"/>
            </w:tcMar>
          </w:tcPr>
          <w:p w14:paraId="759B2E84" w14:textId="77777777" w:rsidR="007C32CC" w:rsidRDefault="007C32CC">
            <w:pPr>
              <w:pStyle w:val="Normal1"/>
              <w:widowControl w:val="0"/>
              <w:spacing w:line="240" w:lineRule="auto"/>
            </w:pPr>
          </w:p>
        </w:tc>
        <w:tc>
          <w:tcPr>
            <w:tcW w:w="2340" w:type="dxa"/>
            <w:tcMar>
              <w:left w:w="108" w:type="dxa"/>
              <w:right w:w="108" w:type="dxa"/>
            </w:tcMar>
          </w:tcPr>
          <w:p w14:paraId="5D548532" w14:textId="77777777" w:rsidR="007C32CC" w:rsidRDefault="007C32CC">
            <w:pPr>
              <w:pStyle w:val="Normal1"/>
              <w:widowControl w:val="0"/>
              <w:spacing w:line="240" w:lineRule="auto"/>
            </w:pPr>
          </w:p>
        </w:tc>
      </w:tr>
    </w:tbl>
    <w:p w14:paraId="6404E3DF" w14:textId="77777777" w:rsidR="007C32CC" w:rsidRDefault="007C32CC">
      <w:pPr>
        <w:pStyle w:val="Normal1"/>
        <w:widowControl w:val="0"/>
      </w:pPr>
    </w:p>
    <w:p w14:paraId="2AA6CF55" w14:textId="77777777" w:rsidR="007C32CC" w:rsidRDefault="007C32CC">
      <w:pPr>
        <w:pStyle w:val="Normal1"/>
        <w:widowControl w:val="0"/>
      </w:pPr>
    </w:p>
    <w:p w14:paraId="5C6CCA3E" w14:textId="77777777" w:rsidR="007C32CC" w:rsidRDefault="008E7D54">
      <w:pPr>
        <w:pStyle w:val="Normal1"/>
        <w:widowControl w:val="0"/>
      </w:pPr>
      <w:r>
        <w:rPr>
          <w:b/>
        </w:rPr>
        <w:t>B. Practice</w:t>
      </w:r>
    </w:p>
    <w:p w14:paraId="5497889C" w14:textId="77777777" w:rsidR="007C32CC" w:rsidRDefault="008E7D54">
      <w:pPr>
        <w:pStyle w:val="Normal1"/>
        <w:widowControl w:val="0"/>
      </w:pPr>
      <w:r>
        <w:t>Think you got?  Take this quick quiz to make sure you remember this information.  Record your score after you take the quiz.</w:t>
      </w:r>
    </w:p>
    <w:p w14:paraId="5460AB94" w14:textId="77777777" w:rsidR="007C32CC" w:rsidRDefault="007963B9">
      <w:pPr>
        <w:pStyle w:val="Normal1"/>
        <w:widowControl w:val="0"/>
        <w:numPr>
          <w:ilvl w:val="0"/>
          <w:numId w:val="9"/>
        </w:numPr>
        <w:ind w:hanging="360"/>
        <w:contextualSpacing/>
      </w:pPr>
      <w:hyperlink r:id="rId39">
        <w:r w:rsidR="008E7D54">
          <w:rPr>
            <w:color w:val="1155CC"/>
            <w:u w:val="single"/>
          </w:rPr>
          <w:t>Quiz #1-Identifying IV &amp; DV</w:t>
        </w:r>
      </w:hyperlink>
      <w:r w:rsidR="008E7D54">
        <w:t xml:space="preserve"> (My Score: _____/16)</w:t>
      </w:r>
    </w:p>
    <w:p w14:paraId="1BA31D9E" w14:textId="77777777" w:rsidR="007C32CC" w:rsidRDefault="008E7D54">
      <w:pPr>
        <w:pStyle w:val="Normal1"/>
        <w:widowControl w:val="0"/>
        <w:numPr>
          <w:ilvl w:val="0"/>
          <w:numId w:val="9"/>
        </w:numPr>
        <w:ind w:hanging="360"/>
        <w:contextualSpacing/>
      </w:pPr>
      <w:r>
        <w:t xml:space="preserve">Still a little confused?  </w:t>
      </w:r>
      <w:hyperlink r:id="rId40">
        <w:r>
          <w:rPr>
            <w:color w:val="1155CC"/>
            <w:u w:val="single"/>
          </w:rPr>
          <w:t>Watch this quick video</w:t>
        </w:r>
      </w:hyperlink>
      <w:r>
        <w:t xml:space="preserve"> that explains IV &amp; DV.  Please wear headphones.</w:t>
      </w:r>
    </w:p>
    <w:p w14:paraId="5BB3E980" w14:textId="77777777" w:rsidR="007C32CC" w:rsidRDefault="007C32CC">
      <w:pPr>
        <w:pStyle w:val="Normal1"/>
        <w:widowControl w:val="0"/>
      </w:pPr>
    </w:p>
    <w:p w14:paraId="2011A8B2" w14:textId="77777777" w:rsidR="007C32CC" w:rsidRDefault="007C32CC">
      <w:pPr>
        <w:pStyle w:val="Normal1"/>
        <w:widowControl w:val="0"/>
      </w:pPr>
    </w:p>
    <w:p w14:paraId="60817C4B" w14:textId="77777777" w:rsidR="007C32CC" w:rsidRDefault="008E7D54">
      <w:pPr>
        <w:pStyle w:val="Normal1"/>
        <w:widowControl w:val="0"/>
      </w:pPr>
      <w:r>
        <w:rPr>
          <w:b/>
        </w:rPr>
        <w:t xml:space="preserve">C. Design your own Experiment </w:t>
      </w:r>
    </w:p>
    <w:p w14:paraId="628A3BF6" w14:textId="77777777" w:rsidR="007C32CC" w:rsidRDefault="008E7D54">
      <w:pPr>
        <w:pStyle w:val="Normal1"/>
        <w:widowControl w:val="0"/>
        <w:numPr>
          <w:ilvl w:val="0"/>
          <w:numId w:val="11"/>
        </w:numPr>
        <w:ind w:hanging="360"/>
        <w:contextualSpacing/>
      </w:pPr>
      <w:r>
        <w:t xml:space="preserve">What is your IV? </w:t>
      </w:r>
    </w:p>
    <w:p w14:paraId="6C2B29BA" w14:textId="77777777" w:rsidR="007C32CC" w:rsidRDefault="008E7D54">
      <w:pPr>
        <w:pStyle w:val="Normal1"/>
        <w:widowControl w:val="0"/>
        <w:numPr>
          <w:ilvl w:val="1"/>
          <w:numId w:val="11"/>
        </w:numPr>
        <w:ind w:hanging="360"/>
        <w:contextualSpacing/>
      </w:pPr>
      <w:r>
        <w:t>How will you measure your IV?  What are the units?</w:t>
      </w:r>
    </w:p>
    <w:p w14:paraId="4EECAAD9" w14:textId="77777777" w:rsidR="007C32CC" w:rsidRDefault="008E7D54">
      <w:pPr>
        <w:pStyle w:val="Normal1"/>
        <w:widowControl w:val="0"/>
        <w:numPr>
          <w:ilvl w:val="0"/>
          <w:numId w:val="11"/>
        </w:numPr>
        <w:ind w:hanging="360"/>
        <w:contextualSpacing/>
      </w:pPr>
      <w:r>
        <w:t>What is your DV?</w:t>
      </w:r>
    </w:p>
    <w:p w14:paraId="68631E6C" w14:textId="77777777" w:rsidR="007C32CC" w:rsidRDefault="008E7D54">
      <w:pPr>
        <w:pStyle w:val="Normal1"/>
        <w:widowControl w:val="0"/>
        <w:numPr>
          <w:ilvl w:val="1"/>
          <w:numId w:val="11"/>
        </w:numPr>
        <w:ind w:hanging="360"/>
        <w:contextualSpacing/>
      </w:pPr>
      <w:r>
        <w:t>How will you measure your DV?  What are the units?</w:t>
      </w:r>
    </w:p>
    <w:p w14:paraId="3D92FC09" w14:textId="77777777" w:rsidR="007C32CC" w:rsidRDefault="008E7D54">
      <w:pPr>
        <w:pStyle w:val="Normal1"/>
        <w:widowControl w:val="0"/>
        <w:numPr>
          <w:ilvl w:val="0"/>
          <w:numId w:val="11"/>
        </w:numPr>
        <w:ind w:hanging="360"/>
        <w:contextualSpacing/>
      </w:pPr>
      <w:r>
        <w:t>Make a list of materials.</w:t>
      </w:r>
    </w:p>
    <w:p w14:paraId="4ADBC733" w14:textId="77777777" w:rsidR="007C32CC" w:rsidRDefault="008E7D54">
      <w:pPr>
        <w:pStyle w:val="Normal1"/>
        <w:widowControl w:val="0"/>
        <w:numPr>
          <w:ilvl w:val="0"/>
          <w:numId w:val="11"/>
        </w:numPr>
        <w:ind w:hanging="360"/>
        <w:contextualSpacing/>
      </w:pPr>
      <w:r>
        <w:t>Write a step by step procedure for you to conduct your experiment.  Make sure it is detailed enough that a complete stranger could follow it.</w:t>
      </w:r>
    </w:p>
    <w:p w14:paraId="000DF20E" w14:textId="40BF6E5A" w:rsidR="007C32CC" w:rsidRDefault="008E7D54" w:rsidP="00950E14">
      <w:pPr>
        <w:pStyle w:val="Normal1"/>
      </w:pPr>
      <w:r>
        <w:br w:type="page"/>
      </w:r>
      <w:bookmarkStart w:id="4" w:name="_GoBack"/>
      <w:bookmarkEnd w:id="4"/>
    </w:p>
    <w:p w14:paraId="320BAD1F" w14:textId="77777777" w:rsidR="007C32CC" w:rsidRDefault="008E7D54">
      <w:pPr>
        <w:pStyle w:val="Heading1"/>
        <w:widowControl w:val="0"/>
        <w:contextualSpacing w:val="0"/>
        <w:jc w:val="center"/>
      </w:pPr>
      <w:bookmarkStart w:id="5" w:name="h.6pbvdzk53c8n" w:colFirst="0" w:colLast="0"/>
      <w:bookmarkEnd w:id="5"/>
      <w:r>
        <w:lastRenderedPageBreak/>
        <w:t>Brainstorm-Experiment Design</w:t>
      </w:r>
    </w:p>
    <w:p w14:paraId="04FD5449" w14:textId="77777777" w:rsidR="007C32CC" w:rsidRDefault="007C32CC">
      <w:pPr>
        <w:pStyle w:val="Normal1"/>
        <w:widowControl w:val="0"/>
      </w:pPr>
    </w:p>
    <w:p w14:paraId="0597235B" w14:textId="77777777" w:rsidR="007C32CC" w:rsidRDefault="008E7D54">
      <w:pPr>
        <w:pStyle w:val="Normal1"/>
        <w:widowControl w:val="0"/>
      </w:pPr>
      <w:r>
        <w:rPr>
          <w:sz w:val="20"/>
        </w:rPr>
        <w:t xml:space="preserve">Directions: Answer all of the questions as a group to help you brainstorm the design of your experiment.  As you answer these questions as a group, remember to </w:t>
      </w:r>
      <w:r>
        <w:rPr>
          <w:sz w:val="20"/>
          <w:u w:val="single"/>
        </w:rPr>
        <w:t>focus on testing one thing</w:t>
      </w:r>
      <w:r>
        <w:rPr>
          <w:sz w:val="20"/>
        </w:rPr>
        <w:t xml:space="preserve"> in your experiment.  For example if you test 3 kinds of plants, with 2 toxins, and 4 different levels of toxins (that’s 24 different tests)!  The purpose of this brainstorm to start thinking about the experiment you want to do as a group and to get feedback from the teacher on your design.</w:t>
      </w:r>
    </w:p>
    <w:p w14:paraId="1233FB54" w14:textId="77777777" w:rsidR="007C32CC" w:rsidRDefault="007C32CC">
      <w:pPr>
        <w:pStyle w:val="Normal1"/>
        <w:widowControl w:val="0"/>
      </w:pPr>
    </w:p>
    <w:p w14:paraId="6F3D91DD" w14:textId="77777777" w:rsidR="007C32CC" w:rsidRDefault="008E7D54">
      <w:pPr>
        <w:pStyle w:val="Normal1"/>
        <w:widowControl w:val="0"/>
        <w:numPr>
          <w:ilvl w:val="0"/>
          <w:numId w:val="5"/>
        </w:numPr>
        <w:ind w:hanging="360"/>
        <w:contextualSpacing/>
      </w:pPr>
      <w:r>
        <w:t xml:space="preserve">Are you studying </w:t>
      </w:r>
      <w:r>
        <w:rPr>
          <w:b/>
        </w:rPr>
        <w:t>multiple kinds of plants</w:t>
      </w:r>
      <w:r>
        <w:t xml:space="preserve"> or </w:t>
      </w:r>
      <w:r>
        <w:rPr>
          <w:b/>
        </w:rPr>
        <w:t>just one</w:t>
      </w:r>
      <w:r>
        <w:t>?</w:t>
      </w:r>
    </w:p>
    <w:p w14:paraId="2811CF03" w14:textId="77777777" w:rsidR="007C32CC" w:rsidRDefault="008E7D54">
      <w:pPr>
        <w:pStyle w:val="Normal1"/>
        <w:widowControl w:val="0"/>
        <w:numPr>
          <w:ilvl w:val="1"/>
          <w:numId w:val="5"/>
        </w:numPr>
        <w:ind w:hanging="360"/>
        <w:contextualSpacing/>
      </w:pPr>
      <w:r>
        <w:t xml:space="preserve">Brassica </w:t>
      </w:r>
      <w:proofErr w:type="spellStart"/>
      <w:r>
        <w:t>Nigra</w:t>
      </w:r>
      <w:proofErr w:type="spellEnd"/>
    </w:p>
    <w:p w14:paraId="4E3F6627" w14:textId="77777777" w:rsidR="007C32CC" w:rsidRDefault="008E7D54">
      <w:pPr>
        <w:pStyle w:val="Normal1"/>
        <w:widowControl w:val="0"/>
        <w:numPr>
          <w:ilvl w:val="1"/>
          <w:numId w:val="5"/>
        </w:numPr>
        <w:ind w:hanging="360"/>
        <w:contextualSpacing/>
      </w:pPr>
      <w:r>
        <w:t xml:space="preserve">Brassica </w:t>
      </w:r>
      <w:proofErr w:type="spellStart"/>
      <w:r>
        <w:t>Juncea</w:t>
      </w:r>
      <w:proofErr w:type="spellEnd"/>
    </w:p>
    <w:p w14:paraId="713ECB9E" w14:textId="77777777" w:rsidR="007C32CC" w:rsidRDefault="008E7D54">
      <w:pPr>
        <w:pStyle w:val="Normal1"/>
        <w:widowControl w:val="0"/>
        <w:numPr>
          <w:ilvl w:val="1"/>
          <w:numId w:val="5"/>
        </w:numPr>
        <w:ind w:hanging="360"/>
        <w:contextualSpacing/>
      </w:pPr>
      <w:r>
        <w:t>Brassica Rapa</w:t>
      </w:r>
    </w:p>
    <w:p w14:paraId="11166A5B" w14:textId="77777777" w:rsidR="007C32CC" w:rsidRDefault="008E7D54">
      <w:pPr>
        <w:pStyle w:val="Normal1"/>
        <w:widowControl w:val="0"/>
        <w:numPr>
          <w:ilvl w:val="0"/>
          <w:numId w:val="5"/>
        </w:numPr>
        <w:ind w:hanging="360"/>
        <w:contextualSpacing/>
      </w:pPr>
      <w:r>
        <w:t xml:space="preserve">What </w:t>
      </w:r>
      <w:r>
        <w:rPr>
          <w:b/>
        </w:rPr>
        <w:t>stage(s) of plant life cycle</w:t>
      </w:r>
      <w:r>
        <w:t xml:space="preserve"> are you interested in studying? (Refer to Fast Plants info above)</w:t>
      </w:r>
    </w:p>
    <w:p w14:paraId="23FAE593" w14:textId="77777777" w:rsidR="007C32CC" w:rsidRDefault="008E7D54">
      <w:pPr>
        <w:pStyle w:val="Normal1"/>
        <w:widowControl w:val="0"/>
        <w:numPr>
          <w:ilvl w:val="1"/>
          <w:numId w:val="5"/>
        </w:numPr>
        <w:ind w:hanging="360"/>
        <w:contextualSpacing/>
      </w:pPr>
      <w:r>
        <w:t>Seeds (Day 0-3)</w:t>
      </w:r>
    </w:p>
    <w:p w14:paraId="6B45FAF0" w14:textId="77777777" w:rsidR="007C32CC" w:rsidRDefault="008E7D54">
      <w:pPr>
        <w:pStyle w:val="Normal1"/>
        <w:widowControl w:val="0"/>
        <w:numPr>
          <w:ilvl w:val="1"/>
          <w:numId w:val="5"/>
        </w:numPr>
        <w:ind w:hanging="360"/>
        <w:contextualSpacing/>
      </w:pPr>
      <w:r>
        <w:t>Seedling (4-13)</w:t>
      </w:r>
    </w:p>
    <w:p w14:paraId="76B8AE6A" w14:textId="77777777" w:rsidR="007C32CC" w:rsidRDefault="008E7D54">
      <w:pPr>
        <w:pStyle w:val="Normal1"/>
        <w:widowControl w:val="0"/>
        <w:numPr>
          <w:ilvl w:val="1"/>
          <w:numId w:val="5"/>
        </w:numPr>
        <w:ind w:hanging="360"/>
        <w:contextualSpacing/>
      </w:pPr>
      <w:r>
        <w:t>Flowering (14-20)</w:t>
      </w:r>
    </w:p>
    <w:p w14:paraId="260801A2" w14:textId="77777777" w:rsidR="007C32CC" w:rsidRDefault="008E7D54">
      <w:pPr>
        <w:pStyle w:val="Normal1"/>
        <w:widowControl w:val="0"/>
        <w:numPr>
          <w:ilvl w:val="1"/>
          <w:numId w:val="5"/>
        </w:numPr>
        <w:ind w:hanging="360"/>
        <w:contextualSpacing/>
      </w:pPr>
      <w:r>
        <w:t>Seed Production (21-40)</w:t>
      </w:r>
    </w:p>
    <w:p w14:paraId="1C3377B3" w14:textId="77777777" w:rsidR="007C32CC" w:rsidRDefault="008E7D54">
      <w:pPr>
        <w:pStyle w:val="Normal1"/>
        <w:widowControl w:val="0"/>
        <w:numPr>
          <w:ilvl w:val="0"/>
          <w:numId w:val="5"/>
        </w:numPr>
        <w:ind w:hanging="360"/>
        <w:contextualSpacing/>
      </w:pPr>
      <w:r>
        <w:t xml:space="preserve">What </w:t>
      </w:r>
      <w:r>
        <w:rPr>
          <w:b/>
        </w:rPr>
        <w:t xml:space="preserve">toxin(s) </w:t>
      </w:r>
      <w:r>
        <w:t>are you interested in studying? (Refer to Chemical Case Study above)</w:t>
      </w:r>
    </w:p>
    <w:p w14:paraId="7D83CB51" w14:textId="77777777" w:rsidR="007C32CC" w:rsidRDefault="008E7D54">
      <w:pPr>
        <w:pStyle w:val="Normal1"/>
        <w:widowControl w:val="0"/>
        <w:numPr>
          <w:ilvl w:val="1"/>
          <w:numId w:val="5"/>
        </w:numPr>
        <w:ind w:hanging="360"/>
        <w:contextualSpacing/>
      </w:pPr>
      <w:r>
        <w:t>Copper</w:t>
      </w:r>
    </w:p>
    <w:p w14:paraId="441BD298" w14:textId="77777777" w:rsidR="007C32CC" w:rsidRDefault="008E7D54">
      <w:pPr>
        <w:pStyle w:val="Normal1"/>
        <w:widowControl w:val="0"/>
        <w:numPr>
          <w:ilvl w:val="1"/>
          <w:numId w:val="5"/>
        </w:numPr>
        <w:ind w:hanging="360"/>
        <w:contextualSpacing/>
      </w:pPr>
      <w:r>
        <w:t>Zinc</w:t>
      </w:r>
    </w:p>
    <w:p w14:paraId="7A6AE7E8" w14:textId="77777777" w:rsidR="007C32CC" w:rsidRDefault="008E7D54">
      <w:pPr>
        <w:pStyle w:val="Normal1"/>
        <w:widowControl w:val="0"/>
        <w:numPr>
          <w:ilvl w:val="0"/>
          <w:numId w:val="5"/>
        </w:numPr>
        <w:ind w:hanging="360"/>
        <w:contextualSpacing/>
      </w:pPr>
      <w:r>
        <w:t xml:space="preserve">Are you studying </w:t>
      </w:r>
      <w:r>
        <w:rPr>
          <w:b/>
        </w:rPr>
        <w:t>different levels of toxins</w:t>
      </w:r>
      <w:r>
        <w:t xml:space="preserve"> or </w:t>
      </w:r>
      <w:r>
        <w:rPr>
          <w:b/>
        </w:rPr>
        <w:t>just one</w:t>
      </w:r>
      <w:r>
        <w:t>? (Refer to Chemical Case Study above.)</w:t>
      </w:r>
    </w:p>
    <w:p w14:paraId="724FB58D" w14:textId="77777777" w:rsidR="007C32CC" w:rsidRDefault="008E7D54">
      <w:pPr>
        <w:pStyle w:val="Normal1"/>
        <w:widowControl w:val="0"/>
        <w:numPr>
          <w:ilvl w:val="1"/>
          <w:numId w:val="5"/>
        </w:numPr>
        <w:ind w:hanging="360"/>
        <w:contextualSpacing/>
      </w:pPr>
      <w:r>
        <w:t>Low level</w:t>
      </w:r>
    </w:p>
    <w:p w14:paraId="76F4CF3E" w14:textId="77777777" w:rsidR="007C32CC" w:rsidRDefault="008E7D54">
      <w:pPr>
        <w:pStyle w:val="Normal1"/>
        <w:widowControl w:val="0"/>
        <w:numPr>
          <w:ilvl w:val="1"/>
          <w:numId w:val="5"/>
        </w:numPr>
        <w:ind w:hanging="360"/>
        <w:contextualSpacing/>
      </w:pPr>
      <w:r>
        <w:t>Medium level</w:t>
      </w:r>
    </w:p>
    <w:p w14:paraId="28BF6274" w14:textId="77777777" w:rsidR="007C32CC" w:rsidRDefault="008E7D54">
      <w:pPr>
        <w:pStyle w:val="Normal1"/>
        <w:widowControl w:val="0"/>
        <w:numPr>
          <w:ilvl w:val="1"/>
          <w:numId w:val="5"/>
        </w:numPr>
        <w:ind w:hanging="360"/>
        <w:contextualSpacing/>
      </w:pPr>
      <w:r>
        <w:t>High level</w:t>
      </w:r>
    </w:p>
    <w:p w14:paraId="5130C964" w14:textId="77777777" w:rsidR="007C32CC" w:rsidRDefault="008E7D54">
      <w:pPr>
        <w:pStyle w:val="Normal1"/>
        <w:widowControl w:val="0"/>
        <w:numPr>
          <w:ilvl w:val="1"/>
          <w:numId w:val="5"/>
        </w:numPr>
        <w:ind w:hanging="360"/>
        <w:contextualSpacing/>
      </w:pPr>
      <w:r>
        <w:t>All of the above</w:t>
      </w:r>
    </w:p>
    <w:p w14:paraId="57AAE595" w14:textId="77777777" w:rsidR="007C32CC" w:rsidRDefault="008E7D54">
      <w:pPr>
        <w:pStyle w:val="Normal1"/>
        <w:widowControl w:val="0"/>
        <w:numPr>
          <w:ilvl w:val="0"/>
          <w:numId w:val="5"/>
        </w:numPr>
        <w:ind w:hanging="360"/>
        <w:contextualSpacing/>
      </w:pPr>
      <w:r>
        <w:t>Are you interested in how the</w:t>
      </w:r>
    </w:p>
    <w:p w14:paraId="52366051" w14:textId="77777777" w:rsidR="007C32CC" w:rsidRDefault="008E7D54">
      <w:pPr>
        <w:pStyle w:val="Normal1"/>
        <w:widowControl w:val="0"/>
        <w:numPr>
          <w:ilvl w:val="1"/>
          <w:numId w:val="5"/>
        </w:numPr>
        <w:ind w:hanging="360"/>
        <w:contextualSpacing/>
      </w:pPr>
      <w:r>
        <w:rPr>
          <w:b/>
        </w:rPr>
        <w:t xml:space="preserve">toxin affects the plant </w:t>
      </w:r>
      <w:r>
        <w:t xml:space="preserve"> </w:t>
      </w:r>
    </w:p>
    <w:p w14:paraId="0B19DF71" w14:textId="77777777" w:rsidR="007C32CC" w:rsidRDefault="008E7D54">
      <w:pPr>
        <w:pStyle w:val="Normal1"/>
        <w:widowControl w:val="0"/>
        <w:numPr>
          <w:ilvl w:val="1"/>
          <w:numId w:val="5"/>
        </w:numPr>
        <w:ind w:hanging="360"/>
        <w:contextualSpacing/>
      </w:pPr>
      <w:r>
        <w:rPr>
          <w:b/>
        </w:rPr>
        <w:t>plant affects the toxin</w:t>
      </w:r>
    </w:p>
    <w:p w14:paraId="7A9DA79F" w14:textId="77777777" w:rsidR="007C32CC" w:rsidRDefault="008E7D54">
      <w:pPr>
        <w:pStyle w:val="Normal1"/>
        <w:widowControl w:val="0"/>
        <w:numPr>
          <w:ilvl w:val="0"/>
          <w:numId w:val="5"/>
        </w:numPr>
        <w:ind w:hanging="360"/>
        <w:contextualSpacing/>
      </w:pPr>
      <w:r>
        <w:t xml:space="preserve">What </w:t>
      </w:r>
      <w:r>
        <w:rPr>
          <w:b/>
        </w:rPr>
        <w:t>parts of the plant</w:t>
      </w:r>
      <w:r>
        <w:t xml:space="preserve"> are you studying?  (Refer to Fast Plants info above.)</w:t>
      </w:r>
    </w:p>
    <w:p w14:paraId="0D347A19" w14:textId="77777777" w:rsidR="007C32CC" w:rsidRDefault="008E7D54">
      <w:pPr>
        <w:pStyle w:val="Normal1"/>
        <w:widowControl w:val="0"/>
        <w:numPr>
          <w:ilvl w:val="1"/>
          <w:numId w:val="5"/>
        </w:numPr>
        <w:ind w:hanging="360"/>
        <w:contextualSpacing/>
      </w:pPr>
      <w:r>
        <w:t>Roots</w:t>
      </w:r>
    </w:p>
    <w:p w14:paraId="313CC3F6" w14:textId="77777777" w:rsidR="007C32CC" w:rsidRDefault="008E7D54">
      <w:pPr>
        <w:pStyle w:val="Normal1"/>
        <w:widowControl w:val="0"/>
        <w:numPr>
          <w:ilvl w:val="1"/>
          <w:numId w:val="5"/>
        </w:numPr>
        <w:ind w:hanging="360"/>
        <w:contextualSpacing/>
      </w:pPr>
      <w:r>
        <w:t>Stems</w:t>
      </w:r>
    </w:p>
    <w:p w14:paraId="033674A9" w14:textId="77777777" w:rsidR="007C32CC" w:rsidRDefault="008E7D54">
      <w:pPr>
        <w:pStyle w:val="Normal1"/>
        <w:widowControl w:val="0"/>
        <w:numPr>
          <w:ilvl w:val="1"/>
          <w:numId w:val="5"/>
        </w:numPr>
        <w:ind w:hanging="360"/>
        <w:contextualSpacing/>
      </w:pPr>
      <w:r>
        <w:t>Leaves</w:t>
      </w:r>
    </w:p>
    <w:p w14:paraId="5B262506" w14:textId="77777777" w:rsidR="007C32CC" w:rsidRDefault="008E7D54">
      <w:pPr>
        <w:pStyle w:val="Normal1"/>
        <w:widowControl w:val="0"/>
        <w:numPr>
          <w:ilvl w:val="1"/>
          <w:numId w:val="5"/>
        </w:numPr>
        <w:ind w:hanging="360"/>
        <w:contextualSpacing/>
      </w:pPr>
      <w:r>
        <w:t>Flowers</w:t>
      </w:r>
    </w:p>
    <w:p w14:paraId="616748C6" w14:textId="77777777" w:rsidR="007C32CC" w:rsidRDefault="008E7D54">
      <w:pPr>
        <w:pStyle w:val="Normal1"/>
        <w:widowControl w:val="0"/>
        <w:numPr>
          <w:ilvl w:val="1"/>
          <w:numId w:val="5"/>
        </w:numPr>
        <w:ind w:hanging="360"/>
        <w:contextualSpacing/>
      </w:pPr>
      <w:r>
        <w:t>Seeds</w:t>
      </w:r>
    </w:p>
    <w:p w14:paraId="525FAC7E" w14:textId="77777777" w:rsidR="007C32CC" w:rsidRDefault="007C32CC">
      <w:pPr>
        <w:pStyle w:val="Normal1"/>
        <w:widowControl w:val="0"/>
      </w:pPr>
    </w:p>
    <w:p w14:paraId="3B695270" w14:textId="77777777" w:rsidR="007C32CC" w:rsidRDefault="008E7D54">
      <w:pPr>
        <w:pStyle w:val="Normal1"/>
        <w:widowControl w:val="0"/>
      </w:pPr>
      <w:r>
        <w:t>Experiment Outline</w:t>
      </w:r>
    </w:p>
    <w:p w14:paraId="528C6568" w14:textId="77777777" w:rsidR="007C32CC" w:rsidRDefault="008E7D54">
      <w:pPr>
        <w:pStyle w:val="Normal1"/>
        <w:widowControl w:val="0"/>
        <w:numPr>
          <w:ilvl w:val="0"/>
          <w:numId w:val="7"/>
        </w:numPr>
        <w:ind w:hanging="360"/>
        <w:contextualSpacing/>
      </w:pPr>
      <w:r>
        <w:t xml:space="preserve">For the experiment, we are going to be studying how does _______________________ affect _______________________ </w:t>
      </w:r>
    </w:p>
    <w:p w14:paraId="6F1B3500" w14:textId="77777777" w:rsidR="007C32CC" w:rsidRDefault="007C32CC">
      <w:pPr>
        <w:pStyle w:val="Normal1"/>
        <w:widowControl w:val="0"/>
      </w:pPr>
    </w:p>
    <w:p w14:paraId="01CD2243" w14:textId="77777777" w:rsidR="007C32CC" w:rsidRDefault="008E7D54">
      <w:pPr>
        <w:pStyle w:val="Normal1"/>
        <w:widowControl w:val="0"/>
        <w:numPr>
          <w:ilvl w:val="0"/>
          <w:numId w:val="7"/>
        </w:numPr>
        <w:ind w:hanging="360"/>
        <w:contextualSpacing/>
      </w:pPr>
      <w:r>
        <w:lastRenderedPageBreak/>
        <w:t>The reason why we are interested in studying this is ___________________________ _____________________________________________________________________</w:t>
      </w:r>
    </w:p>
    <w:p w14:paraId="35A80F20" w14:textId="77777777" w:rsidR="007C32CC" w:rsidRDefault="007C32CC">
      <w:pPr>
        <w:pStyle w:val="Normal1"/>
        <w:widowControl w:val="0"/>
      </w:pPr>
    </w:p>
    <w:p w14:paraId="0B590D9B" w14:textId="77777777" w:rsidR="007C32CC" w:rsidRDefault="008E7D54">
      <w:pPr>
        <w:pStyle w:val="Normal1"/>
        <w:widowControl w:val="0"/>
        <w:numPr>
          <w:ilvl w:val="0"/>
          <w:numId w:val="7"/>
        </w:numPr>
        <w:ind w:hanging="360"/>
        <w:contextualSpacing/>
      </w:pPr>
      <w:r>
        <w:t>In order to study this, we plan to do the following things to our plant: __________________________________________________________________________________________________________________________________________</w:t>
      </w:r>
    </w:p>
    <w:p w14:paraId="726BA8A8" w14:textId="77777777" w:rsidR="007C32CC" w:rsidRDefault="007C32CC">
      <w:pPr>
        <w:pStyle w:val="Normal1"/>
        <w:widowControl w:val="0"/>
      </w:pPr>
    </w:p>
    <w:p w14:paraId="27321B76" w14:textId="77777777" w:rsidR="007C32CC" w:rsidRDefault="008E7D54">
      <w:pPr>
        <w:pStyle w:val="Normal1"/>
        <w:widowControl w:val="0"/>
        <w:numPr>
          <w:ilvl w:val="0"/>
          <w:numId w:val="7"/>
        </w:numPr>
        <w:ind w:hanging="360"/>
        <w:contextualSpacing/>
      </w:pPr>
      <w:r>
        <w:t>In order to measure the effect of our experiment we will __________________________________________________________________________________________________________________________________________</w:t>
      </w:r>
    </w:p>
    <w:p w14:paraId="48543D08" w14:textId="77777777" w:rsidR="007C32CC" w:rsidRDefault="007C32CC">
      <w:pPr>
        <w:pStyle w:val="Normal1"/>
        <w:widowControl w:val="0"/>
      </w:pPr>
    </w:p>
    <w:p w14:paraId="62B63A77" w14:textId="77777777" w:rsidR="007C32CC" w:rsidRDefault="008E7D54">
      <w:pPr>
        <w:pStyle w:val="Normal1"/>
        <w:widowControl w:val="0"/>
        <w:numPr>
          <w:ilvl w:val="0"/>
          <w:numId w:val="7"/>
        </w:numPr>
        <w:ind w:hanging="360"/>
        <w:contextualSpacing/>
      </w:pPr>
      <w:r>
        <w:t>Some questions we have for the teacher are __________________________________________________________________________________________________________________________________________</w:t>
      </w:r>
    </w:p>
    <w:sectPr w:rsidR="007C32CC" w:rsidSect="002844C7">
      <w:headerReference w:type="default" r:id="rId41"/>
      <w:footerReference w:type="even" r:id="rId42"/>
      <w:footerReference w:type="default" r:id="rId43"/>
      <w:pgSz w:w="12240" w:h="15840"/>
      <w:pgMar w:top="1440" w:right="1440" w:bottom="1440" w:left="1440" w:header="432"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BC5CC" w14:textId="77777777" w:rsidR="007963B9" w:rsidRDefault="007963B9" w:rsidP="008E7D54">
      <w:pPr>
        <w:spacing w:line="240" w:lineRule="auto"/>
      </w:pPr>
      <w:r>
        <w:separator/>
      </w:r>
    </w:p>
  </w:endnote>
  <w:endnote w:type="continuationSeparator" w:id="0">
    <w:p w14:paraId="5391D24B" w14:textId="77777777" w:rsidR="007963B9" w:rsidRDefault="007963B9" w:rsidP="008E7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F294" w14:textId="77777777" w:rsidR="008E7D54" w:rsidRDefault="008E7D54" w:rsidP="001160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74B0C" w14:textId="77777777" w:rsidR="008E7D54" w:rsidRDefault="008E7D54" w:rsidP="008E7D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F80A" w14:textId="77777777" w:rsidR="008A1900" w:rsidRPr="00516176" w:rsidRDefault="008A1900" w:rsidP="008A1900">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950E14">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6C596F99" w14:textId="77777777" w:rsidR="008A1900" w:rsidRPr="00516176" w:rsidRDefault="008A1900" w:rsidP="008A1900">
    <w:pPr>
      <w:pStyle w:val="p1"/>
      <w:ind w:left="-180" w:right="360"/>
      <w:rPr>
        <w:rFonts w:asciiTheme="majorHAnsi" w:hAnsiTheme="majorHAnsi"/>
      </w:rPr>
    </w:pPr>
    <w:r w:rsidRPr="00516176">
      <w:rPr>
        <w:rFonts w:asciiTheme="majorHAnsi" w:hAnsiTheme="majorHAnsi"/>
        <w:noProof/>
      </w:rPr>
      <w:drawing>
        <wp:inline distT="0" distB="0" distL="0" distR="0" wp14:anchorId="34DD05C4" wp14:editId="1E33032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E1B23DD" w14:textId="77777777" w:rsidR="008A1900" w:rsidRPr="00182576" w:rsidRDefault="008A1900" w:rsidP="008A1900">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Bioremediation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59D98E77" w14:textId="77777777" w:rsidR="008E7D54" w:rsidRPr="008A1900" w:rsidRDefault="008E7D54" w:rsidP="008A19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2C36B" w14:textId="77777777" w:rsidR="007963B9" w:rsidRDefault="007963B9" w:rsidP="008E7D54">
      <w:pPr>
        <w:spacing w:line="240" w:lineRule="auto"/>
      </w:pPr>
      <w:r>
        <w:separator/>
      </w:r>
    </w:p>
  </w:footnote>
  <w:footnote w:type="continuationSeparator" w:id="0">
    <w:p w14:paraId="1EA5E930" w14:textId="77777777" w:rsidR="007963B9" w:rsidRDefault="007963B9" w:rsidP="008E7D5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036D9" w14:textId="77777777" w:rsidR="008A1900" w:rsidRDefault="008A1900" w:rsidP="008A1900">
    <w:pPr>
      <w:pBdr>
        <w:bottom w:val="single" w:sz="12" w:space="1" w:color="auto"/>
      </w:pBdr>
      <w:tabs>
        <w:tab w:val="left" w:pos="1440"/>
        <w:tab w:val="left" w:pos="3387"/>
        <w:tab w:val="left" w:pos="5213"/>
        <w:tab w:val="left" w:pos="6601"/>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2C8A15E" wp14:editId="15E38B09">
          <wp:extent cx="1266825" cy="561975"/>
          <wp:effectExtent l="0" t="0" r="9525" b="9525"/>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145145A" w14:textId="77777777" w:rsidR="008A1900" w:rsidRPr="0032073F" w:rsidRDefault="008A1900" w:rsidP="008A190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630CE744" w14:textId="77777777" w:rsidR="008A1900" w:rsidRPr="008A1900" w:rsidRDefault="008A1900" w:rsidP="008A19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5D50"/>
    <w:multiLevelType w:val="multilevel"/>
    <w:tmpl w:val="44DC3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B32DF8"/>
    <w:multiLevelType w:val="multilevel"/>
    <w:tmpl w:val="6B16A6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388D43F5"/>
    <w:multiLevelType w:val="multilevel"/>
    <w:tmpl w:val="A09E46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0C46725"/>
    <w:multiLevelType w:val="multilevel"/>
    <w:tmpl w:val="85D828C0"/>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1E9277E"/>
    <w:multiLevelType w:val="multilevel"/>
    <w:tmpl w:val="96E8B8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2E67D14"/>
    <w:multiLevelType w:val="multilevel"/>
    <w:tmpl w:val="9B78D27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5086162"/>
    <w:multiLevelType w:val="multilevel"/>
    <w:tmpl w:val="5BCE5E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nsid w:val="59F021DB"/>
    <w:multiLevelType w:val="multilevel"/>
    <w:tmpl w:val="FB3E39D8"/>
    <w:lvl w:ilvl="0">
      <w:start w:val="1"/>
      <w:numFmt w:val="bullet"/>
      <w:lvlText w:val="●"/>
      <w:lvlJc w:val="left"/>
      <w:pPr>
        <w:ind w:left="720" w:firstLine="360"/>
      </w:pPr>
      <w:rPr>
        <w:rFonts w:ascii="Arial" w:eastAsia="Arial" w:hAnsi="Arial" w:cs="Arial"/>
        <w:color w:val="000000"/>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5A3E3F54"/>
    <w:multiLevelType w:val="multilevel"/>
    <w:tmpl w:val="791EE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ABA57AF"/>
    <w:multiLevelType w:val="multilevel"/>
    <w:tmpl w:val="30D81A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nsid w:val="5C806F11"/>
    <w:multiLevelType w:val="multilevel"/>
    <w:tmpl w:val="7548ED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1B63EEA"/>
    <w:multiLevelType w:val="multilevel"/>
    <w:tmpl w:val="B33EFF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6C611002"/>
    <w:multiLevelType w:val="multilevel"/>
    <w:tmpl w:val="B0AA14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75C4ACA"/>
    <w:multiLevelType w:val="multilevel"/>
    <w:tmpl w:val="D5F6B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7BDC792F"/>
    <w:multiLevelType w:val="multilevel"/>
    <w:tmpl w:val="CAA4ACB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3"/>
  </w:num>
  <w:num w:numId="3">
    <w:abstractNumId w:val="12"/>
  </w:num>
  <w:num w:numId="4">
    <w:abstractNumId w:val="4"/>
  </w:num>
  <w:num w:numId="5">
    <w:abstractNumId w:val="9"/>
  </w:num>
  <w:num w:numId="6">
    <w:abstractNumId w:val="8"/>
  </w:num>
  <w:num w:numId="7">
    <w:abstractNumId w:val="13"/>
  </w:num>
  <w:num w:numId="8">
    <w:abstractNumId w:val="1"/>
  </w:num>
  <w:num w:numId="9">
    <w:abstractNumId w:val="0"/>
  </w:num>
  <w:num w:numId="10">
    <w:abstractNumId w:val="14"/>
  </w:num>
  <w:num w:numId="11">
    <w:abstractNumId w:val="6"/>
  </w:num>
  <w:num w:numId="12">
    <w:abstractNumId w:val="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7C32CC"/>
    <w:rsid w:val="002844C7"/>
    <w:rsid w:val="005302B9"/>
    <w:rsid w:val="007963B9"/>
    <w:rsid w:val="007C32CC"/>
    <w:rsid w:val="008A1900"/>
    <w:rsid w:val="008E7D54"/>
    <w:rsid w:val="0095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FEC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2B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02B9"/>
    <w:rPr>
      <w:rFonts w:ascii="Lucida Grande" w:hAnsi="Lucida Grande" w:cs="Lucida Grande"/>
      <w:sz w:val="18"/>
      <w:szCs w:val="18"/>
    </w:rPr>
  </w:style>
  <w:style w:type="paragraph" w:styleId="Footer">
    <w:name w:val="footer"/>
    <w:basedOn w:val="Normal"/>
    <w:link w:val="FooterChar"/>
    <w:uiPriority w:val="99"/>
    <w:unhideWhenUsed/>
    <w:rsid w:val="008E7D54"/>
    <w:pPr>
      <w:tabs>
        <w:tab w:val="center" w:pos="4320"/>
        <w:tab w:val="right" w:pos="8640"/>
      </w:tabs>
      <w:spacing w:line="240" w:lineRule="auto"/>
    </w:pPr>
  </w:style>
  <w:style w:type="character" w:customStyle="1" w:styleId="FooterChar">
    <w:name w:val="Footer Char"/>
    <w:basedOn w:val="DefaultParagraphFont"/>
    <w:link w:val="Footer"/>
    <w:uiPriority w:val="99"/>
    <w:rsid w:val="008E7D54"/>
  </w:style>
  <w:style w:type="character" w:styleId="PageNumber">
    <w:name w:val="page number"/>
    <w:basedOn w:val="DefaultParagraphFont"/>
    <w:uiPriority w:val="99"/>
    <w:semiHidden/>
    <w:unhideWhenUsed/>
    <w:rsid w:val="008E7D54"/>
  </w:style>
  <w:style w:type="paragraph" w:styleId="Header">
    <w:name w:val="header"/>
    <w:basedOn w:val="Normal"/>
    <w:link w:val="HeaderChar"/>
    <w:uiPriority w:val="99"/>
    <w:unhideWhenUsed/>
    <w:rsid w:val="008E7D54"/>
    <w:pPr>
      <w:tabs>
        <w:tab w:val="center" w:pos="4320"/>
        <w:tab w:val="right" w:pos="8640"/>
      </w:tabs>
      <w:spacing w:line="240" w:lineRule="auto"/>
    </w:pPr>
  </w:style>
  <w:style w:type="character" w:customStyle="1" w:styleId="HeaderChar">
    <w:name w:val="Header Char"/>
    <w:basedOn w:val="DefaultParagraphFont"/>
    <w:link w:val="Header"/>
    <w:uiPriority w:val="99"/>
    <w:rsid w:val="008E7D54"/>
  </w:style>
  <w:style w:type="character" w:styleId="Hyperlink">
    <w:name w:val="Hyperlink"/>
    <w:basedOn w:val="DefaultParagraphFont"/>
    <w:uiPriority w:val="99"/>
    <w:unhideWhenUsed/>
    <w:rsid w:val="008A1900"/>
    <w:rPr>
      <w:color w:val="0000FF"/>
      <w:u w:val="single"/>
    </w:rPr>
  </w:style>
  <w:style w:type="paragraph" w:customStyle="1" w:styleId="p1">
    <w:name w:val="p1"/>
    <w:basedOn w:val="Normal"/>
    <w:rsid w:val="008A1900"/>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sciencedaily.com/releases/2012/06/120625165449.htm" TargetMode="External"/><Relationship Id="rId21" Type="http://schemas.openxmlformats.org/officeDocument/2006/relationships/hyperlink" Target="http://www.economist.com/node/18584104" TargetMode="External"/><Relationship Id="rId22" Type="http://schemas.openxmlformats.org/officeDocument/2006/relationships/hyperlink" Target="https://docs.google.com/a/summitsanjose.org/document/d/1O2bXe-AiBsVQf12xCnhHKNFffzCxlv0lkDsJIolNIwA/edit" TargetMode="External"/><Relationship Id="rId23" Type="http://schemas.openxmlformats.org/officeDocument/2006/relationships/hyperlink" Target="https://docs.google.com/a/summitsanjose.org/document/d/1ZGJwegaam9kqoymJ9P5awf1DRCmRT8IILoAl1t5rCTc/edit" TargetMode="External"/><Relationship Id="rId24" Type="http://schemas.openxmlformats.org/officeDocument/2006/relationships/hyperlink" Target="https://docs.google.com/a/summitsanjose.org/document/d/1MLe9EtfAVZM3OEYvPM7s2Zb7K-XEuErutGrbkVar72E/edit" TargetMode="External"/><Relationship Id="rId25" Type="http://schemas.openxmlformats.org/officeDocument/2006/relationships/hyperlink" Target="https://docs.google.com/a/everestphs.org/document/d/1B6HvJXH4trRc9elZF8-6IqBfvL1LMsc5-NItp9S8QnE/edit" TargetMode="External"/><Relationship Id="rId26" Type="http://schemas.openxmlformats.org/officeDocument/2006/relationships/image" Target="media/image5.jpg"/><Relationship Id="rId27" Type="http://schemas.openxmlformats.org/officeDocument/2006/relationships/hyperlink" Target="https://docs.google.com/a/summitsanjose.org/file/d/0B4q3JzBj7sLdZVIzWEhyTXlyMzg/edit" TargetMode="External"/><Relationship Id="rId28" Type="http://schemas.openxmlformats.org/officeDocument/2006/relationships/hyperlink" Target="http://fastplants.org/life_cycle/" TargetMode="External"/><Relationship Id="rId29" Type="http://schemas.openxmlformats.org/officeDocument/2006/relationships/hyperlink" Target="http://www.youtube.com/watch?v=JumEfAbjBj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eol.org/pages/583898/overview" TargetMode="External"/><Relationship Id="rId31" Type="http://schemas.openxmlformats.org/officeDocument/2006/relationships/hyperlink" Target="http://eol.org/pages/583895/overview" TargetMode="External"/><Relationship Id="rId32" Type="http://schemas.openxmlformats.org/officeDocument/2006/relationships/hyperlink" Target="http://eol.org/pages/583919/overview" TargetMode="External"/><Relationship Id="rId9" Type="http://schemas.openxmlformats.org/officeDocument/2006/relationships/image" Target="media/image3.gif"/><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33" Type="http://schemas.openxmlformats.org/officeDocument/2006/relationships/hyperlink" Target="http://urbanext.illinois.edu/gpe/case1/c1facts2a.html" TargetMode="External"/><Relationship Id="rId34" Type="http://schemas.openxmlformats.org/officeDocument/2006/relationships/hyperlink" Target="http://urbanext.illinois.edu/gpe/case1/c1m1a.html" TargetMode="External"/><Relationship Id="rId35" Type="http://schemas.openxmlformats.org/officeDocument/2006/relationships/hyperlink" Target="http://urbanext.illinois.edu/gpe/case1/c1m1app.html" TargetMode="External"/><Relationship Id="rId36" Type="http://schemas.openxmlformats.org/officeDocument/2006/relationships/hyperlink" Target="http://urbanext.illinois.edu/gpe/case1/c1facts3a.html" TargetMode="External"/><Relationship Id="rId10" Type="http://schemas.openxmlformats.org/officeDocument/2006/relationships/image" Target="media/image4.png"/><Relationship Id="rId11" Type="http://schemas.openxmlformats.org/officeDocument/2006/relationships/hyperlink" Target="http://thewatchers.adorraeli.com/2011/08/18/sunflower-radiation-absorption-project-grows-around-japan/" TargetMode="External"/><Relationship Id="rId12" Type="http://schemas.openxmlformats.org/officeDocument/2006/relationships/hyperlink" Target="http://www.scientificamerican.com/article.cfm?id=gulf-oil-eating-microbes-slide-show" TargetMode="External"/><Relationship Id="rId13" Type="http://schemas.openxmlformats.org/officeDocument/2006/relationships/hyperlink" Target="http://www.scientificamerican.com/article.cfm?id=gulf-oil-eating-microbes-slide-show" TargetMode="External"/><Relationship Id="rId14" Type="http://schemas.openxmlformats.org/officeDocument/2006/relationships/hyperlink" Target="http://pugetsound.org/blog/how-mushrooms-can-help-save-the-sound" TargetMode="External"/><Relationship Id="rId15" Type="http://schemas.openxmlformats.org/officeDocument/2006/relationships/hyperlink" Target="http://pugetsound.org/blog/how-mushrooms-can-help-save-the-sound" TargetMode="External"/><Relationship Id="rId16" Type="http://schemas.openxmlformats.org/officeDocument/2006/relationships/hyperlink" Target="http://www.vims.edu/newsandevents/topstories/archives/2009/algal_biofuels.php" TargetMode="External"/><Relationship Id="rId17" Type="http://schemas.openxmlformats.org/officeDocument/2006/relationships/hyperlink" Target="http://www.vims.edu/newsandevents/topstories/archives/2009/algal_biofuels.php" TargetMode="External"/><Relationship Id="rId18" Type="http://schemas.openxmlformats.org/officeDocument/2006/relationships/hyperlink" Target="http://www.mhhe.com/biosci/pae/botany/botany_map/articles/article_10.html" TargetMode="External"/><Relationship Id="rId19" Type="http://schemas.openxmlformats.org/officeDocument/2006/relationships/hyperlink" Target="http://www.sciencedaily.com/releases/2012/06/120625165449.htm" TargetMode="External"/><Relationship Id="rId37" Type="http://schemas.openxmlformats.org/officeDocument/2006/relationships/hyperlink" Target="http://urbanext.illinois.edu/gpe/case4/c4facts1a.html" TargetMode="External"/><Relationship Id="rId38" Type="http://schemas.openxmlformats.org/officeDocument/2006/relationships/hyperlink" Target="http://www.mbgnet.net/bioplants/supermkt.html" TargetMode="External"/><Relationship Id="rId39" Type="http://schemas.openxmlformats.org/officeDocument/2006/relationships/hyperlink" Target="http://www.quia.com/pop/184568.html?AP_rand=1092180598" TargetMode="External"/><Relationship Id="rId40" Type="http://schemas.openxmlformats.org/officeDocument/2006/relationships/hyperlink" Target="http://www.youtube.com/watch?v=FIfUxYdvRdY"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2272</Words>
  <Characters>12953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2018-03-12T09:22:00Z</dcterms:created>
  <dcterms:modified xsi:type="dcterms:W3CDTF">2018-03-12T09:22:00Z</dcterms:modified>
</cp:coreProperties>
</file>